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E3" w:rsidRPr="00E41A88" w:rsidRDefault="00A747E3" w:rsidP="005F70B4">
      <w:pPr>
        <w:spacing w:line="360" w:lineRule="exact"/>
        <w:rPr>
          <w:rFonts w:ascii="Times New Roman" w:hAnsi="Times New Roman" w:cs="Times New Roman"/>
          <w:b/>
          <w:color w:val="008000"/>
          <w:sz w:val="24"/>
        </w:rPr>
      </w:pPr>
    </w:p>
    <w:p w:rsidR="00CE634B" w:rsidRPr="00182824" w:rsidRDefault="00CE634B" w:rsidP="00CE634B">
      <w:pPr>
        <w:spacing w:line="312" w:lineRule="auto"/>
        <w:jc w:val="center"/>
        <w:rPr>
          <w:rFonts w:ascii="Times New Roman" w:eastAsia="Calibri" w:hAnsi="Times New Roman" w:cs="Times New Roman"/>
          <w:b/>
          <w:color w:val="FF0000"/>
          <w:sz w:val="40"/>
        </w:rPr>
      </w:pPr>
      <w:r w:rsidRPr="00182824">
        <w:rPr>
          <w:rFonts w:ascii="Times New Roman" w:eastAsia="Calibri" w:hAnsi="Times New Roman" w:cs="Times New Roman"/>
          <w:b/>
          <w:color w:val="FF0000"/>
          <w:sz w:val="40"/>
        </w:rPr>
        <w:t xml:space="preserve">BẮC KINH – VẠN LÝ TRƯỜNG THÀNH- </w:t>
      </w:r>
    </w:p>
    <w:p w:rsidR="00CE634B" w:rsidRPr="00182824" w:rsidRDefault="00CE634B" w:rsidP="00CE634B">
      <w:pPr>
        <w:spacing w:line="312" w:lineRule="auto"/>
        <w:jc w:val="center"/>
        <w:rPr>
          <w:rFonts w:ascii="Times New Roman" w:eastAsia="Calibri" w:hAnsi="Times New Roman" w:cs="Times New Roman"/>
          <w:b/>
          <w:color w:val="FF0000"/>
          <w:sz w:val="40"/>
        </w:rPr>
      </w:pPr>
      <w:r w:rsidRPr="00182824">
        <w:rPr>
          <w:rFonts w:ascii="Times New Roman" w:eastAsia="Calibri" w:hAnsi="Times New Roman" w:cs="Times New Roman"/>
          <w:b/>
          <w:color w:val="FF0000"/>
          <w:sz w:val="40"/>
        </w:rPr>
        <w:t xml:space="preserve">TỬ CẤM THÀNH – DI HÒA VIÊN – THIÊN ĐÀN </w:t>
      </w:r>
    </w:p>
    <w:p w:rsidR="005F70B4" w:rsidRPr="00E41A88" w:rsidRDefault="005F70B4" w:rsidP="005F70B4">
      <w:pPr>
        <w:keepNext/>
        <w:jc w:val="center"/>
        <w:outlineLvl w:val="1"/>
        <w:rPr>
          <w:rFonts w:ascii="Times New Roman" w:hAnsi="Times New Roman" w:cs="Times New Roman"/>
          <w:b/>
          <w:color w:val="FF0000"/>
          <w:sz w:val="24"/>
        </w:rPr>
      </w:pPr>
    </w:p>
    <w:tbl>
      <w:tblPr>
        <w:tblStyle w:val="TableGrid"/>
        <w:tblW w:w="10632" w:type="dxa"/>
        <w:tblInd w:w="108" w:type="dxa"/>
        <w:tblLook w:val="04A0" w:firstRow="1" w:lastRow="0" w:firstColumn="1" w:lastColumn="0" w:noHBand="0" w:noVBand="1"/>
      </w:tblPr>
      <w:tblGrid>
        <w:gridCol w:w="2268"/>
        <w:gridCol w:w="8364"/>
      </w:tblGrid>
      <w:tr w:rsidR="005F70B4" w:rsidRPr="00E41A88" w:rsidTr="005F70B4">
        <w:tc>
          <w:tcPr>
            <w:tcW w:w="2268" w:type="dxa"/>
            <w:tcBorders>
              <w:top w:val="nil"/>
              <w:left w:val="nil"/>
              <w:bottom w:val="nil"/>
              <w:right w:val="nil"/>
            </w:tcBorders>
          </w:tcPr>
          <w:p w:rsidR="005F70B4" w:rsidRPr="00E41A88" w:rsidRDefault="005F70B4" w:rsidP="005F70B4">
            <w:pPr>
              <w:keepNext/>
              <w:outlineLvl w:val="1"/>
              <w:rPr>
                <w:rFonts w:ascii="Times New Roman" w:hAnsi="Times New Roman" w:cs="Times New Roman"/>
                <w:b/>
                <w:bCs/>
                <w:iCs/>
                <w:color w:val="0066FF"/>
                <w:sz w:val="24"/>
                <w:u w:val="single"/>
              </w:rPr>
            </w:pPr>
            <w:proofErr w:type="spellStart"/>
            <w:r w:rsidRPr="00E41A88">
              <w:rPr>
                <w:rFonts w:ascii="Times New Roman" w:hAnsi="Times New Roman" w:cs="Times New Roman"/>
                <w:b/>
                <w:bCs/>
                <w:iCs/>
                <w:color w:val="0066FF"/>
                <w:sz w:val="24"/>
                <w:u w:val="single"/>
              </w:rPr>
              <w:t>Thời</w:t>
            </w:r>
            <w:proofErr w:type="spellEnd"/>
            <w:r w:rsidRPr="00E41A88">
              <w:rPr>
                <w:rFonts w:ascii="Times New Roman" w:hAnsi="Times New Roman" w:cs="Times New Roman"/>
                <w:b/>
                <w:bCs/>
                <w:iCs/>
                <w:color w:val="0066FF"/>
                <w:sz w:val="24"/>
                <w:u w:val="single"/>
              </w:rPr>
              <w:t xml:space="preserve"> </w:t>
            </w:r>
            <w:proofErr w:type="spellStart"/>
            <w:r w:rsidRPr="00E41A88">
              <w:rPr>
                <w:rFonts w:ascii="Times New Roman" w:hAnsi="Times New Roman" w:cs="Times New Roman"/>
                <w:b/>
                <w:bCs/>
                <w:iCs/>
                <w:color w:val="0066FF"/>
                <w:sz w:val="24"/>
                <w:u w:val="single"/>
              </w:rPr>
              <w:t>gian</w:t>
            </w:r>
            <w:proofErr w:type="spellEnd"/>
          </w:p>
          <w:p w:rsidR="005F70B4" w:rsidRPr="00E41A88" w:rsidRDefault="005F70B4" w:rsidP="005F70B4">
            <w:pPr>
              <w:keepNext/>
              <w:outlineLvl w:val="1"/>
              <w:rPr>
                <w:rFonts w:ascii="Times New Roman" w:hAnsi="Times New Roman" w:cs="Times New Roman"/>
                <w:b/>
                <w:bCs/>
                <w:color w:val="0066FF"/>
                <w:sz w:val="24"/>
              </w:rPr>
            </w:pPr>
            <w:proofErr w:type="spellStart"/>
            <w:r w:rsidRPr="00E41A88">
              <w:rPr>
                <w:rFonts w:ascii="Times New Roman" w:hAnsi="Times New Roman" w:cs="Times New Roman"/>
                <w:b/>
                <w:bCs/>
                <w:iCs/>
                <w:color w:val="0066FF"/>
                <w:sz w:val="24"/>
                <w:u w:val="single"/>
              </w:rPr>
              <w:t>Phương</w:t>
            </w:r>
            <w:proofErr w:type="spellEnd"/>
            <w:r w:rsidRPr="00E41A88">
              <w:rPr>
                <w:rFonts w:ascii="Times New Roman" w:hAnsi="Times New Roman" w:cs="Times New Roman"/>
                <w:b/>
                <w:bCs/>
                <w:iCs/>
                <w:color w:val="0066FF"/>
                <w:sz w:val="24"/>
                <w:u w:val="single"/>
              </w:rPr>
              <w:t xml:space="preserve"> </w:t>
            </w:r>
            <w:proofErr w:type="spellStart"/>
            <w:r w:rsidRPr="00E41A88">
              <w:rPr>
                <w:rFonts w:ascii="Times New Roman" w:hAnsi="Times New Roman" w:cs="Times New Roman"/>
                <w:b/>
                <w:bCs/>
                <w:iCs/>
                <w:color w:val="0066FF"/>
                <w:sz w:val="24"/>
                <w:u w:val="single"/>
              </w:rPr>
              <w:t>tiện</w:t>
            </w:r>
            <w:proofErr w:type="spellEnd"/>
          </w:p>
          <w:p w:rsidR="005F70B4" w:rsidRPr="00E41A88" w:rsidRDefault="005F70B4" w:rsidP="005F70B4">
            <w:pPr>
              <w:keepNext/>
              <w:outlineLvl w:val="1"/>
              <w:rPr>
                <w:rFonts w:ascii="Times New Roman" w:hAnsi="Times New Roman" w:cs="Times New Roman"/>
                <w:b/>
                <w:bCs/>
                <w:color w:val="0066FF"/>
                <w:sz w:val="24"/>
              </w:rPr>
            </w:pPr>
            <w:proofErr w:type="spellStart"/>
            <w:r w:rsidRPr="00E41A88">
              <w:rPr>
                <w:rFonts w:ascii="Times New Roman" w:hAnsi="Times New Roman" w:cs="Times New Roman"/>
                <w:b/>
                <w:bCs/>
                <w:color w:val="0066FF"/>
                <w:sz w:val="24"/>
                <w:u w:val="single"/>
              </w:rPr>
              <w:t>Ăn</w:t>
            </w:r>
            <w:proofErr w:type="spellEnd"/>
            <w:r w:rsidRPr="00E41A88">
              <w:rPr>
                <w:rFonts w:ascii="Times New Roman" w:hAnsi="Times New Roman" w:cs="Times New Roman"/>
                <w:b/>
                <w:bCs/>
                <w:color w:val="0066FF"/>
                <w:sz w:val="24"/>
                <w:u w:val="single"/>
              </w:rPr>
              <w:t xml:space="preserve"> </w:t>
            </w:r>
            <w:proofErr w:type="spellStart"/>
            <w:r w:rsidRPr="00E41A88">
              <w:rPr>
                <w:rFonts w:ascii="Times New Roman" w:hAnsi="Times New Roman" w:cs="Times New Roman"/>
                <w:b/>
                <w:bCs/>
                <w:color w:val="0066FF"/>
                <w:sz w:val="24"/>
                <w:u w:val="single"/>
              </w:rPr>
              <w:t>nghỉ</w:t>
            </w:r>
            <w:proofErr w:type="spellEnd"/>
          </w:p>
          <w:p w:rsidR="005F70B4" w:rsidRPr="00E41A88" w:rsidRDefault="005F70B4" w:rsidP="005F70B4">
            <w:pPr>
              <w:keepNext/>
              <w:outlineLvl w:val="1"/>
              <w:rPr>
                <w:rFonts w:ascii="Times New Roman" w:hAnsi="Times New Roman" w:cs="Times New Roman"/>
                <w:b/>
                <w:color w:val="0066FF"/>
                <w:sz w:val="24"/>
                <w:u w:val="single"/>
              </w:rPr>
            </w:pPr>
            <w:proofErr w:type="spellStart"/>
            <w:r w:rsidRPr="00E41A88">
              <w:rPr>
                <w:rFonts w:ascii="Times New Roman" w:hAnsi="Times New Roman" w:cs="Times New Roman"/>
                <w:b/>
                <w:color w:val="0066FF"/>
                <w:sz w:val="24"/>
                <w:u w:val="single"/>
              </w:rPr>
              <w:t>Mức</w:t>
            </w:r>
            <w:proofErr w:type="spellEnd"/>
            <w:r w:rsidRPr="00E41A88">
              <w:rPr>
                <w:rFonts w:ascii="Times New Roman" w:hAnsi="Times New Roman" w:cs="Times New Roman"/>
                <w:b/>
                <w:color w:val="0066FF"/>
                <w:sz w:val="24"/>
                <w:u w:val="single"/>
              </w:rPr>
              <w:t xml:space="preserve"> </w:t>
            </w:r>
            <w:proofErr w:type="spellStart"/>
            <w:r w:rsidRPr="00E41A88">
              <w:rPr>
                <w:rFonts w:ascii="Times New Roman" w:hAnsi="Times New Roman" w:cs="Times New Roman"/>
                <w:b/>
                <w:color w:val="0066FF"/>
                <w:sz w:val="24"/>
                <w:u w:val="single"/>
              </w:rPr>
              <w:t>bảo</w:t>
            </w:r>
            <w:proofErr w:type="spellEnd"/>
            <w:r w:rsidRPr="00E41A88">
              <w:rPr>
                <w:rFonts w:ascii="Times New Roman" w:hAnsi="Times New Roman" w:cs="Times New Roman"/>
                <w:b/>
                <w:color w:val="0066FF"/>
                <w:sz w:val="24"/>
                <w:u w:val="single"/>
              </w:rPr>
              <w:t xml:space="preserve"> </w:t>
            </w:r>
            <w:proofErr w:type="spellStart"/>
            <w:r w:rsidRPr="00E41A88">
              <w:rPr>
                <w:rFonts w:ascii="Times New Roman" w:hAnsi="Times New Roman" w:cs="Times New Roman"/>
                <w:b/>
                <w:color w:val="0066FF"/>
                <w:sz w:val="24"/>
                <w:u w:val="single"/>
              </w:rPr>
              <w:t>hiểm</w:t>
            </w:r>
            <w:proofErr w:type="spellEnd"/>
          </w:p>
          <w:p w:rsidR="005F70B4" w:rsidRPr="00E41A88" w:rsidRDefault="005F70B4" w:rsidP="005F70B4">
            <w:pPr>
              <w:keepNext/>
              <w:outlineLvl w:val="1"/>
              <w:rPr>
                <w:rFonts w:ascii="Times New Roman" w:hAnsi="Times New Roman" w:cs="Times New Roman"/>
                <w:b/>
                <w:color w:val="0066FF"/>
                <w:sz w:val="24"/>
                <w:u w:val="single"/>
              </w:rPr>
            </w:pPr>
            <w:proofErr w:type="spellStart"/>
            <w:r w:rsidRPr="00E41A88">
              <w:rPr>
                <w:rFonts w:ascii="Times New Roman" w:hAnsi="Times New Roman" w:cs="Times New Roman"/>
                <w:b/>
                <w:color w:val="0066FF"/>
                <w:sz w:val="24"/>
                <w:u w:val="single"/>
              </w:rPr>
              <w:t>Ngày</w:t>
            </w:r>
            <w:proofErr w:type="spellEnd"/>
            <w:r w:rsidRPr="00E41A88">
              <w:rPr>
                <w:rFonts w:ascii="Times New Roman" w:hAnsi="Times New Roman" w:cs="Times New Roman"/>
                <w:b/>
                <w:color w:val="0066FF"/>
                <w:sz w:val="24"/>
                <w:u w:val="single"/>
              </w:rPr>
              <w:t xml:space="preserve"> </w:t>
            </w:r>
            <w:proofErr w:type="spellStart"/>
            <w:r w:rsidRPr="00E41A88">
              <w:rPr>
                <w:rFonts w:ascii="Times New Roman" w:hAnsi="Times New Roman" w:cs="Times New Roman"/>
                <w:b/>
                <w:color w:val="0066FF"/>
                <w:sz w:val="24"/>
                <w:u w:val="single"/>
              </w:rPr>
              <w:t>khởi</w:t>
            </w:r>
            <w:proofErr w:type="spellEnd"/>
            <w:r w:rsidRPr="00E41A88">
              <w:rPr>
                <w:rFonts w:ascii="Times New Roman" w:hAnsi="Times New Roman" w:cs="Times New Roman"/>
                <w:b/>
                <w:color w:val="0066FF"/>
                <w:sz w:val="24"/>
                <w:u w:val="single"/>
              </w:rPr>
              <w:t xml:space="preserve"> </w:t>
            </w:r>
            <w:proofErr w:type="spellStart"/>
            <w:r w:rsidRPr="00E41A88">
              <w:rPr>
                <w:rFonts w:ascii="Times New Roman" w:hAnsi="Times New Roman" w:cs="Times New Roman"/>
                <w:b/>
                <w:color w:val="0066FF"/>
                <w:sz w:val="24"/>
                <w:u w:val="single"/>
              </w:rPr>
              <w:t>hành</w:t>
            </w:r>
            <w:proofErr w:type="spellEnd"/>
          </w:p>
          <w:p w:rsidR="005F70B4" w:rsidRPr="00E41A88" w:rsidRDefault="005F70B4" w:rsidP="005F70B4">
            <w:pPr>
              <w:keepNext/>
              <w:outlineLvl w:val="1"/>
              <w:rPr>
                <w:rFonts w:ascii="Times New Roman" w:hAnsi="Times New Roman" w:cs="Times New Roman"/>
                <w:b/>
                <w:color w:val="0000FF"/>
                <w:sz w:val="24"/>
              </w:rPr>
            </w:pPr>
            <w:proofErr w:type="spellStart"/>
            <w:r w:rsidRPr="00E41A88">
              <w:rPr>
                <w:rFonts w:ascii="Times New Roman" w:hAnsi="Times New Roman" w:cs="Times New Roman"/>
                <w:b/>
                <w:color w:val="0066FF"/>
                <w:sz w:val="24"/>
                <w:u w:val="single"/>
              </w:rPr>
              <w:t>Quà</w:t>
            </w:r>
            <w:proofErr w:type="spellEnd"/>
            <w:r w:rsidRPr="00E41A88">
              <w:rPr>
                <w:rFonts w:ascii="Times New Roman" w:hAnsi="Times New Roman" w:cs="Times New Roman"/>
                <w:b/>
                <w:color w:val="0066FF"/>
                <w:sz w:val="24"/>
                <w:u w:val="single"/>
              </w:rPr>
              <w:t xml:space="preserve"> </w:t>
            </w:r>
            <w:proofErr w:type="spellStart"/>
            <w:r w:rsidRPr="00E41A88">
              <w:rPr>
                <w:rFonts w:ascii="Times New Roman" w:hAnsi="Times New Roman" w:cs="Times New Roman"/>
                <w:b/>
                <w:color w:val="0066FF"/>
                <w:sz w:val="24"/>
                <w:u w:val="single"/>
              </w:rPr>
              <w:t>tặng</w:t>
            </w:r>
            <w:proofErr w:type="spellEnd"/>
          </w:p>
        </w:tc>
        <w:tc>
          <w:tcPr>
            <w:tcW w:w="8364" w:type="dxa"/>
            <w:tcBorders>
              <w:top w:val="nil"/>
              <w:left w:val="nil"/>
              <w:bottom w:val="nil"/>
              <w:right w:val="nil"/>
            </w:tcBorders>
          </w:tcPr>
          <w:p w:rsidR="005F70B4" w:rsidRPr="00E41A88" w:rsidRDefault="005F70B4" w:rsidP="005F70B4">
            <w:pPr>
              <w:rPr>
                <w:rFonts w:ascii="Times New Roman" w:hAnsi="Times New Roman" w:cs="Times New Roman"/>
                <w:b/>
                <w:bCs/>
                <w:color w:val="0066FF"/>
                <w:sz w:val="24"/>
              </w:rPr>
            </w:pPr>
            <w:r w:rsidRPr="00E41A88">
              <w:rPr>
                <w:rFonts w:ascii="Times New Roman" w:hAnsi="Times New Roman" w:cs="Times New Roman"/>
                <w:b/>
                <w:bCs/>
                <w:color w:val="0066FF"/>
                <w:sz w:val="24"/>
              </w:rPr>
              <w:t xml:space="preserve">: </w:t>
            </w:r>
            <w:r w:rsidR="00CE634B">
              <w:rPr>
                <w:rFonts w:ascii="Times New Roman" w:hAnsi="Times New Roman" w:cs="Times New Roman"/>
                <w:b/>
                <w:bCs/>
                <w:color w:val="0066FF"/>
                <w:sz w:val="24"/>
              </w:rPr>
              <w:t>5</w:t>
            </w:r>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ngày</w:t>
            </w:r>
            <w:proofErr w:type="spellEnd"/>
            <w:r w:rsidRPr="00E41A88">
              <w:rPr>
                <w:rFonts w:ascii="Times New Roman" w:hAnsi="Times New Roman" w:cs="Times New Roman"/>
                <w:b/>
                <w:bCs/>
                <w:color w:val="0066FF"/>
                <w:sz w:val="24"/>
              </w:rPr>
              <w:t>/</w:t>
            </w:r>
            <w:r w:rsidR="00CE634B">
              <w:rPr>
                <w:rFonts w:ascii="Times New Roman" w:hAnsi="Times New Roman" w:cs="Times New Roman"/>
                <w:b/>
                <w:bCs/>
                <w:color w:val="0066FF"/>
                <w:sz w:val="24"/>
              </w:rPr>
              <w:t>4</w:t>
            </w:r>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đêm</w:t>
            </w:r>
            <w:proofErr w:type="spellEnd"/>
            <w:r w:rsidRPr="00E41A88">
              <w:rPr>
                <w:rFonts w:ascii="Times New Roman" w:hAnsi="Times New Roman" w:cs="Times New Roman"/>
                <w:b/>
                <w:bCs/>
                <w:color w:val="0066FF"/>
                <w:sz w:val="24"/>
              </w:rPr>
              <w:t xml:space="preserve"> </w:t>
            </w:r>
          </w:p>
          <w:p w:rsidR="005F70B4" w:rsidRPr="00E41A88" w:rsidRDefault="005F70B4" w:rsidP="005F70B4">
            <w:pPr>
              <w:rPr>
                <w:rFonts w:ascii="Times New Roman" w:hAnsi="Times New Roman" w:cs="Times New Roman"/>
                <w:b/>
                <w:bCs/>
                <w:i/>
                <w:iCs/>
                <w:color w:val="0066FF"/>
                <w:sz w:val="24"/>
                <w:u w:val="single"/>
              </w:rPr>
            </w:pPr>
            <w:r w:rsidRPr="00E41A88">
              <w:rPr>
                <w:rFonts w:ascii="Times New Roman" w:hAnsi="Times New Roman" w:cs="Times New Roman"/>
                <w:b/>
                <w:bCs/>
                <w:color w:val="0066FF"/>
                <w:sz w:val="24"/>
              </w:rPr>
              <w:t xml:space="preserve">: Bay </w:t>
            </w:r>
            <w:proofErr w:type="spellStart"/>
            <w:r w:rsidRPr="00E41A88">
              <w:rPr>
                <w:rFonts w:ascii="Times New Roman" w:hAnsi="Times New Roman" w:cs="Times New Roman"/>
                <w:b/>
                <w:bCs/>
                <w:color w:val="0066FF"/>
                <w:sz w:val="24"/>
              </w:rPr>
              <w:t>hàng</w:t>
            </w:r>
            <w:proofErr w:type="spellEnd"/>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không</w:t>
            </w:r>
            <w:proofErr w:type="spellEnd"/>
            <w:r w:rsidRPr="00E41A88">
              <w:rPr>
                <w:rFonts w:ascii="Times New Roman" w:hAnsi="Times New Roman" w:cs="Times New Roman"/>
                <w:b/>
                <w:bCs/>
                <w:color w:val="0066FF"/>
                <w:sz w:val="24"/>
              </w:rPr>
              <w:t xml:space="preserve"> </w:t>
            </w:r>
            <w:r w:rsidR="00CE634B">
              <w:rPr>
                <w:rFonts w:ascii="Times New Roman" w:hAnsi="Times New Roman" w:cs="Times New Roman"/>
                <w:b/>
                <w:bCs/>
                <w:color w:val="0066FF"/>
                <w:sz w:val="24"/>
              </w:rPr>
              <w:t>CA</w:t>
            </w:r>
          </w:p>
          <w:p w:rsidR="005F70B4" w:rsidRPr="00E41A88" w:rsidRDefault="005F70B4" w:rsidP="005F70B4">
            <w:pPr>
              <w:tabs>
                <w:tab w:val="center" w:pos="5377"/>
              </w:tabs>
              <w:rPr>
                <w:rFonts w:ascii="Times New Roman" w:hAnsi="Times New Roman" w:cs="Times New Roman"/>
                <w:b/>
                <w:bCs/>
                <w:i/>
                <w:color w:val="0066FF"/>
                <w:sz w:val="24"/>
              </w:rPr>
            </w:pPr>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Khách</w:t>
            </w:r>
            <w:proofErr w:type="spellEnd"/>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sạn</w:t>
            </w:r>
            <w:proofErr w:type="spellEnd"/>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tiêu</w:t>
            </w:r>
            <w:proofErr w:type="spellEnd"/>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chuẩn</w:t>
            </w:r>
            <w:proofErr w:type="spellEnd"/>
            <w:r w:rsidRPr="00E41A88">
              <w:rPr>
                <w:rFonts w:ascii="Times New Roman" w:hAnsi="Times New Roman" w:cs="Times New Roman"/>
                <w:b/>
                <w:bCs/>
                <w:color w:val="0066FF"/>
                <w:sz w:val="24"/>
              </w:rPr>
              <w:t xml:space="preserve"> </w:t>
            </w:r>
            <w:r w:rsidR="00CE634B">
              <w:rPr>
                <w:rFonts w:ascii="Times New Roman" w:hAnsi="Times New Roman" w:cs="Times New Roman"/>
                <w:b/>
                <w:bCs/>
                <w:color w:val="0066FF"/>
                <w:sz w:val="24"/>
              </w:rPr>
              <w:t>4</w:t>
            </w:r>
            <w:r w:rsidRPr="00E41A88">
              <w:rPr>
                <w:rFonts w:ascii="Times New Roman" w:hAnsi="Times New Roman" w:cs="Times New Roman"/>
                <w:b/>
                <w:bCs/>
                <w:color w:val="0066FF"/>
                <w:sz w:val="24"/>
              </w:rPr>
              <w:t xml:space="preserve"> </w:t>
            </w:r>
            <w:proofErr w:type="spellStart"/>
            <w:r w:rsidRPr="00E41A88">
              <w:rPr>
                <w:rFonts w:ascii="Times New Roman" w:hAnsi="Times New Roman" w:cs="Times New Roman"/>
                <w:b/>
                <w:bCs/>
                <w:color w:val="0066FF"/>
                <w:sz w:val="24"/>
              </w:rPr>
              <w:t>sao</w:t>
            </w:r>
            <w:proofErr w:type="spellEnd"/>
            <w:r w:rsidRPr="00E41A88">
              <w:rPr>
                <w:rFonts w:ascii="Times New Roman" w:hAnsi="Times New Roman" w:cs="Times New Roman"/>
                <w:b/>
                <w:bCs/>
                <w:color w:val="0066FF"/>
                <w:sz w:val="24"/>
              </w:rPr>
              <w:tab/>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w:t>
            </w:r>
            <w:r w:rsidR="00CE634B">
              <w:rPr>
                <w:rFonts w:ascii="Times New Roman" w:hAnsi="Times New Roman" w:cs="Times New Roman"/>
                <w:b/>
                <w:color w:val="0066FF"/>
                <w:sz w:val="24"/>
              </w:rPr>
              <w:t>10</w:t>
            </w:r>
            <w:r w:rsidRPr="00E41A88">
              <w:rPr>
                <w:rFonts w:ascii="Times New Roman" w:hAnsi="Times New Roman" w:cs="Times New Roman"/>
                <w:b/>
                <w:color w:val="0066FF"/>
                <w:sz w:val="24"/>
              </w:rPr>
              <w:t xml:space="preserve">0 </w:t>
            </w:r>
            <w:proofErr w:type="spellStart"/>
            <w:r w:rsidRPr="00E41A88">
              <w:rPr>
                <w:rFonts w:ascii="Times New Roman" w:hAnsi="Times New Roman" w:cs="Times New Roman"/>
                <w:b/>
                <w:color w:val="0066FF"/>
                <w:sz w:val="24"/>
              </w:rPr>
              <w:t>triệu</w:t>
            </w:r>
            <w:proofErr w:type="spellEnd"/>
            <w:r w:rsidRPr="00E41A88">
              <w:rPr>
                <w:rFonts w:ascii="Times New Roman" w:hAnsi="Times New Roman" w:cs="Times New Roman"/>
                <w:b/>
                <w:color w:val="0066FF"/>
                <w:sz w:val="24"/>
              </w:rPr>
              <w:t xml:space="preserve"> </w:t>
            </w:r>
          </w:p>
          <w:p w:rsidR="005F70B4" w:rsidRPr="00CE634B" w:rsidRDefault="005F70B4" w:rsidP="005F70B4">
            <w:pPr>
              <w:rPr>
                <w:rFonts w:ascii="Times New Roman" w:hAnsi="Times New Roman" w:cs="Times New Roman"/>
                <w:b/>
                <w:color w:val="0066FF"/>
                <w:sz w:val="24"/>
              </w:rPr>
            </w:pPr>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Dự</w:t>
            </w:r>
            <w:proofErr w:type="spellEnd"/>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kiến</w:t>
            </w:r>
            <w:proofErr w:type="spellEnd"/>
            <w:r w:rsidRPr="00E41A88">
              <w:rPr>
                <w:rFonts w:ascii="Times New Roman" w:hAnsi="Times New Roman" w:cs="Times New Roman"/>
                <w:b/>
                <w:color w:val="0066FF"/>
                <w:sz w:val="24"/>
              </w:rPr>
              <w:t xml:space="preserve"> </w:t>
            </w:r>
            <w:r w:rsidR="00CE634B" w:rsidRPr="00CE634B">
              <w:rPr>
                <w:rFonts w:ascii=".VnBook-Antiqua" w:eastAsia="Calibri" w:hAnsi=".VnBook-Antiqua" w:cs="Times New Roman"/>
                <w:b/>
                <w:color w:val="0070C0"/>
                <w:sz w:val="22"/>
                <w:szCs w:val="22"/>
                <w:u w:val="single"/>
              </w:rPr>
              <w:t>20/01, 08/02, 24/02, 08/03, 17/03, 24/03</w:t>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Mũ</w:t>
            </w:r>
            <w:proofErr w:type="spellEnd"/>
            <w:r w:rsidRPr="00E41A88">
              <w:rPr>
                <w:rFonts w:ascii="Times New Roman" w:hAnsi="Times New Roman" w:cs="Times New Roman"/>
                <w:b/>
                <w:color w:val="0066FF"/>
                <w:sz w:val="24"/>
              </w:rPr>
              <w:t xml:space="preserve"> du </w:t>
            </w:r>
            <w:proofErr w:type="spellStart"/>
            <w:r w:rsidRPr="00E41A88">
              <w:rPr>
                <w:rFonts w:ascii="Times New Roman" w:hAnsi="Times New Roman" w:cs="Times New Roman"/>
                <w:b/>
                <w:color w:val="0066FF"/>
                <w:sz w:val="24"/>
              </w:rPr>
              <w:t>lịch</w:t>
            </w:r>
            <w:proofErr w:type="spellEnd"/>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Nước</w:t>
            </w:r>
            <w:proofErr w:type="spellEnd"/>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uống</w:t>
            </w:r>
            <w:proofErr w:type="spellEnd"/>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trên</w:t>
            </w:r>
            <w:proofErr w:type="spellEnd"/>
            <w:r w:rsidRPr="00E41A88">
              <w:rPr>
                <w:rFonts w:ascii="Times New Roman" w:hAnsi="Times New Roman" w:cs="Times New Roman"/>
                <w:b/>
                <w:color w:val="0066FF"/>
                <w:sz w:val="24"/>
              </w:rPr>
              <w:t xml:space="preserve"> </w:t>
            </w:r>
            <w:proofErr w:type="spellStart"/>
            <w:r w:rsidRPr="00E41A88">
              <w:rPr>
                <w:rFonts w:ascii="Times New Roman" w:hAnsi="Times New Roman" w:cs="Times New Roman"/>
                <w:b/>
                <w:color w:val="0066FF"/>
                <w:sz w:val="24"/>
              </w:rPr>
              <w:t>xe</w:t>
            </w:r>
            <w:proofErr w:type="spellEnd"/>
            <w:r w:rsidRPr="00E41A88">
              <w:rPr>
                <w:rFonts w:ascii="Times New Roman" w:hAnsi="Times New Roman" w:cs="Times New Roman"/>
                <w:b/>
                <w:color w:val="0066FF"/>
                <w:sz w:val="24"/>
              </w:rPr>
              <w:t xml:space="preserve">, </w:t>
            </w:r>
          </w:p>
        </w:tc>
      </w:tr>
    </w:tbl>
    <w:p w:rsidR="005D7709" w:rsidRPr="00E41A88" w:rsidRDefault="005D7709" w:rsidP="005D7709">
      <w:pPr>
        <w:spacing w:line="360" w:lineRule="exact"/>
        <w:jc w:val="center"/>
        <w:rPr>
          <w:rFonts w:ascii="Times New Roman" w:hAnsi="Times New Roman" w:cs="Times New Roman"/>
          <w:b/>
          <w:i/>
          <w:color w:val="FF0000"/>
          <w:sz w:val="24"/>
        </w:rPr>
      </w:pPr>
    </w:p>
    <w:p w:rsidR="00B32B0E" w:rsidRPr="00E41A88" w:rsidRDefault="00182824" w:rsidP="00B32B0E">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99" style="position:absolute;left:0;text-align:left;margin-left:-29.4pt;margin-top:12.4pt;width:155pt;height:108pt;z-index:-25165721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8" o:title="0000414_bac-kinh-thuong-hai-hang-chau-to-chau_550" recolor="t" rotate="t" type="frame"/>
            <w10:wrap type="square"/>
          </v:oval>
        </w:pict>
      </w:r>
      <w:r>
        <w:rPr>
          <w:rFonts w:ascii="Times New Roman" w:hAnsi="Times New Roman" w:cs="Times New Roman"/>
          <w:b/>
          <w:color w:val="008000"/>
          <w:sz w:val="24"/>
        </w:rPr>
        <w:pict>
          <v:group id="_x0000_s1196" style="position:absolute;left:0;text-align:left;margin-left:-96.2pt;margin-top:20.5pt;width:451.95pt;height:15.35pt;z-index:-251658240" coordorigin="1452,3920" coordsize="10025,262">
            <v:rect id="_x0000_s1197" style="position:absolute;left:1452;top:3920;width:9720;height:144" wrapcoords="-33 0 -33 19800 21600 19800 21600 0 -33 0" fillcolor="#c06" stroked="f" strokecolor="#cff">
              <v:fill color2="fill lighten(0)" o:opacity2="0" rotate="t" angle="-90" method="linear sigma" focus="100%" type="gradient"/>
              <v:textbox style="mso-next-textbox:#_x0000_s1197">
                <w:txbxContent>
                  <w:p w:rsidR="002711DF" w:rsidRDefault="002711DF" w:rsidP="00B32B0E"/>
                </w:txbxContent>
              </v:textbox>
            </v:rect>
            <v:rect id="_x0000_s1198" style="position:absolute;left:1757;top:4110;width:9720;height:72" wrapcoords="-33 0 -33 19800 21600 19800 21600 0 -33 0" fillcolor="#c06" stroked="f" strokecolor="#cff">
              <v:fill color2="fill lighten(0)" o:opacity2="0" rotate="t" angle="-90" method="linear sigma" focus="100%" type="gradient"/>
              <v:textbox style="mso-next-textbox:#_x0000_s1198">
                <w:txbxContent>
                  <w:p w:rsidR="002711DF" w:rsidRDefault="002711DF" w:rsidP="00B32B0E"/>
                </w:txbxContent>
              </v:textbox>
            </v:rect>
          </v:group>
        </w:pict>
      </w:r>
      <w:r w:rsidR="00B32B0E" w:rsidRPr="00E41A88">
        <w:rPr>
          <w:rFonts w:ascii="Times New Roman" w:hAnsi="Times New Roman" w:cs="Times New Roman"/>
          <w:b/>
          <w:color w:val="008000"/>
          <w:sz w:val="24"/>
        </w:rPr>
        <w:t xml:space="preserve">NGÀY 01: </w:t>
      </w:r>
      <w:r w:rsidR="00DA4A8F" w:rsidRPr="00E41A88">
        <w:rPr>
          <w:rFonts w:ascii="Times New Roman" w:hAnsi="Times New Roman" w:cs="Times New Roman"/>
          <w:b/>
          <w:color w:val="008000"/>
          <w:sz w:val="24"/>
        </w:rPr>
        <w:t xml:space="preserve">HÀ NỘI – </w:t>
      </w:r>
      <w:r w:rsidR="00CE634B">
        <w:rPr>
          <w:rFonts w:ascii="Times New Roman" w:hAnsi="Times New Roman" w:cs="Times New Roman"/>
          <w:b/>
          <w:color w:val="008000"/>
          <w:sz w:val="24"/>
        </w:rPr>
        <w:t xml:space="preserve">BẮC </w:t>
      </w:r>
      <w:proofErr w:type="gramStart"/>
      <w:r w:rsidR="00CE634B">
        <w:rPr>
          <w:rFonts w:ascii="Times New Roman" w:hAnsi="Times New Roman" w:cs="Times New Roman"/>
          <w:b/>
          <w:color w:val="008000"/>
          <w:sz w:val="24"/>
        </w:rPr>
        <w:t>KINH</w:t>
      </w:r>
      <w:r w:rsidR="00125319"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 xml:space="preserve"> (</w:t>
      </w:r>
      <w:proofErr w:type="gramEnd"/>
      <w:r w:rsidR="00CE634B">
        <w:rPr>
          <w:rFonts w:ascii="Times New Roman" w:hAnsi="Times New Roman" w:cs="Times New Roman"/>
          <w:b/>
          <w:color w:val="008000"/>
          <w:sz w:val="24"/>
        </w:rPr>
        <w:t>ĂN T-T</w:t>
      </w:r>
      <w:r w:rsidR="006523D1" w:rsidRPr="00E41A88">
        <w:rPr>
          <w:rFonts w:ascii="Times New Roman" w:hAnsi="Times New Roman" w:cs="Times New Roman"/>
          <w:b/>
          <w:color w:val="008000"/>
          <w:sz w:val="24"/>
        </w:rPr>
        <w:t>)</w:t>
      </w:r>
    </w:p>
    <w:p w:rsidR="00B32B0E" w:rsidRPr="00E41A88" w:rsidRDefault="00B32B0E" w:rsidP="00B32B0E">
      <w:pPr>
        <w:spacing w:line="360" w:lineRule="exact"/>
        <w:jc w:val="both"/>
        <w:rPr>
          <w:rFonts w:ascii="Times New Roman" w:hAnsi="Times New Roman" w:cs="Times New Roman"/>
          <w:b/>
          <w:color w:val="008000"/>
          <w:sz w:val="24"/>
        </w:rPr>
      </w:pPr>
    </w:p>
    <w:p w:rsidR="00CE634B" w:rsidRPr="00182824" w:rsidRDefault="00CE634B" w:rsidP="00CE634B">
      <w:pPr>
        <w:spacing w:line="276" w:lineRule="auto"/>
        <w:jc w:val="both"/>
        <w:rPr>
          <w:rFonts w:ascii="Times New Roman" w:eastAsia="Calibri" w:hAnsi="Times New Roman"/>
          <w:iCs/>
          <w:color w:val="000000" w:themeColor="text1"/>
          <w:sz w:val="24"/>
        </w:rPr>
      </w:pPr>
      <w:r w:rsidRPr="00182824">
        <w:rPr>
          <w:rFonts w:ascii="Times New Roman" w:eastAsia="Calibri" w:hAnsi="Times New Roman"/>
          <w:iCs/>
          <w:color w:val="000000" w:themeColor="text1"/>
          <w:sz w:val="24"/>
        </w:rPr>
        <w:t xml:space="preserve">03:00 </w:t>
      </w:r>
      <w:proofErr w:type="spellStart"/>
      <w:r w:rsidRPr="00182824">
        <w:rPr>
          <w:rFonts w:ascii="Times New Roman" w:eastAsia="Calibri" w:hAnsi="Times New Roman"/>
          <w:iCs/>
          <w:color w:val="000000" w:themeColor="text1"/>
          <w:sz w:val="24"/>
        </w:rPr>
        <w:t>Xe</w:t>
      </w:r>
      <w:proofErr w:type="spellEnd"/>
      <w:r w:rsidRPr="00182824">
        <w:rPr>
          <w:rFonts w:ascii="Times New Roman" w:eastAsia="Calibri" w:hAnsi="Times New Roman"/>
          <w:iCs/>
          <w:color w:val="000000" w:themeColor="text1"/>
          <w:sz w:val="24"/>
        </w:rPr>
        <w:t xml:space="preserve"> Ô </w:t>
      </w:r>
      <w:proofErr w:type="spellStart"/>
      <w:r w:rsidRPr="00182824">
        <w:rPr>
          <w:rFonts w:ascii="Times New Roman" w:eastAsia="Calibri" w:hAnsi="Times New Roman"/>
          <w:iCs/>
          <w:color w:val="000000" w:themeColor="text1"/>
          <w:sz w:val="24"/>
        </w:rPr>
        <w:t>tô</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và</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Hướng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dẫn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viên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đón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Quý</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điểm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hẹn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Nhà</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Hát</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Lớn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khởi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hành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sân</w:t>
      </w:r>
      <w:proofErr w:type="spellEnd"/>
      <w:r w:rsidRPr="00182824">
        <w:rPr>
          <w:rFonts w:ascii="Times New Roman" w:eastAsia="Calibri" w:hAnsi="Times New Roman"/>
          <w:iCs/>
          <w:color w:val="000000" w:themeColor="text1"/>
          <w:sz w:val="24"/>
        </w:rPr>
        <w:t xml:space="preserve"> bay </w:t>
      </w:r>
      <w:proofErr w:type="spellStart"/>
      <w:r w:rsidRPr="00182824">
        <w:rPr>
          <w:rFonts w:ascii="Times New Roman" w:eastAsia="Calibri" w:hAnsi="Times New Roman"/>
          <w:iCs/>
          <w:color w:val="000000" w:themeColor="text1"/>
          <w:sz w:val="24"/>
        </w:rPr>
        <w:t>Quốc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Tế</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Nội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Bài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làm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thủ</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tục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đáp</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chuyến</w:t>
      </w:r>
      <w:proofErr w:type="spellEnd"/>
      <w:r w:rsidRPr="00182824">
        <w:rPr>
          <w:rFonts w:ascii="Times New Roman" w:eastAsia="Calibri" w:hAnsi="Times New Roman"/>
          <w:iCs/>
          <w:color w:val="000000" w:themeColor="text1"/>
          <w:sz w:val="24"/>
        </w:rPr>
        <w:t xml:space="preserve"> bay </w:t>
      </w:r>
      <w:r w:rsidRPr="00182824">
        <w:rPr>
          <w:rFonts w:ascii="Times New Roman" w:eastAsia="Calibri" w:hAnsi="Times New Roman"/>
          <w:b/>
          <w:iCs/>
          <w:color w:val="000000" w:themeColor="text1"/>
          <w:sz w:val="24"/>
          <w:lang w:val="vi-VN"/>
        </w:rPr>
        <w:t>CA</w:t>
      </w:r>
      <w:r w:rsidRPr="00182824">
        <w:rPr>
          <w:rFonts w:ascii="Times New Roman" w:eastAsia="Calibri" w:hAnsi="Times New Roman"/>
          <w:b/>
          <w:iCs/>
          <w:color w:val="000000" w:themeColor="text1"/>
          <w:sz w:val="24"/>
        </w:rPr>
        <w:t>742</w:t>
      </w:r>
      <w:r w:rsidRPr="00182824">
        <w:rPr>
          <w:rFonts w:ascii="Times New Roman" w:eastAsia="Calibri" w:hAnsi="Times New Roman"/>
          <w:b/>
          <w:iCs/>
          <w:color w:val="000000" w:themeColor="text1"/>
          <w:sz w:val="24"/>
          <w:lang w:val="vi-VN"/>
        </w:rPr>
        <w:t xml:space="preserve"> (05:</w:t>
      </w:r>
      <w:r w:rsidRPr="00182824">
        <w:rPr>
          <w:rFonts w:ascii="Times New Roman" w:eastAsia="Calibri" w:hAnsi="Times New Roman"/>
          <w:b/>
          <w:iCs/>
          <w:color w:val="000000" w:themeColor="text1"/>
          <w:sz w:val="24"/>
        </w:rPr>
        <w:t>45</w:t>
      </w:r>
      <w:r w:rsidRPr="00182824">
        <w:rPr>
          <w:rFonts w:ascii="Times New Roman" w:eastAsia="Calibri" w:hAnsi="Times New Roman"/>
          <w:b/>
          <w:iCs/>
          <w:color w:val="000000" w:themeColor="text1"/>
          <w:sz w:val="24"/>
          <w:lang w:val="vi-VN"/>
        </w:rPr>
        <w:t xml:space="preserve"> – </w:t>
      </w:r>
      <w:r w:rsidRPr="00182824">
        <w:rPr>
          <w:rFonts w:ascii="Times New Roman" w:eastAsia="Calibri" w:hAnsi="Times New Roman"/>
          <w:b/>
          <w:iCs/>
          <w:color w:val="000000" w:themeColor="text1"/>
          <w:sz w:val="24"/>
        </w:rPr>
        <w:t>10:25)</w:t>
      </w:r>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Bắc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Sau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đoàn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hạ</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cánh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nhập</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cảnh</w:t>
      </w:r>
      <w:proofErr w:type="spellEnd"/>
      <w:r w:rsidRPr="00182824">
        <w:rPr>
          <w:rFonts w:ascii="Times New Roman" w:eastAsia="Calibri" w:hAnsi="Times New Roman"/>
          <w:iCs/>
          <w:color w:val="000000" w:themeColor="text1"/>
          <w:sz w:val="24"/>
        </w:rPr>
        <w:t xml:space="preserve">, </w:t>
      </w:r>
      <w:proofErr w:type="spellStart"/>
      <w:proofErr w:type="gramStart"/>
      <w:r w:rsidRPr="00182824">
        <w:rPr>
          <w:rFonts w:ascii="Times New Roman" w:eastAsia="Calibri" w:hAnsi="Times New Roman"/>
          <w:iCs/>
          <w:color w:val="000000" w:themeColor="text1"/>
          <w:sz w:val="24"/>
        </w:rPr>
        <w:t>xe</w:t>
      </w:r>
      <w:proofErr w:type="spellEnd"/>
      <w:proofErr w:type="gram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và</w:t>
      </w:r>
      <w:proofErr w:type="spellEnd"/>
      <w:r w:rsidRPr="00182824">
        <w:rPr>
          <w:rFonts w:ascii="Times New Roman" w:eastAsia="Calibri" w:hAnsi="Times New Roman"/>
          <w:iCs/>
          <w:color w:val="000000" w:themeColor="text1"/>
          <w:sz w:val="24"/>
        </w:rPr>
        <w:t xml:space="preserve"> HDV </w:t>
      </w:r>
      <w:proofErr w:type="spellStart"/>
      <w:r w:rsidRPr="00182824">
        <w:rPr>
          <w:rFonts w:ascii="Times New Roman" w:eastAsia="Calibri" w:hAnsi="Times New Roman"/>
          <w:iCs/>
          <w:color w:val="000000" w:themeColor="text1"/>
          <w:sz w:val="24"/>
        </w:rPr>
        <w:t>đưa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quý</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ăn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trưa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Chiều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đoàn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bắt</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đầu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tham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quan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thủ</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đô</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Bắc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với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những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điểm</w:t>
      </w:r>
      <w:proofErr w:type="spellEnd"/>
      <w:r w:rsidRPr="00182824">
        <w:rPr>
          <w:rFonts w:ascii="Times New Roman" w:eastAsia="Calibri" w:hAnsi="Times New Roman"/>
          <w:iCs/>
          <w:color w:val="000000" w:themeColor="text1"/>
          <w:sz w:val="24"/>
        </w:rPr>
        <w:t xml:space="preserve">: </w:t>
      </w:r>
    </w:p>
    <w:p w:rsidR="00CE634B" w:rsidRPr="00182824" w:rsidRDefault="00CE634B" w:rsidP="00CE634B">
      <w:pPr>
        <w:spacing w:line="276" w:lineRule="auto"/>
        <w:jc w:val="both"/>
        <w:rPr>
          <w:color w:val="000000" w:themeColor="text1"/>
          <w:sz w:val="24"/>
        </w:rPr>
      </w:pPr>
      <w:proofErr w:type="spellStart"/>
      <w:r w:rsidRPr="00182824">
        <w:rPr>
          <w:rFonts w:ascii="Times New Roman" w:eastAsia="Calibri" w:hAnsi="Times New Roman"/>
          <w:b/>
          <w:iCs/>
          <w:color w:val="000000" w:themeColor="text1"/>
          <w:sz w:val="24"/>
        </w:rPr>
        <w:t>Quảng</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Trường</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Thiên</w:t>
      </w:r>
      <w:proofErr w:type="spellEnd"/>
      <w:r w:rsidRPr="00182824">
        <w:rPr>
          <w:rFonts w:ascii="Times New Roman" w:eastAsia="Calibri" w:hAnsi="Times New Roman"/>
          <w:b/>
          <w:iCs/>
          <w:color w:val="000000" w:themeColor="text1"/>
          <w:sz w:val="24"/>
        </w:rPr>
        <w:t xml:space="preserve"> An </w:t>
      </w:r>
      <w:proofErr w:type="spellStart"/>
      <w:r w:rsidRPr="00182824">
        <w:rPr>
          <w:rFonts w:ascii="Times New Roman" w:eastAsia="Calibri" w:hAnsi="Times New Roman"/>
          <w:b/>
          <w:iCs/>
          <w:color w:val="000000" w:themeColor="text1"/>
          <w:sz w:val="24"/>
        </w:rPr>
        <w:t>Môn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Trung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tâm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chính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trị</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của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Bắc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Quảng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trường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lớn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nhất</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thế</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giới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rộng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hơn</w:t>
      </w:r>
      <w:proofErr w:type="spellEnd"/>
      <w:r w:rsidRPr="00182824">
        <w:rPr>
          <w:rFonts w:ascii="Times New Roman" w:eastAsia="Calibri" w:hAnsi="Times New Roman"/>
          <w:iCs/>
          <w:color w:val="000000" w:themeColor="text1"/>
          <w:sz w:val="24"/>
        </w:rPr>
        <w:t xml:space="preserve"> 50 </w:t>
      </w:r>
      <w:proofErr w:type="spellStart"/>
      <w:r w:rsidRPr="00182824">
        <w:rPr>
          <w:rFonts w:ascii="Times New Roman" w:eastAsia="Calibri" w:hAnsi="Times New Roman"/>
          <w:iCs/>
          <w:color w:val="000000" w:themeColor="text1"/>
          <w:sz w:val="24"/>
        </w:rPr>
        <w:t>mẫu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với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Lễ</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Đường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Lăng</w:t>
      </w:r>
      <w:proofErr w:type="spellEnd"/>
      <w:r w:rsidRPr="00182824">
        <w:rPr>
          <w:rFonts w:ascii="Times New Roman" w:eastAsia="Calibri" w:hAnsi="Times New Roman"/>
          <w:iCs/>
          <w:color w:val="000000" w:themeColor="text1"/>
          <w:sz w:val="24"/>
        </w:rPr>
        <w:t xml:space="preserve"> Mao </w:t>
      </w:r>
      <w:proofErr w:type="spellStart"/>
      <w:r w:rsidRPr="00182824">
        <w:rPr>
          <w:rFonts w:ascii="Times New Roman" w:eastAsia="Calibri" w:hAnsi="Times New Roman"/>
          <w:iCs/>
          <w:color w:val="000000" w:themeColor="text1"/>
          <w:sz w:val="24"/>
        </w:rPr>
        <w:t>Chủ</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Tịch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Đài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Tưởng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Niệm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các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anh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hùng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liệt</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sỹ</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tham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quan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bên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ngoài</w:t>
      </w:r>
      <w:proofErr w:type="spellEnd"/>
      <w:r w:rsidRPr="00182824">
        <w:rPr>
          <w:rFonts w:ascii="Times New Roman" w:eastAsia="Calibri" w:hAnsi="Times New Roman"/>
          <w:iCs/>
          <w:color w:val="000000" w:themeColor="text1"/>
          <w:sz w:val="24"/>
        </w:rPr>
        <w:t>)...</w:t>
      </w:r>
    </w:p>
    <w:p w:rsidR="00CE634B" w:rsidRPr="00182824" w:rsidRDefault="00CE634B" w:rsidP="00CE634B">
      <w:pPr>
        <w:pStyle w:val="NormalWeb"/>
        <w:spacing w:before="0" w:beforeAutospacing="0" w:after="0" w:afterAutospacing="0" w:line="276" w:lineRule="auto"/>
        <w:contextualSpacing/>
        <w:jc w:val="both"/>
        <w:rPr>
          <w:rFonts w:eastAsia="Calibri"/>
          <w:iCs/>
          <w:color w:val="000000" w:themeColor="text1"/>
        </w:rPr>
      </w:pPr>
      <w:proofErr w:type="spellStart"/>
      <w:r w:rsidRPr="00182824">
        <w:rPr>
          <w:rFonts w:eastAsia="Calibri"/>
          <w:b/>
          <w:iCs/>
          <w:color w:val="000000" w:themeColor="text1"/>
        </w:rPr>
        <w:t>Thăm</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quan</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Cố</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Cung</w:t>
      </w:r>
      <w:proofErr w:type="spellEnd"/>
      <w:r w:rsidRPr="00182824">
        <w:rPr>
          <w:rFonts w:eastAsia="Calibri"/>
          <w:iCs/>
          <w:color w:val="000000" w:themeColor="text1"/>
        </w:rPr>
        <w:t xml:space="preserve">: </w:t>
      </w:r>
      <w:proofErr w:type="spellStart"/>
      <w:r w:rsidRPr="00182824">
        <w:rPr>
          <w:rFonts w:eastAsia="Calibri"/>
          <w:iCs/>
          <w:color w:val="000000" w:themeColor="text1"/>
        </w:rPr>
        <w:t>Cung</w:t>
      </w:r>
      <w:proofErr w:type="spellEnd"/>
      <w:r w:rsidRPr="00182824">
        <w:rPr>
          <w:rFonts w:eastAsia="Calibri"/>
          <w:iCs/>
          <w:color w:val="000000" w:themeColor="text1"/>
        </w:rPr>
        <w:t xml:space="preserve"> </w:t>
      </w:r>
      <w:proofErr w:type="spellStart"/>
      <w:r w:rsidRPr="00182824">
        <w:rPr>
          <w:rFonts w:eastAsia="Calibri"/>
          <w:iCs/>
          <w:color w:val="000000" w:themeColor="text1"/>
        </w:rPr>
        <w:t>điện</w:t>
      </w:r>
      <w:proofErr w:type="spellEnd"/>
      <w:r w:rsidRPr="00182824">
        <w:rPr>
          <w:rFonts w:eastAsia="Calibri"/>
          <w:iCs/>
          <w:color w:val="000000" w:themeColor="text1"/>
        </w:rPr>
        <w:t xml:space="preserve"> </w:t>
      </w:r>
      <w:proofErr w:type="spellStart"/>
      <w:r w:rsidRPr="00182824">
        <w:rPr>
          <w:rFonts w:eastAsia="Calibri"/>
          <w:iCs/>
          <w:color w:val="000000" w:themeColor="text1"/>
        </w:rPr>
        <w:t>lớn</w:t>
      </w:r>
      <w:proofErr w:type="spellEnd"/>
      <w:r w:rsidRPr="00182824">
        <w:rPr>
          <w:rFonts w:eastAsia="Calibri"/>
          <w:iCs/>
          <w:color w:val="000000" w:themeColor="text1"/>
        </w:rPr>
        <w:t xml:space="preserve"> </w:t>
      </w:r>
      <w:proofErr w:type="spellStart"/>
      <w:r w:rsidRPr="00182824">
        <w:rPr>
          <w:rFonts w:eastAsia="Calibri"/>
          <w:iCs/>
          <w:color w:val="000000" w:themeColor="text1"/>
        </w:rPr>
        <w:t>nhất</w:t>
      </w:r>
      <w:proofErr w:type="spellEnd"/>
      <w:r w:rsidRPr="00182824">
        <w:rPr>
          <w:rFonts w:eastAsia="Calibri"/>
          <w:iCs/>
          <w:color w:val="000000" w:themeColor="text1"/>
        </w:rPr>
        <w:t xml:space="preserve"> </w:t>
      </w:r>
      <w:proofErr w:type="spellStart"/>
      <w:r w:rsidRPr="00182824">
        <w:rPr>
          <w:rFonts w:eastAsia="Calibri"/>
          <w:iCs/>
          <w:color w:val="000000" w:themeColor="text1"/>
        </w:rPr>
        <w:t>Thế</w:t>
      </w:r>
      <w:proofErr w:type="spellEnd"/>
      <w:r w:rsidRPr="00182824">
        <w:rPr>
          <w:rFonts w:eastAsia="Calibri"/>
          <w:iCs/>
          <w:color w:val="000000" w:themeColor="text1"/>
        </w:rPr>
        <w:t xml:space="preserve"> </w:t>
      </w:r>
      <w:proofErr w:type="spellStart"/>
      <w:r w:rsidRPr="00182824">
        <w:rPr>
          <w:rFonts w:eastAsia="Calibri"/>
          <w:iCs/>
          <w:color w:val="000000" w:themeColor="text1"/>
        </w:rPr>
        <w:t>Giới</w:t>
      </w:r>
      <w:proofErr w:type="spellEnd"/>
      <w:r w:rsidRPr="00182824">
        <w:rPr>
          <w:rFonts w:eastAsia="Calibri"/>
          <w:iCs/>
          <w:color w:val="000000" w:themeColor="text1"/>
        </w:rPr>
        <w:t xml:space="preserve"> </w:t>
      </w:r>
      <w:proofErr w:type="spellStart"/>
      <w:r w:rsidRPr="00182824">
        <w:rPr>
          <w:rFonts w:eastAsia="Calibri"/>
          <w:iCs/>
          <w:color w:val="000000" w:themeColor="text1"/>
        </w:rPr>
        <w:t>với</w:t>
      </w:r>
      <w:proofErr w:type="spellEnd"/>
      <w:r w:rsidRPr="00182824">
        <w:rPr>
          <w:rFonts w:eastAsia="Calibri"/>
          <w:iCs/>
          <w:color w:val="000000" w:themeColor="text1"/>
        </w:rPr>
        <w:t xml:space="preserve"> 9.999 </w:t>
      </w:r>
      <w:proofErr w:type="spellStart"/>
      <w:r w:rsidRPr="00182824">
        <w:rPr>
          <w:rFonts w:eastAsia="Calibri"/>
          <w:iCs/>
          <w:color w:val="000000" w:themeColor="text1"/>
        </w:rPr>
        <w:t>gian</w:t>
      </w:r>
      <w:proofErr w:type="spellEnd"/>
      <w:r w:rsidRPr="00182824">
        <w:rPr>
          <w:rFonts w:eastAsia="Calibri"/>
          <w:iCs/>
          <w:color w:val="000000" w:themeColor="text1"/>
        </w:rPr>
        <w:t xml:space="preserve"> </w:t>
      </w:r>
      <w:proofErr w:type="spellStart"/>
      <w:r w:rsidRPr="00182824">
        <w:rPr>
          <w:rFonts w:eastAsia="Calibri"/>
          <w:iCs/>
          <w:color w:val="000000" w:themeColor="text1"/>
        </w:rPr>
        <w:t>điện</w:t>
      </w:r>
      <w:proofErr w:type="spellEnd"/>
      <w:r w:rsidRPr="00182824">
        <w:rPr>
          <w:rFonts w:eastAsia="Calibri"/>
          <w:iCs/>
          <w:color w:val="000000" w:themeColor="text1"/>
        </w:rPr>
        <w:t xml:space="preserve"> </w:t>
      </w:r>
      <w:proofErr w:type="spellStart"/>
      <w:r w:rsidRPr="00182824">
        <w:rPr>
          <w:rFonts w:eastAsia="Calibri"/>
          <w:iCs/>
          <w:color w:val="000000" w:themeColor="text1"/>
        </w:rPr>
        <w:t>nguy</w:t>
      </w:r>
      <w:proofErr w:type="spellEnd"/>
      <w:r w:rsidRPr="00182824">
        <w:rPr>
          <w:rFonts w:eastAsia="Calibri"/>
          <w:iCs/>
          <w:color w:val="000000" w:themeColor="text1"/>
        </w:rPr>
        <w:t xml:space="preserve"> </w:t>
      </w:r>
      <w:proofErr w:type="spellStart"/>
      <w:r w:rsidRPr="00182824">
        <w:rPr>
          <w:rFonts w:eastAsia="Calibri"/>
          <w:iCs/>
          <w:color w:val="000000" w:themeColor="text1"/>
        </w:rPr>
        <w:t>nga</w:t>
      </w:r>
      <w:proofErr w:type="spellEnd"/>
      <w:r w:rsidRPr="00182824">
        <w:rPr>
          <w:rFonts w:eastAsia="Calibri"/>
          <w:iCs/>
          <w:color w:val="000000" w:themeColor="text1"/>
        </w:rPr>
        <w:t xml:space="preserve"> </w:t>
      </w:r>
      <w:proofErr w:type="spellStart"/>
      <w:r w:rsidRPr="00182824">
        <w:rPr>
          <w:rFonts w:eastAsia="Calibri"/>
          <w:iCs/>
          <w:color w:val="000000" w:themeColor="text1"/>
        </w:rPr>
        <w:t>tráng</w:t>
      </w:r>
      <w:proofErr w:type="spellEnd"/>
      <w:r w:rsidRPr="00182824">
        <w:rPr>
          <w:rFonts w:eastAsia="Calibri"/>
          <w:iCs/>
          <w:color w:val="000000" w:themeColor="text1"/>
        </w:rPr>
        <w:t xml:space="preserve"> </w:t>
      </w:r>
      <w:proofErr w:type="spellStart"/>
      <w:r w:rsidRPr="00182824">
        <w:rPr>
          <w:rFonts w:eastAsia="Calibri"/>
          <w:iCs/>
          <w:color w:val="000000" w:themeColor="text1"/>
        </w:rPr>
        <w:t>lệ</w:t>
      </w:r>
      <w:proofErr w:type="spellEnd"/>
      <w:r w:rsidRPr="00182824">
        <w:rPr>
          <w:rFonts w:eastAsia="Calibri"/>
          <w:iCs/>
          <w:color w:val="000000" w:themeColor="text1"/>
        </w:rPr>
        <w:t xml:space="preserve">, </w:t>
      </w:r>
      <w:proofErr w:type="spellStart"/>
      <w:r w:rsidRPr="00182824">
        <w:rPr>
          <w:rFonts w:eastAsia="Calibri"/>
          <w:iCs/>
          <w:color w:val="000000" w:themeColor="text1"/>
        </w:rPr>
        <w:t>nổi</w:t>
      </w:r>
      <w:proofErr w:type="spellEnd"/>
      <w:r w:rsidRPr="00182824">
        <w:rPr>
          <w:rFonts w:eastAsia="Calibri"/>
          <w:iCs/>
          <w:color w:val="000000" w:themeColor="text1"/>
        </w:rPr>
        <w:t xml:space="preserve"> </w:t>
      </w:r>
      <w:proofErr w:type="spellStart"/>
      <w:r w:rsidRPr="00182824">
        <w:rPr>
          <w:rFonts w:eastAsia="Calibri"/>
          <w:iCs/>
          <w:color w:val="000000" w:themeColor="text1"/>
        </w:rPr>
        <w:t>tiếng</w:t>
      </w:r>
      <w:proofErr w:type="spellEnd"/>
      <w:r w:rsidRPr="00182824">
        <w:rPr>
          <w:rFonts w:eastAsia="Calibri"/>
          <w:iCs/>
          <w:color w:val="000000" w:themeColor="text1"/>
        </w:rPr>
        <w:t xml:space="preserve"> </w:t>
      </w:r>
      <w:proofErr w:type="spellStart"/>
      <w:r w:rsidRPr="00182824">
        <w:rPr>
          <w:rFonts w:eastAsia="Calibri"/>
          <w:iCs/>
          <w:color w:val="000000" w:themeColor="text1"/>
        </w:rPr>
        <w:t>thế</w:t>
      </w:r>
      <w:proofErr w:type="spellEnd"/>
      <w:r w:rsidRPr="00182824">
        <w:rPr>
          <w:rFonts w:eastAsia="Calibri"/>
          <w:iCs/>
          <w:color w:val="000000" w:themeColor="text1"/>
        </w:rPr>
        <w:t xml:space="preserve"> </w:t>
      </w:r>
      <w:proofErr w:type="spellStart"/>
      <w:r w:rsidRPr="00182824">
        <w:rPr>
          <w:rFonts w:eastAsia="Calibri"/>
          <w:iCs/>
          <w:color w:val="000000" w:themeColor="text1"/>
        </w:rPr>
        <w:t>giới</w:t>
      </w:r>
      <w:proofErr w:type="spellEnd"/>
      <w:r w:rsidRPr="00182824">
        <w:rPr>
          <w:rFonts w:eastAsia="Calibri"/>
          <w:iCs/>
          <w:color w:val="000000" w:themeColor="text1"/>
        </w:rPr>
        <w:t xml:space="preserve"> </w:t>
      </w:r>
      <w:proofErr w:type="spellStart"/>
      <w:r w:rsidRPr="00182824">
        <w:rPr>
          <w:rFonts w:eastAsia="Calibri"/>
          <w:iCs/>
          <w:color w:val="000000" w:themeColor="text1"/>
        </w:rPr>
        <w:t>với</w:t>
      </w:r>
      <w:proofErr w:type="spellEnd"/>
      <w:r w:rsidRPr="00182824">
        <w:rPr>
          <w:rFonts w:eastAsia="Calibri"/>
          <w:iCs/>
          <w:color w:val="000000" w:themeColor="text1"/>
        </w:rPr>
        <w:t xml:space="preserve"> </w:t>
      </w:r>
      <w:proofErr w:type="spellStart"/>
      <w:r w:rsidRPr="00182824">
        <w:rPr>
          <w:rFonts w:eastAsia="Calibri"/>
          <w:iCs/>
          <w:color w:val="000000" w:themeColor="text1"/>
        </w:rPr>
        <w:t>hàng</w:t>
      </w:r>
      <w:proofErr w:type="spellEnd"/>
      <w:r w:rsidRPr="00182824">
        <w:rPr>
          <w:rFonts w:eastAsia="Calibri"/>
          <w:iCs/>
          <w:color w:val="000000" w:themeColor="text1"/>
        </w:rPr>
        <w:t xml:space="preserve"> </w:t>
      </w:r>
      <w:proofErr w:type="spellStart"/>
      <w:r w:rsidRPr="00182824">
        <w:rPr>
          <w:rFonts w:eastAsia="Calibri"/>
          <w:iCs/>
          <w:color w:val="000000" w:themeColor="text1"/>
        </w:rPr>
        <w:t>trăm</w:t>
      </w:r>
      <w:proofErr w:type="spellEnd"/>
      <w:r w:rsidRPr="00182824">
        <w:rPr>
          <w:rFonts w:eastAsia="Calibri"/>
          <w:iCs/>
          <w:color w:val="000000" w:themeColor="text1"/>
        </w:rPr>
        <w:t xml:space="preserve"> </w:t>
      </w:r>
      <w:proofErr w:type="spellStart"/>
      <w:r w:rsidRPr="00182824">
        <w:rPr>
          <w:rFonts w:eastAsia="Calibri"/>
          <w:iCs/>
          <w:color w:val="000000" w:themeColor="text1"/>
        </w:rPr>
        <w:t>bộ</w:t>
      </w:r>
      <w:proofErr w:type="spellEnd"/>
      <w:r w:rsidRPr="00182824">
        <w:rPr>
          <w:rFonts w:eastAsia="Calibri"/>
          <w:iCs/>
          <w:color w:val="000000" w:themeColor="text1"/>
        </w:rPr>
        <w:t xml:space="preserve"> </w:t>
      </w:r>
      <w:proofErr w:type="spellStart"/>
      <w:r w:rsidRPr="00182824">
        <w:rPr>
          <w:rFonts w:eastAsia="Calibri"/>
          <w:iCs/>
          <w:color w:val="000000" w:themeColor="text1"/>
        </w:rPr>
        <w:t>phim</w:t>
      </w:r>
      <w:proofErr w:type="spellEnd"/>
      <w:r w:rsidRPr="00182824">
        <w:rPr>
          <w:rFonts w:eastAsia="Calibri"/>
          <w:iCs/>
          <w:color w:val="000000" w:themeColor="text1"/>
        </w:rPr>
        <w:t xml:space="preserve"> </w:t>
      </w:r>
      <w:proofErr w:type="spellStart"/>
      <w:r w:rsidRPr="00182824">
        <w:rPr>
          <w:rFonts w:eastAsia="Calibri"/>
          <w:iCs/>
          <w:color w:val="000000" w:themeColor="text1"/>
        </w:rPr>
        <w:t>nói</w:t>
      </w:r>
      <w:proofErr w:type="spellEnd"/>
      <w:r w:rsidRPr="00182824">
        <w:rPr>
          <w:rFonts w:eastAsia="Calibri"/>
          <w:iCs/>
          <w:color w:val="000000" w:themeColor="text1"/>
        </w:rPr>
        <w:t xml:space="preserve"> </w:t>
      </w:r>
      <w:proofErr w:type="spellStart"/>
      <w:r w:rsidRPr="00182824">
        <w:rPr>
          <w:rFonts w:eastAsia="Calibri"/>
          <w:iCs/>
          <w:color w:val="000000" w:themeColor="text1"/>
        </w:rPr>
        <w:t>về</w:t>
      </w:r>
      <w:proofErr w:type="spellEnd"/>
      <w:r w:rsidRPr="00182824">
        <w:rPr>
          <w:rFonts w:eastAsia="Calibri"/>
          <w:iCs/>
          <w:color w:val="000000" w:themeColor="text1"/>
        </w:rPr>
        <w:t xml:space="preserve"> </w:t>
      </w:r>
      <w:proofErr w:type="spellStart"/>
      <w:r w:rsidRPr="00182824">
        <w:rPr>
          <w:rFonts w:eastAsia="Calibri"/>
          <w:iCs/>
          <w:color w:val="000000" w:themeColor="text1"/>
        </w:rPr>
        <w:t>lịch</w:t>
      </w:r>
      <w:proofErr w:type="spellEnd"/>
      <w:r w:rsidRPr="00182824">
        <w:rPr>
          <w:rFonts w:eastAsia="Calibri"/>
          <w:iCs/>
          <w:color w:val="000000" w:themeColor="text1"/>
        </w:rPr>
        <w:t xml:space="preserve"> </w:t>
      </w:r>
      <w:proofErr w:type="spellStart"/>
      <w:r w:rsidRPr="00182824">
        <w:rPr>
          <w:rFonts w:eastAsia="Calibri"/>
          <w:iCs/>
          <w:color w:val="000000" w:themeColor="text1"/>
        </w:rPr>
        <w:t>sử</w:t>
      </w:r>
      <w:proofErr w:type="spellEnd"/>
      <w:r w:rsidRPr="00182824">
        <w:rPr>
          <w:rFonts w:eastAsia="Calibri"/>
          <w:iCs/>
          <w:color w:val="000000" w:themeColor="text1"/>
        </w:rPr>
        <w:t xml:space="preserve"> 24 </w:t>
      </w:r>
      <w:proofErr w:type="spellStart"/>
      <w:r w:rsidRPr="00182824">
        <w:rPr>
          <w:rFonts w:eastAsia="Calibri"/>
          <w:iCs/>
          <w:color w:val="000000" w:themeColor="text1"/>
        </w:rPr>
        <w:t>đời</w:t>
      </w:r>
      <w:proofErr w:type="spellEnd"/>
      <w:r w:rsidRPr="00182824">
        <w:rPr>
          <w:rFonts w:eastAsia="Calibri"/>
          <w:iCs/>
          <w:color w:val="000000" w:themeColor="text1"/>
        </w:rPr>
        <w:t xml:space="preserve"> </w:t>
      </w:r>
      <w:proofErr w:type="spellStart"/>
      <w:r w:rsidRPr="00182824">
        <w:rPr>
          <w:rFonts w:eastAsia="Calibri"/>
          <w:iCs/>
          <w:color w:val="000000" w:themeColor="text1"/>
        </w:rPr>
        <w:t>vua</w:t>
      </w:r>
      <w:proofErr w:type="spellEnd"/>
      <w:r w:rsidRPr="00182824">
        <w:rPr>
          <w:rFonts w:eastAsia="Calibri"/>
          <w:iCs/>
          <w:color w:val="000000" w:themeColor="text1"/>
        </w:rPr>
        <w:t xml:space="preserve"> </w:t>
      </w:r>
      <w:proofErr w:type="spellStart"/>
      <w:r w:rsidRPr="00182824">
        <w:rPr>
          <w:rFonts w:eastAsia="Calibri"/>
          <w:iCs/>
          <w:color w:val="000000" w:themeColor="text1"/>
        </w:rPr>
        <w:t>Trung</w:t>
      </w:r>
      <w:proofErr w:type="spellEnd"/>
      <w:r w:rsidRPr="00182824">
        <w:rPr>
          <w:rFonts w:eastAsia="Calibri"/>
          <w:iCs/>
          <w:color w:val="000000" w:themeColor="text1"/>
        </w:rPr>
        <w:t xml:space="preserve"> </w:t>
      </w:r>
      <w:proofErr w:type="spellStart"/>
      <w:r w:rsidRPr="00182824">
        <w:rPr>
          <w:rFonts w:eastAsia="Calibri"/>
          <w:iCs/>
          <w:color w:val="000000" w:themeColor="text1"/>
        </w:rPr>
        <w:t>Hoa</w:t>
      </w:r>
      <w:proofErr w:type="spellEnd"/>
      <w:r w:rsidRPr="00182824">
        <w:rPr>
          <w:rFonts w:eastAsia="Calibri"/>
          <w:iCs/>
          <w:color w:val="000000" w:themeColor="text1"/>
        </w:rPr>
        <w:t xml:space="preserve"> </w:t>
      </w:r>
      <w:proofErr w:type="spellStart"/>
      <w:r w:rsidRPr="00182824">
        <w:rPr>
          <w:rFonts w:eastAsia="Calibri"/>
          <w:iCs/>
          <w:color w:val="000000" w:themeColor="text1"/>
        </w:rPr>
        <w:t>đã</w:t>
      </w:r>
      <w:proofErr w:type="spellEnd"/>
      <w:r w:rsidRPr="00182824">
        <w:rPr>
          <w:rFonts w:eastAsia="Calibri"/>
          <w:iCs/>
          <w:color w:val="000000" w:themeColor="text1"/>
        </w:rPr>
        <w:t xml:space="preserve"> </w:t>
      </w:r>
      <w:proofErr w:type="spellStart"/>
      <w:r w:rsidRPr="00182824">
        <w:rPr>
          <w:rFonts w:eastAsia="Calibri"/>
          <w:iCs/>
          <w:color w:val="000000" w:themeColor="text1"/>
        </w:rPr>
        <w:t>định</w:t>
      </w:r>
      <w:proofErr w:type="spellEnd"/>
      <w:r w:rsidRPr="00182824">
        <w:rPr>
          <w:rFonts w:eastAsia="Calibri"/>
          <w:iCs/>
          <w:color w:val="000000" w:themeColor="text1"/>
        </w:rPr>
        <w:t xml:space="preserve"> </w:t>
      </w:r>
      <w:proofErr w:type="spellStart"/>
      <w:r w:rsidRPr="00182824">
        <w:rPr>
          <w:rFonts w:eastAsia="Calibri"/>
          <w:iCs/>
          <w:color w:val="000000" w:themeColor="text1"/>
        </w:rPr>
        <w:t>đô</w:t>
      </w:r>
      <w:proofErr w:type="spellEnd"/>
      <w:r w:rsidRPr="00182824">
        <w:rPr>
          <w:rFonts w:eastAsia="Calibri"/>
          <w:iCs/>
          <w:color w:val="000000" w:themeColor="text1"/>
        </w:rPr>
        <w:t xml:space="preserve"> </w:t>
      </w:r>
      <w:proofErr w:type="spellStart"/>
      <w:r w:rsidRPr="00182824">
        <w:rPr>
          <w:rFonts w:eastAsia="Calibri"/>
          <w:iCs/>
          <w:color w:val="000000" w:themeColor="text1"/>
        </w:rPr>
        <w:t>tại</w:t>
      </w:r>
      <w:proofErr w:type="spellEnd"/>
      <w:r w:rsidRPr="00182824">
        <w:rPr>
          <w:rFonts w:eastAsia="Calibri"/>
          <w:iCs/>
          <w:color w:val="000000" w:themeColor="text1"/>
        </w:rPr>
        <w:t xml:space="preserve"> </w:t>
      </w:r>
      <w:proofErr w:type="spellStart"/>
      <w:r w:rsidRPr="00182824">
        <w:rPr>
          <w:rFonts w:eastAsia="Calibri"/>
          <w:iCs/>
          <w:color w:val="000000" w:themeColor="text1"/>
        </w:rPr>
        <w:t>đây</w:t>
      </w:r>
      <w:proofErr w:type="spellEnd"/>
      <w:r w:rsidRPr="00182824">
        <w:rPr>
          <w:rFonts w:eastAsia="Calibri"/>
          <w:iCs/>
          <w:color w:val="000000" w:themeColor="text1"/>
        </w:rPr>
        <w:t xml:space="preserve">. </w:t>
      </w:r>
    </w:p>
    <w:p w:rsidR="00CE634B" w:rsidRPr="00182824" w:rsidRDefault="00CE634B" w:rsidP="00CE634B">
      <w:pPr>
        <w:pStyle w:val="NormalWeb"/>
        <w:spacing w:before="0" w:beforeAutospacing="0" w:after="0" w:afterAutospacing="0" w:line="276" w:lineRule="auto"/>
        <w:jc w:val="both"/>
        <w:rPr>
          <w:iCs/>
          <w:color w:val="000000" w:themeColor="text1"/>
        </w:rPr>
      </w:pPr>
      <w:r w:rsidRPr="00182824">
        <w:rPr>
          <w:iCs/>
          <w:color w:val="000000" w:themeColor="text1"/>
          <w:lang w:val="vi-VN"/>
        </w:rPr>
        <w:t>X</w:t>
      </w:r>
      <w:proofErr w:type="spellStart"/>
      <w:r w:rsidRPr="00182824">
        <w:rPr>
          <w:iCs/>
          <w:color w:val="000000" w:themeColor="text1"/>
        </w:rPr>
        <w:t>em</w:t>
      </w:r>
      <w:proofErr w:type="spellEnd"/>
      <w:r w:rsidRPr="00182824">
        <w:rPr>
          <w:iCs/>
          <w:color w:val="000000" w:themeColor="text1"/>
        </w:rPr>
        <w:t xml:space="preserve"> </w:t>
      </w:r>
      <w:proofErr w:type="spellStart"/>
      <w:r w:rsidRPr="00182824">
        <w:rPr>
          <w:b/>
          <w:iCs/>
          <w:color w:val="000000" w:themeColor="text1"/>
        </w:rPr>
        <w:t>biểu</w:t>
      </w:r>
      <w:proofErr w:type="spellEnd"/>
      <w:r w:rsidRPr="00182824">
        <w:rPr>
          <w:b/>
          <w:iCs/>
          <w:color w:val="000000" w:themeColor="text1"/>
        </w:rPr>
        <w:t xml:space="preserve"> </w:t>
      </w:r>
      <w:proofErr w:type="spellStart"/>
      <w:r w:rsidRPr="00182824">
        <w:rPr>
          <w:b/>
          <w:iCs/>
          <w:color w:val="000000" w:themeColor="text1"/>
        </w:rPr>
        <w:t>diễn</w:t>
      </w:r>
      <w:proofErr w:type="spellEnd"/>
      <w:r w:rsidRPr="00182824">
        <w:rPr>
          <w:b/>
          <w:iCs/>
          <w:color w:val="000000" w:themeColor="text1"/>
        </w:rPr>
        <w:t xml:space="preserve"> </w:t>
      </w:r>
      <w:proofErr w:type="spellStart"/>
      <w:r w:rsidRPr="00182824">
        <w:rPr>
          <w:b/>
          <w:iCs/>
          <w:color w:val="000000" w:themeColor="text1"/>
        </w:rPr>
        <w:t>nghệ</w:t>
      </w:r>
      <w:proofErr w:type="spellEnd"/>
      <w:r w:rsidRPr="00182824">
        <w:rPr>
          <w:b/>
          <w:iCs/>
          <w:color w:val="000000" w:themeColor="text1"/>
        </w:rPr>
        <w:t xml:space="preserve"> </w:t>
      </w:r>
      <w:proofErr w:type="spellStart"/>
      <w:r w:rsidRPr="00182824">
        <w:rPr>
          <w:b/>
          <w:iCs/>
          <w:color w:val="000000" w:themeColor="text1"/>
        </w:rPr>
        <w:t>thuật</w:t>
      </w:r>
      <w:proofErr w:type="spellEnd"/>
      <w:r w:rsidRPr="00182824">
        <w:rPr>
          <w:b/>
          <w:iCs/>
          <w:color w:val="000000" w:themeColor="text1"/>
        </w:rPr>
        <w:t xml:space="preserve"> </w:t>
      </w:r>
      <w:proofErr w:type="spellStart"/>
      <w:r w:rsidRPr="00182824">
        <w:rPr>
          <w:b/>
          <w:iCs/>
          <w:color w:val="000000" w:themeColor="text1"/>
        </w:rPr>
        <w:t>xiếc</w:t>
      </w:r>
      <w:proofErr w:type="spellEnd"/>
      <w:r w:rsidRPr="00182824">
        <w:rPr>
          <w:b/>
          <w:iCs/>
          <w:color w:val="000000" w:themeColor="text1"/>
        </w:rPr>
        <w:t xml:space="preserve"> </w:t>
      </w:r>
      <w:proofErr w:type="spellStart"/>
      <w:r w:rsidRPr="00182824">
        <w:rPr>
          <w:b/>
          <w:iCs/>
          <w:color w:val="000000" w:themeColor="text1"/>
        </w:rPr>
        <w:t>Trung</w:t>
      </w:r>
      <w:proofErr w:type="spellEnd"/>
      <w:r w:rsidRPr="00182824">
        <w:rPr>
          <w:b/>
          <w:iCs/>
          <w:color w:val="000000" w:themeColor="text1"/>
        </w:rPr>
        <w:t xml:space="preserve"> </w:t>
      </w:r>
      <w:proofErr w:type="spellStart"/>
      <w:r w:rsidRPr="00182824">
        <w:rPr>
          <w:b/>
          <w:iCs/>
          <w:color w:val="000000" w:themeColor="text1"/>
        </w:rPr>
        <w:t>Hoa</w:t>
      </w:r>
      <w:proofErr w:type="spellEnd"/>
      <w:r w:rsidRPr="00182824">
        <w:rPr>
          <w:iCs/>
          <w:color w:val="000000" w:themeColor="text1"/>
        </w:rPr>
        <w:t>.</w:t>
      </w:r>
    </w:p>
    <w:p w:rsidR="00CE634B" w:rsidRPr="00182824" w:rsidRDefault="00CE634B" w:rsidP="00CE634B">
      <w:pPr>
        <w:spacing w:line="276" w:lineRule="auto"/>
        <w:jc w:val="both"/>
        <w:rPr>
          <w:rFonts w:ascii="Times New Roman" w:eastAsia="Calibri" w:hAnsi="Times New Roman"/>
          <w:iCs/>
          <w:color w:val="000000" w:themeColor="text1"/>
          <w:sz w:val="24"/>
        </w:rPr>
      </w:pPr>
      <w:proofErr w:type="spellStart"/>
      <w:r w:rsidRPr="00182824">
        <w:rPr>
          <w:rFonts w:ascii="Times New Roman" w:eastAsia="Calibri" w:hAnsi="Times New Roman"/>
          <w:iCs/>
          <w:color w:val="000000" w:themeColor="text1"/>
          <w:sz w:val="24"/>
        </w:rPr>
        <w:t>Quý</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proofErr w:type="gramStart"/>
      <w:r w:rsidRPr="00182824">
        <w:rPr>
          <w:rFonts w:ascii="Times New Roman" w:eastAsia="Calibri" w:hAnsi="Times New Roman"/>
          <w:iCs/>
          <w:color w:val="000000" w:themeColor="text1"/>
          <w:sz w:val="24"/>
        </w:rPr>
        <w:t>ăn</w:t>
      </w:r>
      <w:proofErr w:type="spellEnd"/>
      <w:proofErr w:type="gram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tối</w:t>
      </w:r>
      <w:proofErr w:type="spellEnd"/>
      <w:r w:rsidRPr="00182824">
        <w:rPr>
          <w:rFonts w:ascii="Times New Roman" w:eastAsia="Calibri" w:hAnsi="Times New Roman"/>
          <w:iCs/>
          <w:color w:val="000000" w:themeColor="text1"/>
          <w:sz w:val="24"/>
        </w:rPr>
        <w:t xml:space="preserve"> -. </w:t>
      </w:r>
      <w:proofErr w:type="spellStart"/>
      <w:r w:rsidRPr="00182824">
        <w:rPr>
          <w:rFonts w:ascii="Times New Roman" w:eastAsia="Calibri" w:hAnsi="Times New Roman"/>
          <w:iCs/>
          <w:color w:val="000000" w:themeColor="text1"/>
          <w:sz w:val="24"/>
        </w:rPr>
        <w:t>Sau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bữa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tối</w:t>
      </w:r>
      <w:proofErr w:type="spellEnd"/>
      <w:r w:rsidRPr="00182824">
        <w:rPr>
          <w:rFonts w:ascii="Times New Roman" w:eastAsia="Calibri" w:hAnsi="Times New Roman"/>
          <w:iCs/>
          <w:color w:val="000000" w:themeColor="text1"/>
          <w:sz w:val="24"/>
        </w:rPr>
        <w:t xml:space="preserve"> </w:t>
      </w:r>
      <w:proofErr w:type="spellStart"/>
      <w:proofErr w:type="gramStart"/>
      <w:r w:rsidRPr="00182824">
        <w:rPr>
          <w:rFonts w:ascii="Times New Roman" w:eastAsia="Calibri" w:hAnsi="Times New Roman"/>
          <w:iCs/>
          <w:color w:val="000000" w:themeColor="text1"/>
          <w:sz w:val="24"/>
        </w:rPr>
        <w:t>xe</w:t>
      </w:r>
      <w:proofErr w:type="spellEnd"/>
      <w:proofErr w:type="gram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đưa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đoàn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về</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sạn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nhận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phòng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nghỉ</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ngơi</w:t>
      </w:r>
      <w:proofErr w:type="spellEnd"/>
      <w:r w:rsidRPr="00182824">
        <w:rPr>
          <w:rFonts w:ascii="Times New Roman" w:eastAsia="Calibri" w:hAnsi="Times New Roman"/>
          <w:iCs/>
          <w:color w:val="000000" w:themeColor="text1"/>
          <w:sz w:val="24"/>
        </w:rPr>
        <w:t>.</w:t>
      </w:r>
    </w:p>
    <w:p w:rsidR="00CE634B" w:rsidRPr="00182824" w:rsidRDefault="00CE634B" w:rsidP="00CE634B">
      <w:pPr>
        <w:spacing w:line="360" w:lineRule="exact"/>
        <w:jc w:val="both"/>
        <w:rPr>
          <w:rFonts w:eastAsia="Calibri"/>
          <w:iCs/>
          <w:color w:val="000000" w:themeColor="text1"/>
        </w:rPr>
      </w:pPr>
      <w:proofErr w:type="spellStart"/>
      <w:proofErr w:type="gramStart"/>
      <w:r w:rsidRPr="00182824">
        <w:rPr>
          <w:rFonts w:eastAsia="Calibri"/>
          <w:iCs/>
          <w:color w:val="000000" w:themeColor="text1"/>
        </w:rPr>
        <w:t>Quý</w:t>
      </w:r>
      <w:proofErr w:type="spellEnd"/>
      <w:r w:rsidRPr="00182824">
        <w:rPr>
          <w:rFonts w:eastAsia="Calibri"/>
          <w:iCs/>
          <w:color w:val="000000" w:themeColor="text1"/>
        </w:rPr>
        <w:t xml:space="preserve"> </w:t>
      </w:r>
      <w:proofErr w:type="spellStart"/>
      <w:r w:rsidRPr="00182824">
        <w:rPr>
          <w:rFonts w:eastAsia="Calibri"/>
          <w:iCs/>
          <w:color w:val="000000" w:themeColor="text1"/>
        </w:rPr>
        <w:t>khách</w:t>
      </w:r>
      <w:proofErr w:type="spellEnd"/>
      <w:r w:rsidRPr="00182824">
        <w:rPr>
          <w:rFonts w:eastAsia="Calibri"/>
          <w:iCs/>
          <w:color w:val="000000" w:themeColor="text1"/>
        </w:rPr>
        <w:t xml:space="preserve"> </w:t>
      </w:r>
      <w:proofErr w:type="spellStart"/>
      <w:r w:rsidRPr="00182824">
        <w:rPr>
          <w:rFonts w:eastAsia="Calibri"/>
          <w:iCs/>
          <w:color w:val="000000" w:themeColor="text1"/>
        </w:rPr>
        <w:t>nghỉ</w:t>
      </w:r>
      <w:proofErr w:type="spellEnd"/>
      <w:r w:rsidRPr="00182824">
        <w:rPr>
          <w:rFonts w:eastAsia="Calibri"/>
          <w:iCs/>
          <w:color w:val="000000" w:themeColor="text1"/>
        </w:rPr>
        <w:t xml:space="preserve"> </w:t>
      </w:r>
      <w:proofErr w:type="spellStart"/>
      <w:r w:rsidRPr="00182824">
        <w:rPr>
          <w:rFonts w:eastAsia="Calibri"/>
          <w:iCs/>
          <w:color w:val="000000" w:themeColor="text1"/>
        </w:rPr>
        <w:t>đêm</w:t>
      </w:r>
      <w:proofErr w:type="spellEnd"/>
      <w:r w:rsidRPr="00182824">
        <w:rPr>
          <w:rFonts w:eastAsia="Calibri"/>
          <w:iCs/>
          <w:color w:val="000000" w:themeColor="text1"/>
        </w:rPr>
        <w:t xml:space="preserve"> </w:t>
      </w:r>
      <w:proofErr w:type="spellStart"/>
      <w:r w:rsidRPr="00182824">
        <w:rPr>
          <w:rFonts w:eastAsia="Calibri"/>
          <w:iCs/>
          <w:color w:val="000000" w:themeColor="text1"/>
        </w:rPr>
        <w:t>tại</w:t>
      </w:r>
      <w:proofErr w:type="spellEnd"/>
      <w:r w:rsidRPr="00182824">
        <w:rPr>
          <w:rFonts w:eastAsia="Calibri"/>
          <w:iCs/>
          <w:color w:val="000000" w:themeColor="text1"/>
        </w:rPr>
        <w:t xml:space="preserve"> </w:t>
      </w:r>
      <w:proofErr w:type="spellStart"/>
      <w:r w:rsidRPr="00182824">
        <w:rPr>
          <w:rFonts w:eastAsia="Calibri"/>
          <w:iCs/>
          <w:color w:val="000000" w:themeColor="text1"/>
        </w:rPr>
        <w:t>Bắc</w:t>
      </w:r>
      <w:proofErr w:type="spellEnd"/>
      <w:r w:rsidRPr="00182824">
        <w:rPr>
          <w:rFonts w:eastAsia="Calibri"/>
          <w:iCs/>
          <w:color w:val="000000" w:themeColor="text1"/>
        </w:rPr>
        <w:t xml:space="preserve"> </w:t>
      </w:r>
      <w:proofErr w:type="spellStart"/>
      <w:r w:rsidRPr="00182824">
        <w:rPr>
          <w:rFonts w:eastAsia="Calibri"/>
          <w:iCs/>
          <w:color w:val="000000" w:themeColor="text1"/>
        </w:rPr>
        <w:t>Kinh</w:t>
      </w:r>
      <w:proofErr w:type="spellEnd"/>
      <w:r w:rsidRPr="00182824">
        <w:rPr>
          <w:rFonts w:eastAsia="Calibri"/>
          <w:iCs/>
          <w:color w:val="000000" w:themeColor="text1"/>
        </w:rPr>
        <w:t>.</w:t>
      </w:r>
      <w:proofErr w:type="gramEnd"/>
    </w:p>
    <w:p w:rsidR="00CE634B" w:rsidRDefault="00CE634B" w:rsidP="00CE634B">
      <w:pPr>
        <w:spacing w:line="360" w:lineRule="exact"/>
        <w:jc w:val="both"/>
        <w:rPr>
          <w:rFonts w:eastAsia="Calibri"/>
          <w:iCs/>
          <w:color w:val="0070C0"/>
        </w:rPr>
      </w:pPr>
    </w:p>
    <w:p w:rsidR="000E250F" w:rsidRPr="00E41A88" w:rsidRDefault="00182824" w:rsidP="00CE634B">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79" style="position:absolute;left:0;text-align:left;margin-left:-29.4pt;margin-top:5.4pt;width:155pt;height:108pt;z-index:-251661312"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9" o:title="20170103-092558-54564_600x300" recolor="t" rotate="t" type="frame"/>
            <w10:wrap type="square"/>
          </v:oval>
        </w:pict>
      </w:r>
      <w:r>
        <w:rPr>
          <w:rFonts w:ascii="Times New Roman" w:hAnsi="Times New Roman" w:cs="Times New Roman"/>
          <w:b/>
          <w:color w:val="008000"/>
          <w:sz w:val="24"/>
        </w:rPr>
        <w:pict>
          <v:group id="_x0000_s1176" style="position:absolute;left:0;text-align:left;margin-left:-96.2pt;margin-top:20.5pt;width:451.95pt;height:15.35pt;z-index:-251662336" coordorigin="1452,3920" coordsize="10025,262">
            <v:rect id="_x0000_s1177" style="position:absolute;left:1452;top:3920;width:9720;height:144" wrapcoords="-33 0 -33 19800 21600 19800 21600 0 -33 0" fillcolor="#c06" stroked="f" strokecolor="#cff">
              <v:fill color2="fill lighten(0)" o:opacity2="0" rotate="t" angle="-90" method="linear sigma" focus="100%" type="gradient"/>
              <v:textbox style="mso-next-textbox:#_x0000_s1177">
                <w:txbxContent>
                  <w:p w:rsidR="002711DF" w:rsidRDefault="002711DF" w:rsidP="000E250F"/>
                </w:txbxContent>
              </v:textbox>
            </v:rect>
            <v:rect id="_x0000_s1178" style="position:absolute;left:1757;top:4110;width:9720;height:72" wrapcoords="-33 0 -33 19800 21600 19800 21600 0 -33 0" fillcolor="#c06" stroked="f" strokecolor="#cff">
              <v:fill color2="fill lighten(0)" o:opacity2="0" rotate="t" angle="-90" method="linear sigma" focus="100%" type="gradient"/>
              <v:textbox style="mso-next-textbox:#_x0000_s1178">
                <w:txbxContent>
                  <w:p w:rsidR="002711DF" w:rsidRDefault="002711DF" w:rsidP="000E250F"/>
                </w:txbxContent>
              </v:textbox>
            </v:rect>
          </v:group>
        </w:pict>
      </w:r>
      <w:r w:rsidR="000E250F" w:rsidRPr="00E41A88">
        <w:rPr>
          <w:rFonts w:ascii="Times New Roman" w:hAnsi="Times New Roman" w:cs="Times New Roman"/>
          <w:b/>
          <w:color w:val="008000"/>
          <w:sz w:val="24"/>
        </w:rPr>
        <w:t>NGÀY 0</w:t>
      </w:r>
      <w:r w:rsidR="006734F7" w:rsidRPr="00E41A88">
        <w:rPr>
          <w:rFonts w:ascii="Times New Roman" w:hAnsi="Times New Roman" w:cs="Times New Roman"/>
          <w:b/>
          <w:color w:val="008000"/>
          <w:sz w:val="24"/>
        </w:rPr>
        <w:t>2</w:t>
      </w:r>
      <w:r w:rsidR="000E250F" w:rsidRPr="00E41A88">
        <w:rPr>
          <w:rFonts w:ascii="Times New Roman" w:hAnsi="Times New Roman" w:cs="Times New Roman"/>
          <w:b/>
          <w:color w:val="008000"/>
          <w:sz w:val="24"/>
        </w:rPr>
        <w:t xml:space="preserve">: </w:t>
      </w:r>
      <w:r w:rsidR="00CE634B">
        <w:rPr>
          <w:rFonts w:ascii="Times New Roman" w:hAnsi="Times New Roman" w:cs="Times New Roman"/>
          <w:b/>
          <w:color w:val="008000"/>
          <w:sz w:val="24"/>
        </w:rPr>
        <w:t>BẮC KINH – VẠN LÝ TRƯỜNG THÀNH</w:t>
      </w:r>
      <w:r w:rsidR="00BD772B" w:rsidRPr="00E41A88">
        <w:rPr>
          <w:rFonts w:ascii="Times New Roman" w:hAnsi="Times New Roman" w:cs="Times New Roman"/>
          <w:b/>
          <w:color w:val="008000"/>
          <w:sz w:val="24"/>
        </w:rPr>
        <w:t xml:space="preserve"> </w:t>
      </w:r>
      <w:r w:rsidR="000E250F" w:rsidRPr="00E41A88">
        <w:rPr>
          <w:rFonts w:ascii="Times New Roman" w:hAnsi="Times New Roman" w:cs="Times New Roman"/>
          <w:b/>
          <w:color w:val="008000"/>
          <w:sz w:val="24"/>
        </w:rPr>
        <w:t>(</w:t>
      </w:r>
      <w:proofErr w:type="spellStart"/>
      <w:proofErr w:type="gramStart"/>
      <w:r w:rsidR="000E250F" w:rsidRPr="00E41A88">
        <w:rPr>
          <w:rFonts w:ascii="Times New Roman" w:hAnsi="Times New Roman" w:cs="Times New Roman"/>
          <w:b/>
          <w:color w:val="008000"/>
          <w:sz w:val="24"/>
        </w:rPr>
        <w:t>Ăn</w:t>
      </w:r>
      <w:proofErr w:type="spellEnd"/>
      <w:proofErr w:type="gramEnd"/>
      <w:r w:rsidR="000E250F" w:rsidRPr="00E41A88">
        <w:rPr>
          <w:rFonts w:ascii="Times New Roman" w:hAnsi="Times New Roman" w:cs="Times New Roman"/>
          <w:b/>
          <w:color w:val="008000"/>
          <w:sz w:val="24"/>
        </w:rPr>
        <w:t xml:space="preserve"> S</w:t>
      </w:r>
      <w:r w:rsidR="0097101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-T-</w:t>
      </w:r>
      <w:r w:rsidR="000E250F" w:rsidRPr="00E41A88">
        <w:rPr>
          <w:rFonts w:ascii="Times New Roman" w:hAnsi="Times New Roman" w:cs="Times New Roman"/>
          <w:b/>
          <w:color w:val="008000"/>
          <w:sz w:val="24"/>
        </w:rPr>
        <w:t xml:space="preserve"> </w:t>
      </w:r>
      <w:r w:rsidR="00CE634B">
        <w:rPr>
          <w:rFonts w:ascii="Times New Roman" w:hAnsi="Times New Roman" w:cs="Times New Roman"/>
          <w:b/>
          <w:color w:val="008000"/>
          <w:sz w:val="24"/>
        </w:rPr>
        <w:t>T</w:t>
      </w:r>
      <w:r w:rsidR="006523D1" w:rsidRPr="00E41A88">
        <w:rPr>
          <w:rFonts w:ascii="Times New Roman" w:hAnsi="Times New Roman" w:cs="Times New Roman"/>
          <w:b/>
          <w:color w:val="008000"/>
          <w:sz w:val="24"/>
        </w:rPr>
        <w:t>)</w:t>
      </w: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CE634B" w:rsidRPr="00182824" w:rsidRDefault="00CE634B" w:rsidP="00CE634B">
      <w:pPr>
        <w:pStyle w:val="NormalWeb"/>
        <w:spacing w:before="0" w:beforeAutospacing="0" w:after="0" w:afterAutospacing="0" w:line="276" w:lineRule="auto"/>
        <w:contextualSpacing/>
        <w:jc w:val="both"/>
        <w:rPr>
          <w:rFonts w:eastAsia="Calibri"/>
          <w:iCs/>
          <w:color w:val="000000" w:themeColor="text1"/>
        </w:rPr>
      </w:pPr>
      <w:proofErr w:type="spellStart"/>
      <w:r w:rsidRPr="00182824">
        <w:rPr>
          <w:rFonts w:eastAsia="Calibri"/>
          <w:iCs/>
          <w:color w:val="000000" w:themeColor="text1"/>
        </w:rPr>
        <w:t>Ăn</w:t>
      </w:r>
      <w:proofErr w:type="spellEnd"/>
      <w:r w:rsidRPr="00182824">
        <w:rPr>
          <w:rFonts w:eastAsia="Calibri"/>
          <w:iCs/>
          <w:color w:val="000000" w:themeColor="text1"/>
        </w:rPr>
        <w:t xml:space="preserve"> </w:t>
      </w:r>
      <w:proofErr w:type="spellStart"/>
      <w:r w:rsidRPr="00182824">
        <w:rPr>
          <w:rFonts w:eastAsia="Calibri"/>
          <w:iCs/>
          <w:color w:val="000000" w:themeColor="text1"/>
        </w:rPr>
        <w:t>sáng</w:t>
      </w:r>
      <w:proofErr w:type="spellEnd"/>
      <w:r w:rsidRPr="00182824">
        <w:rPr>
          <w:rFonts w:eastAsia="Calibri"/>
          <w:iCs/>
          <w:color w:val="000000" w:themeColor="text1"/>
        </w:rPr>
        <w:t xml:space="preserve"> </w:t>
      </w:r>
      <w:proofErr w:type="spellStart"/>
      <w:r w:rsidRPr="00182824">
        <w:rPr>
          <w:rFonts w:eastAsia="Calibri"/>
          <w:iCs/>
          <w:color w:val="000000" w:themeColor="text1"/>
        </w:rPr>
        <w:t>tại</w:t>
      </w:r>
      <w:proofErr w:type="spellEnd"/>
      <w:r w:rsidRPr="00182824">
        <w:rPr>
          <w:rFonts w:eastAsia="Calibri"/>
          <w:iCs/>
          <w:color w:val="000000" w:themeColor="text1"/>
        </w:rPr>
        <w:t xml:space="preserve"> </w:t>
      </w:r>
      <w:proofErr w:type="spellStart"/>
      <w:r w:rsidRPr="00182824">
        <w:rPr>
          <w:rFonts w:eastAsia="Calibri"/>
          <w:iCs/>
          <w:color w:val="000000" w:themeColor="text1"/>
        </w:rPr>
        <w:t>khách</w:t>
      </w:r>
      <w:proofErr w:type="spellEnd"/>
      <w:r w:rsidRPr="00182824">
        <w:rPr>
          <w:rFonts w:eastAsia="Calibri"/>
          <w:iCs/>
          <w:color w:val="000000" w:themeColor="text1"/>
        </w:rPr>
        <w:t xml:space="preserve"> </w:t>
      </w:r>
      <w:proofErr w:type="spellStart"/>
      <w:r w:rsidRPr="00182824">
        <w:rPr>
          <w:rFonts w:eastAsia="Calibri"/>
          <w:iCs/>
          <w:color w:val="000000" w:themeColor="text1"/>
        </w:rPr>
        <w:t>sạn</w:t>
      </w:r>
      <w:proofErr w:type="spellEnd"/>
      <w:r w:rsidRPr="00182824">
        <w:rPr>
          <w:rFonts w:eastAsia="Calibri"/>
          <w:iCs/>
          <w:color w:val="000000" w:themeColor="text1"/>
        </w:rPr>
        <w:t xml:space="preserve">. </w:t>
      </w:r>
      <w:proofErr w:type="spellStart"/>
      <w:r w:rsidRPr="00182824">
        <w:rPr>
          <w:rFonts w:eastAsia="Calibri"/>
          <w:iCs/>
          <w:color w:val="000000" w:themeColor="text1"/>
        </w:rPr>
        <w:t>Sau</w:t>
      </w:r>
      <w:proofErr w:type="spellEnd"/>
      <w:r w:rsidRPr="00182824">
        <w:rPr>
          <w:rFonts w:eastAsia="Calibri"/>
          <w:iCs/>
          <w:color w:val="000000" w:themeColor="text1"/>
        </w:rPr>
        <w:t xml:space="preserve"> </w:t>
      </w:r>
      <w:proofErr w:type="spellStart"/>
      <w:r w:rsidRPr="00182824">
        <w:rPr>
          <w:rFonts w:eastAsia="Calibri"/>
          <w:iCs/>
          <w:color w:val="000000" w:themeColor="text1"/>
        </w:rPr>
        <w:t>đó</w:t>
      </w:r>
      <w:proofErr w:type="spellEnd"/>
      <w:r w:rsidRPr="00182824">
        <w:rPr>
          <w:rFonts w:eastAsia="Calibri"/>
          <w:iCs/>
          <w:color w:val="000000" w:themeColor="text1"/>
        </w:rPr>
        <w:t xml:space="preserve"> </w:t>
      </w:r>
      <w:proofErr w:type="spellStart"/>
      <w:proofErr w:type="gramStart"/>
      <w:r w:rsidRPr="00182824">
        <w:rPr>
          <w:rFonts w:eastAsia="Calibri"/>
          <w:iCs/>
          <w:color w:val="000000" w:themeColor="text1"/>
        </w:rPr>
        <w:t>xe</w:t>
      </w:r>
      <w:proofErr w:type="spellEnd"/>
      <w:proofErr w:type="gramEnd"/>
      <w:r w:rsidRPr="00182824">
        <w:rPr>
          <w:rFonts w:eastAsia="Calibri"/>
          <w:iCs/>
          <w:color w:val="000000" w:themeColor="text1"/>
        </w:rPr>
        <w:t xml:space="preserve"> </w:t>
      </w:r>
      <w:proofErr w:type="spellStart"/>
      <w:r w:rsidRPr="00182824">
        <w:rPr>
          <w:rFonts w:eastAsia="Calibri"/>
          <w:iCs/>
          <w:color w:val="000000" w:themeColor="text1"/>
        </w:rPr>
        <w:t>đưa</w:t>
      </w:r>
      <w:proofErr w:type="spellEnd"/>
      <w:r w:rsidRPr="00182824">
        <w:rPr>
          <w:rFonts w:eastAsia="Calibri"/>
          <w:iCs/>
          <w:color w:val="000000" w:themeColor="text1"/>
        </w:rPr>
        <w:t xml:space="preserve"> </w:t>
      </w:r>
      <w:proofErr w:type="spellStart"/>
      <w:r w:rsidRPr="00182824">
        <w:rPr>
          <w:rFonts w:eastAsia="Calibri"/>
          <w:iCs/>
          <w:color w:val="000000" w:themeColor="text1"/>
        </w:rPr>
        <w:t>Quý</w:t>
      </w:r>
      <w:proofErr w:type="spellEnd"/>
      <w:r w:rsidRPr="00182824">
        <w:rPr>
          <w:rFonts w:eastAsia="Calibri"/>
          <w:iCs/>
          <w:color w:val="000000" w:themeColor="text1"/>
        </w:rPr>
        <w:t xml:space="preserve"> </w:t>
      </w:r>
      <w:proofErr w:type="spellStart"/>
      <w:r w:rsidRPr="00182824">
        <w:rPr>
          <w:rFonts w:eastAsia="Calibri"/>
          <w:iCs/>
          <w:color w:val="000000" w:themeColor="text1"/>
        </w:rPr>
        <w:t>khách</w:t>
      </w:r>
      <w:proofErr w:type="spellEnd"/>
      <w:r w:rsidRPr="00182824">
        <w:rPr>
          <w:rFonts w:eastAsia="Calibri"/>
          <w:iCs/>
          <w:color w:val="000000" w:themeColor="text1"/>
        </w:rPr>
        <w:t xml:space="preserve"> </w:t>
      </w:r>
      <w:proofErr w:type="spellStart"/>
      <w:r w:rsidRPr="00182824">
        <w:rPr>
          <w:rFonts w:eastAsia="Calibri"/>
          <w:iCs/>
          <w:color w:val="000000" w:themeColor="text1"/>
        </w:rPr>
        <w:t>đi</w:t>
      </w:r>
      <w:proofErr w:type="spellEnd"/>
      <w:r w:rsidRPr="00182824">
        <w:rPr>
          <w:rFonts w:eastAsia="Calibri"/>
          <w:iCs/>
          <w:color w:val="000000" w:themeColor="text1"/>
        </w:rPr>
        <w:t xml:space="preserve"> </w:t>
      </w:r>
      <w:proofErr w:type="spellStart"/>
      <w:r w:rsidRPr="00182824">
        <w:rPr>
          <w:rFonts w:eastAsia="Calibri"/>
          <w:iCs/>
          <w:color w:val="000000" w:themeColor="text1"/>
        </w:rPr>
        <w:t>tham</w:t>
      </w:r>
      <w:proofErr w:type="spellEnd"/>
      <w:r w:rsidRPr="00182824">
        <w:rPr>
          <w:rFonts w:eastAsia="Calibri"/>
          <w:iCs/>
          <w:color w:val="000000" w:themeColor="text1"/>
        </w:rPr>
        <w:t xml:space="preserve"> </w:t>
      </w:r>
      <w:proofErr w:type="spellStart"/>
      <w:r w:rsidRPr="00182824">
        <w:rPr>
          <w:rFonts w:eastAsia="Calibri"/>
          <w:iCs/>
          <w:color w:val="000000" w:themeColor="text1"/>
        </w:rPr>
        <w:t>quan</w:t>
      </w:r>
      <w:proofErr w:type="spellEnd"/>
      <w:r w:rsidRPr="00182824">
        <w:rPr>
          <w:rFonts w:eastAsia="Calibri"/>
          <w:iCs/>
          <w:color w:val="000000" w:themeColor="text1"/>
        </w:rPr>
        <w:t xml:space="preserve"> </w:t>
      </w:r>
      <w:proofErr w:type="spellStart"/>
      <w:r w:rsidRPr="00182824">
        <w:rPr>
          <w:rFonts w:eastAsia="Calibri"/>
          <w:b/>
          <w:iCs/>
          <w:color w:val="000000" w:themeColor="text1"/>
        </w:rPr>
        <w:t>Vạn</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Lý</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Trường</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Thành</w:t>
      </w:r>
      <w:proofErr w:type="spellEnd"/>
      <w:r w:rsidRPr="00182824">
        <w:rPr>
          <w:rFonts w:eastAsia="Calibri"/>
          <w:iCs/>
          <w:color w:val="000000" w:themeColor="text1"/>
        </w:rPr>
        <w:t xml:space="preserve"> – </w:t>
      </w:r>
      <w:proofErr w:type="spellStart"/>
      <w:r w:rsidRPr="00182824">
        <w:rPr>
          <w:rFonts w:eastAsia="Calibri"/>
          <w:iCs/>
          <w:color w:val="000000" w:themeColor="text1"/>
        </w:rPr>
        <w:t>một</w:t>
      </w:r>
      <w:proofErr w:type="spellEnd"/>
      <w:r w:rsidRPr="00182824">
        <w:rPr>
          <w:rFonts w:eastAsia="Calibri"/>
          <w:iCs/>
          <w:color w:val="000000" w:themeColor="text1"/>
        </w:rPr>
        <w:t xml:space="preserve"> </w:t>
      </w:r>
      <w:proofErr w:type="spellStart"/>
      <w:r w:rsidRPr="00182824">
        <w:rPr>
          <w:rFonts w:eastAsia="Calibri"/>
          <w:iCs/>
          <w:color w:val="000000" w:themeColor="text1"/>
        </w:rPr>
        <w:t>kỳ</w:t>
      </w:r>
      <w:proofErr w:type="spellEnd"/>
      <w:r w:rsidRPr="00182824">
        <w:rPr>
          <w:rFonts w:eastAsia="Calibri"/>
          <w:iCs/>
          <w:color w:val="000000" w:themeColor="text1"/>
        </w:rPr>
        <w:t xml:space="preserve"> </w:t>
      </w:r>
      <w:proofErr w:type="spellStart"/>
      <w:r w:rsidRPr="00182824">
        <w:rPr>
          <w:rFonts w:eastAsia="Calibri"/>
          <w:iCs/>
          <w:color w:val="000000" w:themeColor="text1"/>
        </w:rPr>
        <w:t>quan</w:t>
      </w:r>
      <w:proofErr w:type="spellEnd"/>
      <w:r w:rsidRPr="00182824">
        <w:rPr>
          <w:rFonts w:eastAsia="Calibri"/>
          <w:iCs/>
          <w:color w:val="000000" w:themeColor="text1"/>
        </w:rPr>
        <w:t xml:space="preserve"> </w:t>
      </w:r>
      <w:proofErr w:type="spellStart"/>
      <w:r w:rsidRPr="00182824">
        <w:rPr>
          <w:rFonts w:eastAsia="Calibri"/>
          <w:iCs/>
          <w:color w:val="000000" w:themeColor="text1"/>
        </w:rPr>
        <w:t>duy</w:t>
      </w:r>
      <w:proofErr w:type="spellEnd"/>
      <w:r w:rsidRPr="00182824">
        <w:rPr>
          <w:rFonts w:eastAsia="Calibri"/>
          <w:iCs/>
          <w:color w:val="000000" w:themeColor="text1"/>
        </w:rPr>
        <w:t xml:space="preserve"> </w:t>
      </w:r>
      <w:proofErr w:type="spellStart"/>
      <w:r w:rsidRPr="00182824">
        <w:rPr>
          <w:rFonts w:eastAsia="Calibri"/>
          <w:iCs/>
          <w:color w:val="000000" w:themeColor="text1"/>
        </w:rPr>
        <w:t>nhất</w:t>
      </w:r>
      <w:proofErr w:type="spellEnd"/>
      <w:r w:rsidRPr="00182824">
        <w:rPr>
          <w:rFonts w:eastAsia="Calibri"/>
          <w:iCs/>
          <w:color w:val="000000" w:themeColor="text1"/>
        </w:rPr>
        <w:t xml:space="preserve"> </w:t>
      </w:r>
      <w:proofErr w:type="spellStart"/>
      <w:r w:rsidRPr="00182824">
        <w:rPr>
          <w:rFonts w:eastAsia="Calibri"/>
          <w:iCs/>
          <w:color w:val="000000" w:themeColor="text1"/>
        </w:rPr>
        <w:t>có</w:t>
      </w:r>
      <w:proofErr w:type="spellEnd"/>
      <w:r w:rsidRPr="00182824">
        <w:rPr>
          <w:rFonts w:eastAsia="Calibri"/>
          <w:iCs/>
          <w:color w:val="000000" w:themeColor="text1"/>
        </w:rPr>
        <w:t xml:space="preserve"> </w:t>
      </w:r>
      <w:proofErr w:type="spellStart"/>
      <w:r w:rsidRPr="00182824">
        <w:rPr>
          <w:rFonts w:eastAsia="Calibri"/>
          <w:iCs/>
          <w:color w:val="000000" w:themeColor="text1"/>
        </w:rPr>
        <w:t>thể</w:t>
      </w:r>
      <w:proofErr w:type="spellEnd"/>
      <w:r w:rsidRPr="00182824">
        <w:rPr>
          <w:rFonts w:eastAsia="Calibri"/>
          <w:iCs/>
          <w:color w:val="000000" w:themeColor="text1"/>
        </w:rPr>
        <w:t xml:space="preserve"> </w:t>
      </w:r>
      <w:proofErr w:type="spellStart"/>
      <w:r w:rsidRPr="00182824">
        <w:rPr>
          <w:rFonts w:eastAsia="Calibri"/>
          <w:iCs/>
          <w:color w:val="000000" w:themeColor="text1"/>
        </w:rPr>
        <w:t>nhìn</w:t>
      </w:r>
      <w:proofErr w:type="spellEnd"/>
      <w:r w:rsidRPr="00182824">
        <w:rPr>
          <w:rFonts w:eastAsia="Calibri"/>
          <w:iCs/>
          <w:color w:val="000000" w:themeColor="text1"/>
        </w:rPr>
        <w:t xml:space="preserve"> </w:t>
      </w:r>
      <w:proofErr w:type="spellStart"/>
      <w:r w:rsidRPr="00182824">
        <w:rPr>
          <w:rFonts w:eastAsia="Calibri"/>
          <w:iCs/>
          <w:color w:val="000000" w:themeColor="text1"/>
        </w:rPr>
        <w:t>thấy</w:t>
      </w:r>
      <w:proofErr w:type="spellEnd"/>
      <w:r w:rsidRPr="00182824">
        <w:rPr>
          <w:rFonts w:eastAsia="Calibri"/>
          <w:iCs/>
          <w:color w:val="000000" w:themeColor="text1"/>
        </w:rPr>
        <w:t xml:space="preserve"> </w:t>
      </w:r>
      <w:proofErr w:type="spellStart"/>
      <w:r w:rsidRPr="00182824">
        <w:rPr>
          <w:rFonts w:eastAsia="Calibri"/>
          <w:iCs/>
          <w:color w:val="000000" w:themeColor="text1"/>
        </w:rPr>
        <w:t>từ</w:t>
      </w:r>
      <w:proofErr w:type="spellEnd"/>
      <w:r w:rsidRPr="00182824">
        <w:rPr>
          <w:rFonts w:eastAsia="Calibri"/>
          <w:iCs/>
          <w:color w:val="000000" w:themeColor="text1"/>
        </w:rPr>
        <w:t xml:space="preserve"> </w:t>
      </w:r>
      <w:proofErr w:type="spellStart"/>
      <w:r w:rsidRPr="00182824">
        <w:rPr>
          <w:rFonts w:eastAsia="Calibri"/>
          <w:iCs/>
          <w:color w:val="000000" w:themeColor="text1"/>
        </w:rPr>
        <w:t>vệ</w:t>
      </w:r>
      <w:proofErr w:type="spellEnd"/>
      <w:r w:rsidRPr="00182824">
        <w:rPr>
          <w:rFonts w:eastAsia="Calibri"/>
          <w:iCs/>
          <w:color w:val="000000" w:themeColor="text1"/>
        </w:rPr>
        <w:t xml:space="preserve"> </w:t>
      </w:r>
      <w:proofErr w:type="spellStart"/>
      <w:r w:rsidRPr="00182824">
        <w:rPr>
          <w:rFonts w:eastAsia="Calibri"/>
          <w:iCs/>
          <w:color w:val="000000" w:themeColor="text1"/>
        </w:rPr>
        <w:t>tinh</w:t>
      </w:r>
      <w:proofErr w:type="spellEnd"/>
      <w:r w:rsidRPr="00182824">
        <w:rPr>
          <w:rFonts w:eastAsia="Calibri"/>
          <w:iCs/>
          <w:color w:val="000000" w:themeColor="text1"/>
        </w:rPr>
        <w:t xml:space="preserve">. </w:t>
      </w:r>
    </w:p>
    <w:p w:rsidR="00CE634B" w:rsidRPr="00182824" w:rsidRDefault="00CE634B" w:rsidP="00CE634B">
      <w:pPr>
        <w:tabs>
          <w:tab w:val="left" w:pos="360"/>
        </w:tabs>
        <w:spacing w:line="276" w:lineRule="auto"/>
        <w:jc w:val="both"/>
        <w:rPr>
          <w:rFonts w:ascii="Times New Roman" w:eastAsia="Calibri" w:hAnsi="Times New Roman"/>
          <w:iCs/>
          <w:color w:val="000000" w:themeColor="text1"/>
          <w:sz w:val="24"/>
        </w:rPr>
      </w:pPr>
      <w:proofErr w:type="spellStart"/>
      <w:proofErr w:type="gramStart"/>
      <w:r w:rsidRPr="00182824">
        <w:rPr>
          <w:rFonts w:ascii="Times New Roman" w:eastAsia="Calibri" w:hAnsi="Times New Roman"/>
          <w:iCs/>
          <w:color w:val="000000" w:themeColor="text1"/>
          <w:sz w:val="24"/>
        </w:rPr>
        <w:t>Quý</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tham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quan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b/>
          <w:iCs/>
          <w:color w:val="000000" w:themeColor="text1"/>
          <w:sz w:val="24"/>
        </w:rPr>
        <w:t>Cửa</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hàng</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chế</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tác</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ngọc</w:t>
      </w:r>
      <w:proofErr w:type="spellEnd"/>
      <w:r w:rsidRPr="00182824">
        <w:rPr>
          <w:rFonts w:ascii="Times New Roman" w:eastAsia="Calibri" w:hAnsi="Times New Roman"/>
          <w:b/>
          <w:iCs/>
          <w:color w:val="000000" w:themeColor="text1"/>
          <w:sz w:val="24"/>
        </w:rPr>
        <w:t xml:space="preserve"> Kim </w:t>
      </w:r>
      <w:proofErr w:type="spellStart"/>
      <w:r w:rsidRPr="00182824">
        <w:rPr>
          <w:rFonts w:ascii="Times New Roman" w:eastAsia="Calibri" w:hAnsi="Times New Roman"/>
          <w:b/>
          <w:iCs/>
          <w:color w:val="000000" w:themeColor="text1"/>
          <w:sz w:val="24"/>
        </w:rPr>
        <w:t>Tứ</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Duy</w:t>
      </w:r>
      <w:proofErr w:type="spellEnd"/>
      <w:r w:rsidRPr="00182824">
        <w:rPr>
          <w:rFonts w:ascii="Times New Roman" w:eastAsia="Calibri" w:hAnsi="Times New Roman"/>
          <w:iCs/>
          <w:color w:val="000000" w:themeColor="text1"/>
          <w:sz w:val="24"/>
        </w:rPr>
        <w:t>.</w:t>
      </w:r>
      <w:proofErr w:type="gramEnd"/>
      <w:r w:rsidRPr="00182824">
        <w:rPr>
          <w:rFonts w:ascii="Times New Roman" w:eastAsia="Calibri" w:hAnsi="Times New Roman"/>
          <w:iCs/>
          <w:color w:val="000000" w:themeColor="text1"/>
          <w:sz w:val="24"/>
        </w:rPr>
        <w:t xml:space="preserve"> </w:t>
      </w:r>
      <w:proofErr w:type="spellStart"/>
      <w:proofErr w:type="gramStart"/>
      <w:r w:rsidRPr="00182824">
        <w:rPr>
          <w:rFonts w:ascii="Times New Roman" w:eastAsia="Calibri" w:hAnsi="Times New Roman"/>
          <w:iCs/>
          <w:color w:val="000000" w:themeColor="text1"/>
          <w:sz w:val="24"/>
        </w:rPr>
        <w:t>Bữa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trưa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quý</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thưởng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thức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Lẩu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đặc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sản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của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Bắc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Kinh</w:t>
      </w:r>
      <w:proofErr w:type="spellEnd"/>
      <w:r w:rsidRPr="00182824">
        <w:rPr>
          <w:rFonts w:ascii="Times New Roman" w:eastAsia="Calibri" w:hAnsi="Times New Roman"/>
          <w:iCs/>
          <w:color w:val="000000" w:themeColor="text1"/>
          <w:sz w:val="24"/>
        </w:rPr>
        <w:t>.</w:t>
      </w:r>
      <w:proofErr w:type="gramEnd"/>
    </w:p>
    <w:p w:rsidR="00CE634B" w:rsidRPr="00182824" w:rsidRDefault="00CE634B" w:rsidP="00CE634B">
      <w:pPr>
        <w:pStyle w:val="NormalWeb"/>
        <w:spacing w:before="0" w:beforeAutospacing="0" w:after="0" w:afterAutospacing="0" w:line="276" w:lineRule="auto"/>
        <w:jc w:val="both"/>
        <w:rPr>
          <w:rFonts w:eastAsia="Calibri"/>
          <w:iCs/>
          <w:color w:val="000000" w:themeColor="text1"/>
        </w:rPr>
      </w:pPr>
      <w:proofErr w:type="spellStart"/>
      <w:r w:rsidRPr="00182824">
        <w:rPr>
          <w:rFonts w:eastAsia="Calibri"/>
          <w:iCs/>
          <w:color w:val="000000" w:themeColor="text1"/>
        </w:rPr>
        <w:t>Thăm</w:t>
      </w:r>
      <w:proofErr w:type="spellEnd"/>
      <w:r w:rsidRPr="00182824">
        <w:rPr>
          <w:rFonts w:eastAsia="Calibri"/>
          <w:iCs/>
          <w:color w:val="000000" w:themeColor="text1"/>
        </w:rPr>
        <w:t xml:space="preserve"> </w:t>
      </w:r>
      <w:proofErr w:type="spellStart"/>
      <w:r w:rsidRPr="00182824">
        <w:rPr>
          <w:rFonts w:eastAsia="Calibri"/>
          <w:iCs/>
          <w:color w:val="000000" w:themeColor="text1"/>
        </w:rPr>
        <w:t>quan</w:t>
      </w:r>
      <w:proofErr w:type="spellEnd"/>
      <w:r w:rsidRPr="00182824">
        <w:rPr>
          <w:rFonts w:eastAsia="Calibri"/>
          <w:iCs/>
          <w:color w:val="000000" w:themeColor="text1"/>
        </w:rPr>
        <w:t xml:space="preserve"> </w:t>
      </w:r>
      <w:proofErr w:type="spellStart"/>
      <w:r w:rsidRPr="00182824">
        <w:rPr>
          <w:rFonts w:eastAsia="Calibri"/>
          <w:b/>
          <w:iCs/>
          <w:color w:val="000000" w:themeColor="text1"/>
        </w:rPr>
        <w:t>Thập</w:t>
      </w:r>
      <w:proofErr w:type="spellEnd"/>
      <w:r w:rsidRPr="00182824">
        <w:rPr>
          <w:rFonts w:eastAsia="Calibri"/>
          <w:b/>
          <w:iCs/>
          <w:color w:val="000000" w:themeColor="text1"/>
        </w:rPr>
        <w:t xml:space="preserve"> tam </w:t>
      </w:r>
      <w:proofErr w:type="spellStart"/>
      <w:r w:rsidRPr="00182824">
        <w:rPr>
          <w:rFonts w:eastAsia="Calibri"/>
          <w:b/>
          <w:iCs/>
          <w:color w:val="000000" w:themeColor="text1"/>
        </w:rPr>
        <w:t>Lăng</w:t>
      </w:r>
      <w:proofErr w:type="spellEnd"/>
      <w:r w:rsidRPr="00182824">
        <w:rPr>
          <w:rFonts w:eastAsia="Calibri"/>
          <w:b/>
          <w:iCs/>
          <w:color w:val="000000" w:themeColor="text1"/>
        </w:rPr>
        <w:t xml:space="preserve"> – </w:t>
      </w:r>
      <w:proofErr w:type="spellStart"/>
      <w:r w:rsidRPr="00182824">
        <w:rPr>
          <w:rFonts w:eastAsia="Calibri"/>
          <w:b/>
          <w:iCs/>
          <w:color w:val="000000" w:themeColor="text1"/>
        </w:rPr>
        <w:t>Trường</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Lăng</w:t>
      </w:r>
      <w:proofErr w:type="spellEnd"/>
      <w:r w:rsidRPr="00182824">
        <w:rPr>
          <w:rFonts w:eastAsia="Calibri"/>
          <w:b/>
          <w:iCs/>
          <w:color w:val="000000" w:themeColor="text1"/>
        </w:rPr>
        <w:t xml:space="preserve"> </w:t>
      </w:r>
      <w:proofErr w:type="spellStart"/>
      <w:r w:rsidRPr="00182824">
        <w:rPr>
          <w:rFonts w:eastAsia="Calibri"/>
          <w:iCs/>
          <w:color w:val="000000" w:themeColor="text1"/>
        </w:rPr>
        <w:t>là</w:t>
      </w:r>
      <w:proofErr w:type="spellEnd"/>
      <w:r w:rsidRPr="00182824">
        <w:rPr>
          <w:rFonts w:eastAsia="Calibri"/>
          <w:iCs/>
          <w:color w:val="000000" w:themeColor="text1"/>
        </w:rPr>
        <w:t xml:space="preserve"> </w:t>
      </w:r>
      <w:proofErr w:type="spellStart"/>
      <w:r w:rsidRPr="00182824">
        <w:rPr>
          <w:rFonts w:eastAsia="Calibri"/>
          <w:iCs/>
          <w:color w:val="000000" w:themeColor="text1"/>
        </w:rPr>
        <w:t>một</w:t>
      </w:r>
      <w:proofErr w:type="spellEnd"/>
      <w:r w:rsidRPr="00182824">
        <w:rPr>
          <w:rFonts w:eastAsia="Calibri"/>
          <w:iCs/>
          <w:color w:val="000000" w:themeColor="text1"/>
        </w:rPr>
        <w:t xml:space="preserve"> </w:t>
      </w:r>
      <w:proofErr w:type="spellStart"/>
      <w:r w:rsidRPr="00182824">
        <w:rPr>
          <w:rFonts w:eastAsia="Calibri"/>
          <w:iCs/>
          <w:color w:val="000000" w:themeColor="text1"/>
        </w:rPr>
        <w:t>trong</w:t>
      </w:r>
      <w:proofErr w:type="spellEnd"/>
      <w:r w:rsidRPr="00182824">
        <w:rPr>
          <w:rFonts w:eastAsia="Calibri"/>
          <w:iCs/>
          <w:color w:val="000000" w:themeColor="text1"/>
        </w:rPr>
        <w:t xml:space="preserve"> 13 </w:t>
      </w:r>
      <w:proofErr w:type="spellStart"/>
      <w:proofErr w:type="gramStart"/>
      <w:r w:rsidRPr="00182824">
        <w:rPr>
          <w:rFonts w:eastAsia="Calibri"/>
          <w:iCs/>
          <w:color w:val="000000" w:themeColor="text1"/>
        </w:rPr>
        <w:t>lăng</w:t>
      </w:r>
      <w:proofErr w:type="spellEnd"/>
      <w:proofErr w:type="gramEnd"/>
      <w:r w:rsidRPr="00182824">
        <w:rPr>
          <w:rFonts w:eastAsia="Calibri"/>
          <w:iCs/>
          <w:color w:val="000000" w:themeColor="text1"/>
        </w:rPr>
        <w:t xml:space="preserve"> </w:t>
      </w:r>
      <w:proofErr w:type="spellStart"/>
      <w:r w:rsidRPr="00182824">
        <w:rPr>
          <w:rFonts w:eastAsia="Calibri"/>
          <w:iCs/>
          <w:color w:val="000000" w:themeColor="text1"/>
        </w:rPr>
        <w:t>mộ</w:t>
      </w:r>
      <w:proofErr w:type="spellEnd"/>
      <w:r w:rsidRPr="00182824">
        <w:rPr>
          <w:rFonts w:eastAsia="Calibri"/>
          <w:iCs/>
          <w:color w:val="000000" w:themeColor="text1"/>
        </w:rPr>
        <w:t xml:space="preserve"> </w:t>
      </w:r>
      <w:proofErr w:type="spellStart"/>
      <w:r w:rsidRPr="00182824">
        <w:rPr>
          <w:rFonts w:eastAsia="Calibri"/>
          <w:iCs/>
          <w:color w:val="000000" w:themeColor="text1"/>
        </w:rPr>
        <w:t>của</w:t>
      </w:r>
      <w:proofErr w:type="spellEnd"/>
      <w:r w:rsidRPr="00182824">
        <w:rPr>
          <w:rFonts w:eastAsia="Calibri"/>
          <w:iCs/>
          <w:color w:val="000000" w:themeColor="text1"/>
        </w:rPr>
        <w:t xml:space="preserve"> </w:t>
      </w:r>
      <w:proofErr w:type="spellStart"/>
      <w:r w:rsidRPr="00182824">
        <w:rPr>
          <w:rFonts w:eastAsia="Calibri"/>
          <w:iCs/>
          <w:color w:val="000000" w:themeColor="text1"/>
        </w:rPr>
        <w:t>triều</w:t>
      </w:r>
      <w:proofErr w:type="spellEnd"/>
      <w:r w:rsidRPr="00182824">
        <w:rPr>
          <w:rFonts w:eastAsia="Calibri"/>
          <w:iCs/>
          <w:color w:val="000000" w:themeColor="text1"/>
        </w:rPr>
        <w:t xml:space="preserve"> </w:t>
      </w:r>
      <w:proofErr w:type="spellStart"/>
      <w:r w:rsidRPr="00182824">
        <w:rPr>
          <w:rFonts w:eastAsia="Calibri"/>
          <w:iCs/>
          <w:color w:val="000000" w:themeColor="text1"/>
        </w:rPr>
        <w:t>đình</w:t>
      </w:r>
      <w:proofErr w:type="spellEnd"/>
      <w:r w:rsidRPr="00182824">
        <w:rPr>
          <w:rFonts w:eastAsia="Calibri"/>
          <w:iCs/>
          <w:color w:val="000000" w:themeColor="text1"/>
        </w:rPr>
        <w:t xml:space="preserve"> </w:t>
      </w:r>
      <w:proofErr w:type="spellStart"/>
      <w:r w:rsidRPr="00182824">
        <w:rPr>
          <w:rFonts w:eastAsia="Calibri"/>
          <w:iCs/>
          <w:color w:val="000000" w:themeColor="text1"/>
        </w:rPr>
        <w:t>nhà</w:t>
      </w:r>
      <w:proofErr w:type="spellEnd"/>
      <w:r w:rsidRPr="00182824">
        <w:rPr>
          <w:rFonts w:eastAsia="Calibri"/>
          <w:iCs/>
          <w:color w:val="000000" w:themeColor="text1"/>
        </w:rPr>
        <w:t xml:space="preserve"> Minh. </w:t>
      </w:r>
      <w:proofErr w:type="spellStart"/>
      <w:proofErr w:type="gramStart"/>
      <w:r w:rsidRPr="00182824">
        <w:rPr>
          <w:rFonts w:eastAsia="Calibri"/>
          <w:iCs/>
          <w:color w:val="000000" w:themeColor="text1"/>
        </w:rPr>
        <w:t>Thăm</w:t>
      </w:r>
      <w:proofErr w:type="spellEnd"/>
      <w:r w:rsidRPr="00182824">
        <w:rPr>
          <w:rFonts w:eastAsia="Calibri"/>
          <w:iCs/>
          <w:color w:val="000000" w:themeColor="text1"/>
        </w:rPr>
        <w:t xml:space="preserve">  </w:t>
      </w:r>
      <w:proofErr w:type="spellStart"/>
      <w:r w:rsidRPr="00182824">
        <w:rPr>
          <w:rFonts w:eastAsia="Calibri"/>
          <w:iCs/>
          <w:color w:val="000000" w:themeColor="text1"/>
        </w:rPr>
        <w:t>xí</w:t>
      </w:r>
      <w:proofErr w:type="spellEnd"/>
      <w:proofErr w:type="gramEnd"/>
      <w:r w:rsidRPr="00182824">
        <w:rPr>
          <w:rFonts w:eastAsia="Calibri"/>
          <w:iCs/>
          <w:color w:val="000000" w:themeColor="text1"/>
        </w:rPr>
        <w:t xml:space="preserve"> </w:t>
      </w:r>
      <w:proofErr w:type="spellStart"/>
      <w:r w:rsidRPr="00182824">
        <w:rPr>
          <w:rFonts w:eastAsia="Calibri"/>
          <w:iCs/>
          <w:color w:val="000000" w:themeColor="text1"/>
        </w:rPr>
        <w:t>nghiệp</w:t>
      </w:r>
      <w:proofErr w:type="spellEnd"/>
      <w:r w:rsidRPr="00182824">
        <w:rPr>
          <w:rFonts w:eastAsia="Calibri"/>
          <w:iCs/>
          <w:color w:val="000000" w:themeColor="text1"/>
        </w:rPr>
        <w:t xml:space="preserve"> </w:t>
      </w:r>
      <w:proofErr w:type="spellStart"/>
      <w:r w:rsidRPr="00182824">
        <w:rPr>
          <w:rFonts w:eastAsia="Calibri"/>
          <w:iCs/>
          <w:color w:val="000000" w:themeColor="text1"/>
        </w:rPr>
        <w:t>bào</w:t>
      </w:r>
      <w:proofErr w:type="spellEnd"/>
      <w:r w:rsidRPr="00182824">
        <w:rPr>
          <w:rFonts w:eastAsia="Calibri"/>
          <w:iCs/>
          <w:color w:val="000000" w:themeColor="text1"/>
        </w:rPr>
        <w:t xml:space="preserve"> </w:t>
      </w:r>
      <w:proofErr w:type="spellStart"/>
      <w:r w:rsidRPr="00182824">
        <w:rPr>
          <w:rFonts w:eastAsia="Calibri"/>
          <w:iCs/>
          <w:color w:val="000000" w:themeColor="text1"/>
        </w:rPr>
        <w:t>chế</w:t>
      </w:r>
      <w:proofErr w:type="spellEnd"/>
      <w:r w:rsidRPr="00182824">
        <w:rPr>
          <w:rFonts w:eastAsia="Calibri"/>
          <w:iCs/>
          <w:color w:val="000000" w:themeColor="text1"/>
        </w:rPr>
        <w:t xml:space="preserve"> </w:t>
      </w:r>
      <w:proofErr w:type="spellStart"/>
      <w:r w:rsidRPr="00182824">
        <w:rPr>
          <w:rFonts w:eastAsia="Calibri"/>
          <w:b/>
          <w:iCs/>
          <w:color w:val="000000" w:themeColor="text1"/>
        </w:rPr>
        <w:t>thuốc</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bắc</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Đồng</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Nhân</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Đường</w:t>
      </w:r>
      <w:proofErr w:type="spellEnd"/>
      <w:r w:rsidRPr="00182824">
        <w:rPr>
          <w:rFonts w:eastAsia="Calibri"/>
          <w:b/>
          <w:iCs/>
          <w:color w:val="000000" w:themeColor="text1"/>
        </w:rPr>
        <w:t xml:space="preserve">. </w:t>
      </w:r>
    </w:p>
    <w:p w:rsidR="00E41A88" w:rsidRPr="00182824" w:rsidRDefault="00CE634B" w:rsidP="00CE634B">
      <w:pPr>
        <w:rPr>
          <w:rFonts w:ascii="Times New Roman" w:hAnsi="Times New Roman" w:cs="Times New Roman"/>
          <w:b/>
          <w:color w:val="000000" w:themeColor="text1"/>
          <w:sz w:val="24"/>
        </w:rPr>
      </w:pPr>
      <w:proofErr w:type="spellStart"/>
      <w:r w:rsidRPr="00182824">
        <w:rPr>
          <w:rFonts w:eastAsia="Calibri"/>
          <w:iCs/>
          <w:color w:val="000000" w:themeColor="text1"/>
        </w:rPr>
        <w:t>Quý</w:t>
      </w:r>
      <w:proofErr w:type="spellEnd"/>
      <w:r w:rsidRPr="00182824">
        <w:rPr>
          <w:rFonts w:eastAsia="Calibri"/>
          <w:iCs/>
          <w:color w:val="000000" w:themeColor="text1"/>
        </w:rPr>
        <w:t xml:space="preserve"> </w:t>
      </w:r>
      <w:proofErr w:type="spellStart"/>
      <w:r w:rsidRPr="00182824">
        <w:rPr>
          <w:rFonts w:eastAsia="Calibri"/>
          <w:iCs/>
          <w:color w:val="000000" w:themeColor="text1"/>
        </w:rPr>
        <w:t>khách</w:t>
      </w:r>
      <w:proofErr w:type="spellEnd"/>
      <w:r w:rsidRPr="00182824">
        <w:rPr>
          <w:rFonts w:eastAsia="Calibri"/>
          <w:iCs/>
          <w:color w:val="000000" w:themeColor="text1"/>
        </w:rPr>
        <w:t xml:space="preserve"> </w:t>
      </w:r>
      <w:proofErr w:type="spellStart"/>
      <w:proofErr w:type="gramStart"/>
      <w:r w:rsidRPr="00182824">
        <w:rPr>
          <w:rFonts w:eastAsia="Calibri"/>
          <w:iCs/>
          <w:color w:val="000000" w:themeColor="text1"/>
        </w:rPr>
        <w:t>ăn</w:t>
      </w:r>
      <w:proofErr w:type="spellEnd"/>
      <w:proofErr w:type="gramEnd"/>
      <w:r w:rsidRPr="00182824">
        <w:rPr>
          <w:rFonts w:eastAsia="Calibri"/>
          <w:iCs/>
          <w:color w:val="000000" w:themeColor="text1"/>
        </w:rPr>
        <w:t xml:space="preserve"> </w:t>
      </w:r>
      <w:proofErr w:type="spellStart"/>
      <w:r w:rsidRPr="00182824">
        <w:rPr>
          <w:rFonts w:eastAsia="Calibri"/>
          <w:iCs/>
          <w:color w:val="000000" w:themeColor="text1"/>
        </w:rPr>
        <w:t>tối</w:t>
      </w:r>
      <w:proofErr w:type="spellEnd"/>
      <w:r w:rsidRPr="00182824">
        <w:rPr>
          <w:rFonts w:eastAsia="Calibri"/>
          <w:iCs/>
          <w:color w:val="000000" w:themeColor="text1"/>
        </w:rPr>
        <w:t xml:space="preserve"> </w:t>
      </w:r>
      <w:proofErr w:type="spellStart"/>
      <w:r w:rsidRPr="00182824">
        <w:rPr>
          <w:rFonts w:eastAsia="Calibri"/>
          <w:iCs/>
          <w:color w:val="000000" w:themeColor="text1"/>
        </w:rPr>
        <w:t>và</w:t>
      </w:r>
      <w:proofErr w:type="spellEnd"/>
      <w:r w:rsidRPr="00182824">
        <w:rPr>
          <w:rFonts w:eastAsia="Calibri"/>
          <w:iCs/>
          <w:color w:val="000000" w:themeColor="text1"/>
        </w:rPr>
        <w:t xml:space="preserve"> </w:t>
      </w:r>
      <w:proofErr w:type="spellStart"/>
      <w:r w:rsidRPr="00182824">
        <w:rPr>
          <w:rFonts w:eastAsia="Calibri"/>
          <w:iCs/>
          <w:color w:val="000000" w:themeColor="text1"/>
        </w:rPr>
        <w:t>nghỉ</w:t>
      </w:r>
      <w:proofErr w:type="spellEnd"/>
      <w:r w:rsidRPr="00182824">
        <w:rPr>
          <w:rFonts w:eastAsia="Calibri"/>
          <w:iCs/>
          <w:color w:val="000000" w:themeColor="text1"/>
        </w:rPr>
        <w:t xml:space="preserve"> </w:t>
      </w:r>
      <w:proofErr w:type="spellStart"/>
      <w:r w:rsidRPr="00182824">
        <w:rPr>
          <w:rFonts w:eastAsia="Calibri"/>
          <w:iCs/>
          <w:color w:val="000000" w:themeColor="text1"/>
        </w:rPr>
        <w:t>đêm</w:t>
      </w:r>
      <w:proofErr w:type="spellEnd"/>
      <w:r w:rsidRPr="00182824">
        <w:rPr>
          <w:rFonts w:eastAsia="Calibri"/>
          <w:iCs/>
          <w:color w:val="000000" w:themeColor="text1"/>
        </w:rPr>
        <w:t xml:space="preserve"> </w:t>
      </w:r>
      <w:proofErr w:type="spellStart"/>
      <w:r w:rsidRPr="00182824">
        <w:rPr>
          <w:rFonts w:eastAsia="Calibri"/>
          <w:iCs/>
          <w:color w:val="000000" w:themeColor="text1"/>
        </w:rPr>
        <w:t>tại</w:t>
      </w:r>
      <w:proofErr w:type="spellEnd"/>
      <w:r w:rsidRPr="00182824">
        <w:rPr>
          <w:rFonts w:eastAsia="Calibri"/>
          <w:iCs/>
          <w:color w:val="000000" w:themeColor="text1"/>
        </w:rPr>
        <w:t xml:space="preserve"> </w:t>
      </w:r>
      <w:proofErr w:type="spellStart"/>
      <w:r w:rsidRPr="00182824">
        <w:rPr>
          <w:rFonts w:eastAsia="Calibri"/>
          <w:iCs/>
          <w:color w:val="000000" w:themeColor="text1"/>
        </w:rPr>
        <w:t>Bắc</w:t>
      </w:r>
      <w:proofErr w:type="spellEnd"/>
      <w:r w:rsidRPr="00182824">
        <w:rPr>
          <w:rFonts w:eastAsia="Calibri"/>
          <w:iCs/>
          <w:color w:val="000000" w:themeColor="text1"/>
        </w:rPr>
        <w:t xml:space="preserve"> </w:t>
      </w:r>
      <w:proofErr w:type="spellStart"/>
      <w:r w:rsidRPr="00182824">
        <w:rPr>
          <w:rFonts w:eastAsia="Calibri"/>
          <w:iCs/>
          <w:color w:val="000000" w:themeColor="text1"/>
        </w:rPr>
        <w:t>Kinh</w:t>
      </w:r>
      <w:proofErr w:type="spellEnd"/>
      <w:r w:rsidRPr="00182824">
        <w:rPr>
          <w:rFonts w:eastAsia="Calibri"/>
          <w:iCs/>
          <w:color w:val="000000" w:themeColor="text1"/>
        </w:rPr>
        <w:t>.</w:t>
      </w:r>
    </w:p>
    <w:p w:rsidR="00CE634B" w:rsidRDefault="00CE634B" w:rsidP="00E41A88">
      <w:pPr>
        <w:rPr>
          <w:rFonts w:ascii="Times New Roman" w:hAnsi="Times New Roman" w:cs="Times New Roman"/>
          <w:b/>
          <w:color w:val="008000"/>
          <w:sz w:val="24"/>
        </w:rPr>
      </w:pPr>
    </w:p>
    <w:p w:rsidR="00A26FD8" w:rsidRPr="00E41A88" w:rsidRDefault="00182824" w:rsidP="00E41A88">
      <w:pPr>
        <w:rPr>
          <w:rFonts w:ascii="Times New Roman" w:hAnsi="Times New Roman" w:cs="Times New Roman"/>
          <w:b/>
          <w:color w:val="008000"/>
          <w:sz w:val="24"/>
        </w:rPr>
      </w:pPr>
      <w:r>
        <w:rPr>
          <w:rFonts w:ascii="Times New Roman" w:hAnsi="Times New Roman" w:cs="Times New Roman"/>
          <w:b/>
          <w:color w:val="008000"/>
          <w:sz w:val="24"/>
        </w:rPr>
        <w:pict>
          <v:oval id="_x0000_s1183" style="position:absolute;margin-left:-22.1pt;margin-top:12.4pt;width:155pt;height:108pt;z-index:-251659264;mso-position-horizontal:absolute"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0" o:title="dia-danh-di-hoa-vien" recolor="t" rotate="t" type="frame"/>
            <w10:wrap type="square"/>
          </v:oval>
        </w:pict>
      </w:r>
      <w:r>
        <w:rPr>
          <w:rFonts w:ascii="Times New Roman" w:hAnsi="Times New Roman" w:cs="Times New Roman"/>
          <w:b/>
          <w:color w:val="008000"/>
          <w:sz w:val="24"/>
        </w:rPr>
        <w:pict>
          <v:group id="_x0000_s1180" style="position:absolute;margin-left:-96.2pt;margin-top:20.5pt;width:451.95pt;height:15.35pt;z-index:-251660288" coordorigin="1452,3920" coordsize="10025,262">
            <v:rect id="_x0000_s1181" style="position:absolute;left:1452;top:3920;width:9720;height:144" wrapcoords="-33 0 -33 19800 21600 19800 21600 0 -33 0" fillcolor="#c06" stroked="f" strokecolor="#cff">
              <v:fill color2="fill lighten(0)" o:opacity2="0" rotate="t" angle="-90" method="linear sigma" focus="100%" type="gradient"/>
              <v:textbox style="mso-next-textbox:#_x0000_s1181">
                <w:txbxContent>
                  <w:p w:rsidR="002711DF" w:rsidRDefault="002711DF" w:rsidP="00A26FD8"/>
                </w:txbxContent>
              </v:textbox>
            </v:rect>
            <v:rect id="_x0000_s1182" style="position:absolute;left:1757;top:4110;width:9720;height:72" wrapcoords="-33 0 -33 19800 21600 19800 21600 0 -33 0" fillcolor="#c06" stroked="f" strokecolor="#cff">
              <v:fill color2="fill lighten(0)" o:opacity2="0" rotate="t" angle="-90" method="linear sigma" focus="100%" type="gradient"/>
              <v:textbox style="mso-next-textbox:#_x0000_s1182">
                <w:txbxContent>
                  <w:p w:rsidR="002711DF" w:rsidRDefault="002711DF" w:rsidP="00A26FD8"/>
                </w:txbxContent>
              </v:textbox>
            </v:rect>
          </v:group>
        </w:pict>
      </w:r>
      <w:r w:rsidR="00A26FD8" w:rsidRPr="00E41A88">
        <w:rPr>
          <w:rFonts w:ascii="Times New Roman" w:hAnsi="Times New Roman" w:cs="Times New Roman"/>
          <w:b/>
          <w:color w:val="008000"/>
          <w:sz w:val="24"/>
        </w:rPr>
        <w:t>NGÀY 0</w:t>
      </w:r>
      <w:r w:rsidR="00B90C02" w:rsidRPr="00E41A88">
        <w:rPr>
          <w:rFonts w:ascii="Times New Roman" w:hAnsi="Times New Roman" w:cs="Times New Roman"/>
          <w:b/>
          <w:color w:val="008000"/>
          <w:sz w:val="24"/>
        </w:rPr>
        <w:t>3</w:t>
      </w:r>
      <w:r w:rsidR="00A26FD8" w:rsidRPr="00E41A88">
        <w:rPr>
          <w:rFonts w:ascii="Times New Roman" w:hAnsi="Times New Roman" w:cs="Times New Roman"/>
          <w:b/>
          <w:color w:val="008000"/>
          <w:sz w:val="24"/>
        </w:rPr>
        <w:t xml:space="preserve">: </w:t>
      </w:r>
      <w:r w:rsidR="00CE634B">
        <w:rPr>
          <w:rFonts w:ascii="Times New Roman" w:hAnsi="Times New Roman" w:cs="Times New Roman"/>
          <w:b/>
          <w:color w:val="008000"/>
          <w:sz w:val="24"/>
        </w:rPr>
        <w:t>BẮC KINH – DI HOA VIÊN</w:t>
      </w:r>
      <w:r w:rsidR="00015E9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w:t>
      </w:r>
      <w:proofErr w:type="spellStart"/>
      <w:proofErr w:type="gramStart"/>
      <w:r w:rsidR="00C8109B">
        <w:rPr>
          <w:rFonts w:ascii="Times New Roman" w:hAnsi="Times New Roman" w:cs="Times New Roman"/>
          <w:b/>
          <w:color w:val="008000"/>
          <w:sz w:val="24"/>
        </w:rPr>
        <w:t>Ăn</w:t>
      </w:r>
      <w:proofErr w:type="spellEnd"/>
      <w:proofErr w:type="gramEnd"/>
      <w:r w:rsidR="00C8109B">
        <w:rPr>
          <w:rFonts w:ascii="Times New Roman" w:hAnsi="Times New Roman" w:cs="Times New Roman"/>
          <w:b/>
          <w:color w:val="008000"/>
          <w:sz w:val="24"/>
        </w:rPr>
        <w:t xml:space="preserve"> S-T-</w:t>
      </w:r>
      <w:r w:rsidR="00CE634B">
        <w:rPr>
          <w:rFonts w:ascii="Times New Roman" w:hAnsi="Times New Roman" w:cs="Times New Roman"/>
          <w:b/>
          <w:color w:val="008000"/>
          <w:sz w:val="24"/>
        </w:rPr>
        <w:t>T</w:t>
      </w:r>
      <w:r w:rsidR="00A26FD8" w:rsidRPr="00E41A88">
        <w:rPr>
          <w:rFonts w:ascii="Times New Roman" w:hAnsi="Times New Roman" w:cs="Times New Roman"/>
          <w:b/>
          <w:color w:val="008000"/>
          <w:sz w:val="24"/>
        </w:rPr>
        <w:t>)</w:t>
      </w:r>
    </w:p>
    <w:p w:rsidR="00E41A88" w:rsidRDefault="00E41A88" w:rsidP="005F70B4">
      <w:pPr>
        <w:tabs>
          <w:tab w:val="left" w:pos="0"/>
          <w:tab w:val="left" w:pos="567"/>
        </w:tabs>
        <w:spacing w:before="120"/>
        <w:ind w:right="-14"/>
        <w:rPr>
          <w:rFonts w:ascii="Times New Roman" w:hAnsi="Times New Roman" w:cs="Times New Roman"/>
          <w:b/>
          <w:color w:val="008000"/>
          <w:sz w:val="24"/>
        </w:rPr>
      </w:pPr>
    </w:p>
    <w:p w:rsidR="00CE634B" w:rsidRDefault="00CE634B" w:rsidP="00CE634B">
      <w:pPr>
        <w:spacing w:line="276" w:lineRule="auto"/>
        <w:contextualSpacing/>
        <w:jc w:val="both"/>
        <w:rPr>
          <w:rFonts w:ascii="Times New Roman" w:eastAsia="Calibri" w:hAnsi="Times New Roman"/>
          <w:iCs/>
          <w:color w:val="0070C0"/>
          <w:sz w:val="24"/>
        </w:rPr>
      </w:pPr>
    </w:p>
    <w:p w:rsidR="00CE634B" w:rsidRPr="00182824" w:rsidRDefault="00CE634B" w:rsidP="00CE634B">
      <w:pPr>
        <w:spacing w:line="276" w:lineRule="auto"/>
        <w:contextualSpacing/>
        <w:jc w:val="both"/>
        <w:rPr>
          <w:rFonts w:ascii="Times New Roman" w:eastAsia="Calibri" w:hAnsi="Times New Roman"/>
          <w:iCs/>
          <w:color w:val="000000" w:themeColor="text1"/>
          <w:sz w:val="24"/>
        </w:rPr>
      </w:pPr>
      <w:proofErr w:type="spellStart"/>
      <w:r w:rsidRPr="00182824">
        <w:rPr>
          <w:rFonts w:ascii="Times New Roman" w:eastAsia="Calibri" w:hAnsi="Times New Roman"/>
          <w:iCs/>
          <w:color w:val="000000" w:themeColor="text1"/>
          <w:sz w:val="24"/>
        </w:rPr>
        <w:t>Sau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dùng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bữa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sáng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sạn</w:t>
      </w:r>
      <w:proofErr w:type="spellEnd"/>
      <w:r w:rsidRPr="00182824">
        <w:rPr>
          <w:rFonts w:ascii="Times New Roman" w:eastAsia="Calibri" w:hAnsi="Times New Roman"/>
          <w:iCs/>
          <w:color w:val="000000" w:themeColor="text1"/>
          <w:sz w:val="24"/>
        </w:rPr>
        <w:t xml:space="preserve">, </w:t>
      </w:r>
      <w:proofErr w:type="spellStart"/>
      <w:proofErr w:type="gramStart"/>
      <w:r w:rsidRPr="00182824">
        <w:rPr>
          <w:rFonts w:ascii="Times New Roman" w:eastAsia="Calibri" w:hAnsi="Times New Roman"/>
          <w:iCs/>
          <w:color w:val="000000" w:themeColor="text1"/>
          <w:sz w:val="24"/>
        </w:rPr>
        <w:t>xe</w:t>
      </w:r>
      <w:proofErr w:type="spellEnd"/>
      <w:proofErr w:type="gram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đón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đoàn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đưa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Quý</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khách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tham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quan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b/>
          <w:iCs/>
          <w:color w:val="000000" w:themeColor="text1"/>
          <w:sz w:val="24"/>
        </w:rPr>
        <w:t>Trung</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tâm</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nghiên</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cứu</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văn</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hóa</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Phong</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Thủy</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Bắc</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Kinh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lastRenderedPageBreak/>
        <w:t>nơi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trưng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bày</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linh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vật</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của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Bắc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Kinh</w:t>
      </w:r>
      <w:proofErr w:type="spellEnd"/>
      <w:r w:rsidRPr="00182824">
        <w:rPr>
          <w:rFonts w:ascii="Times New Roman" w:eastAsia="Calibri" w:hAnsi="Times New Roman"/>
          <w:iCs/>
          <w:color w:val="000000" w:themeColor="text1"/>
          <w:sz w:val="24"/>
        </w:rPr>
        <w:t xml:space="preserve"> – </w:t>
      </w:r>
      <w:proofErr w:type="spellStart"/>
      <w:r w:rsidRPr="00182824">
        <w:rPr>
          <w:rFonts w:ascii="Times New Roman" w:eastAsia="Calibri" w:hAnsi="Times New Roman"/>
          <w:iCs/>
          <w:color w:val="000000" w:themeColor="text1"/>
          <w:sz w:val="24"/>
        </w:rPr>
        <w:t>Tỳ</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Hưu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hoặc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b/>
          <w:iCs/>
          <w:color w:val="000000" w:themeColor="text1"/>
          <w:sz w:val="24"/>
        </w:rPr>
        <w:t>Nhà</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máy</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sản</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xuất</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Tơ</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Lụa</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Bắc</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Kinh</w:t>
      </w:r>
      <w:proofErr w:type="spellEnd"/>
      <w:r w:rsidRPr="00182824">
        <w:rPr>
          <w:rFonts w:ascii="Times New Roman" w:eastAsia="Calibri" w:hAnsi="Times New Roman"/>
          <w:b/>
          <w:iCs/>
          <w:color w:val="000000" w:themeColor="text1"/>
          <w:sz w:val="24"/>
        </w:rPr>
        <w:t>.</w:t>
      </w:r>
    </w:p>
    <w:p w:rsidR="00CE634B" w:rsidRPr="00182824" w:rsidRDefault="00CE634B" w:rsidP="00CE634B">
      <w:pPr>
        <w:spacing w:line="276" w:lineRule="auto"/>
        <w:jc w:val="both"/>
        <w:rPr>
          <w:color w:val="000000" w:themeColor="text1"/>
          <w:sz w:val="24"/>
        </w:rPr>
      </w:pPr>
      <w:proofErr w:type="spellStart"/>
      <w:r w:rsidRPr="00182824">
        <w:rPr>
          <w:rFonts w:ascii="Times New Roman" w:eastAsia="Calibri" w:hAnsi="Times New Roman"/>
          <w:b/>
          <w:iCs/>
          <w:color w:val="000000" w:themeColor="text1"/>
          <w:sz w:val="26"/>
        </w:rPr>
        <w:t>Quý</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khách</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đi</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thăm</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quan</w:t>
      </w:r>
      <w:proofErr w:type="spellEnd"/>
      <w:r w:rsidRPr="00182824">
        <w:rPr>
          <w:rFonts w:ascii="Times New Roman" w:eastAsia="Calibri" w:hAnsi="Times New Roman"/>
          <w:b/>
          <w:iCs/>
          <w:color w:val="000000" w:themeColor="text1"/>
          <w:sz w:val="26"/>
        </w:rPr>
        <w:t xml:space="preserve"> Di </w:t>
      </w:r>
      <w:proofErr w:type="spellStart"/>
      <w:r w:rsidRPr="00182824">
        <w:rPr>
          <w:rFonts w:ascii="Times New Roman" w:eastAsia="Calibri" w:hAnsi="Times New Roman"/>
          <w:b/>
          <w:iCs/>
          <w:color w:val="000000" w:themeColor="text1"/>
          <w:sz w:val="26"/>
        </w:rPr>
        <w:t>Hòa</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Viên</w:t>
      </w:r>
      <w:proofErr w:type="spellEnd"/>
      <w:r w:rsidRPr="00182824">
        <w:rPr>
          <w:rFonts w:ascii="Times New Roman" w:eastAsia="Calibri" w:hAnsi="Times New Roman"/>
          <w:iCs/>
          <w:color w:val="000000" w:themeColor="text1"/>
          <w:sz w:val="26"/>
        </w:rPr>
        <w:t xml:space="preserve"> </w:t>
      </w:r>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Cung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điện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mùa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hè</w:t>
      </w:r>
      <w:proofErr w:type="spellEnd"/>
      <w:r w:rsidRPr="00182824">
        <w:rPr>
          <w:rFonts w:ascii="Times New Roman" w:eastAsia="Calibri" w:hAnsi="Times New Roman"/>
          <w:iCs/>
          <w:color w:val="000000" w:themeColor="text1"/>
          <w:sz w:val="24"/>
        </w:rPr>
        <w:t xml:space="preserve"> – </w:t>
      </w:r>
      <w:proofErr w:type="spellStart"/>
      <w:r w:rsidRPr="00182824">
        <w:rPr>
          <w:rFonts w:ascii="Times New Roman" w:eastAsia="Calibri" w:hAnsi="Times New Roman"/>
          <w:iCs/>
          <w:color w:val="000000" w:themeColor="text1"/>
          <w:sz w:val="24"/>
        </w:rPr>
        <w:t>Nơi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nghỉ</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ngơi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của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Từ</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Hy</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Hậu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nổi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tiếng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với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b/>
          <w:iCs/>
          <w:color w:val="000000" w:themeColor="text1"/>
          <w:sz w:val="26"/>
        </w:rPr>
        <w:t>Hồ</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Côn</w:t>
      </w:r>
      <w:proofErr w:type="spellEnd"/>
      <w:r w:rsidRPr="00182824">
        <w:rPr>
          <w:rFonts w:ascii="Times New Roman" w:eastAsia="Calibri" w:hAnsi="Times New Roman"/>
          <w:b/>
          <w:iCs/>
          <w:color w:val="000000" w:themeColor="text1"/>
          <w:sz w:val="26"/>
        </w:rPr>
        <w:t xml:space="preserve"> Minh, </w:t>
      </w:r>
      <w:proofErr w:type="spellStart"/>
      <w:r w:rsidRPr="00182824">
        <w:rPr>
          <w:rFonts w:ascii="Times New Roman" w:eastAsia="Calibri" w:hAnsi="Times New Roman"/>
          <w:b/>
          <w:iCs/>
          <w:color w:val="000000" w:themeColor="text1"/>
          <w:sz w:val="26"/>
        </w:rPr>
        <w:t>Phật</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Hương</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iCs/>
          <w:color w:val="000000" w:themeColor="text1"/>
          <w:sz w:val="24"/>
        </w:rPr>
        <w:t>Các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kiến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trúc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độc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đáo</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của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b/>
          <w:iCs/>
          <w:color w:val="000000" w:themeColor="text1"/>
          <w:sz w:val="26"/>
        </w:rPr>
        <w:t>Thuyền</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Đá</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Trường</w:t>
      </w:r>
      <w:proofErr w:type="spellEnd"/>
      <w:r w:rsidRPr="00182824">
        <w:rPr>
          <w:rFonts w:ascii="Times New Roman" w:eastAsia="Calibri" w:hAnsi="Times New Roman"/>
          <w:b/>
          <w:iCs/>
          <w:color w:val="000000" w:themeColor="text1"/>
          <w:sz w:val="26"/>
        </w:rPr>
        <w:t xml:space="preserve"> Lang</w:t>
      </w:r>
      <w:r w:rsidRPr="00182824">
        <w:rPr>
          <w:rFonts w:ascii="Times New Roman" w:eastAsia="Calibri" w:hAnsi="Times New Roman"/>
          <w:iCs/>
          <w:color w:val="000000" w:themeColor="text1"/>
          <w:sz w:val="26"/>
        </w:rPr>
        <w:t xml:space="preserve"> – </w:t>
      </w:r>
      <w:proofErr w:type="spellStart"/>
      <w:r w:rsidRPr="00182824">
        <w:rPr>
          <w:rFonts w:ascii="Times New Roman" w:eastAsia="Calibri" w:hAnsi="Times New Roman"/>
          <w:iCs/>
          <w:color w:val="000000" w:themeColor="text1"/>
          <w:sz w:val="24"/>
        </w:rPr>
        <w:t>hành</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lang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dài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nhất</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thế</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giới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với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kiến</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trúc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độc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đáo</w:t>
      </w:r>
      <w:proofErr w:type="spellEnd"/>
      <w:r w:rsidRPr="00182824">
        <w:rPr>
          <w:rFonts w:ascii="Times New Roman" w:eastAsia="Calibri" w:hAnsi="Times New Roman"/>
          <w:iCs/>
          <w:color w:val="000000" w:themeColor="text1"/>
          <w:sz w:val="26"/>
        </w:rPr>
        <w:t xml:space="preserve">. </w:t>
      </w:r>
      <w:proofErr w:type="spellStart"/>
      <w:r w:rsidRPr="00182824">
        <w:rPr>
          <w:rFonts w:ascii="Times New Roman" w:eastAsia="Calibri" w:hAnsi="Times New Roman"/>
          <w:b/>
          <w:iCs/>
          <w:color w:val="000000" w:themeColor="text1"/>
          <w:sz w:val="26"/>
        </w:rPr>
        <w:t>Thăm</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Tháp</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Dâng</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Hương</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Vạn</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Thọ</w:t>
      </w:r>
      <w:proofErr w:type="spellEnd"/>
      <w:r w:rsidRPr="00182824">
        <w:rPr>
          <w:rFonts w:ascii="Times New Roman" w:eastAsia="Calibri" w:hAnsi="Times New Roman"/>
          <w:b/>
          <w:iCs/>
          <w:color w:val="000000" w:themeColor="text1"/>
          <w:sz w:val="26"/>
        </w:rPr>
        <w:t xml:space="preserve"> </w:t>
      </w:r>
      <w:proofErr w:type="spellStart"/>
      <w:r w:rsidRPr="00182824">
        <w:rPr>
          <w:rFonts w:ascii="Times New Roman" w:eastAsia="Calibri" w:hAnsi="Times New Roman"/>
          <w:b/>
          <w:iCs/>
          <w:color w:val="000000" w:themeColor="text1"/>
          <w:sz w:val="26"/>
        </w:rPr>
        <w:t>Đường</w:t>
      </w:r>
      <w:proofErr w:type="spellEnd"/>
    </w:p>
    <w:p w:rsidR="00CE634B" w:rsidRPr="00182824" w:rsidRDefault="00CE634B" w:rsidP="00CE634B">
      <w:pPr>
        <w:pStyle w:val="NormalWeb"/>
        <w:spacing w:before="0" w:beforeAutospacing="0" w:after="0" w:afterAutospacing="0" w:line="276" w:lineRule="auto"/>
        <w:contextualSpacing/>
        <w:jc w:val="both"/>
        <w:rPr>
          <w:rFonts w:eastAsia="Calibri"/>
          <w:iCs/>
          <w:color w:val="000000" w:themeColor="text1"/>
        </w:rPr>
      </w:pPr>
      <w:proofErr w:type="spellStart"/>
      <w:proofErr w:type="gramStart"/>
      <w:r w:rsidRPr="00182824">
        <w:rPr>
          <w:rFonts w:eastAsia="Calibri"/>
          <w:iCs/>
          <w:color w:val="000000" w:themeColor="text1"/>
        </w:rPr>
        <w:t>Tham</w:t>
      </w:r>
      <w:proofErr w:type="spellEnd"/>
      <w:r w:rsidRPr="00182824">
        <w:rPr>
          <w:rFonts w:eastAsia="Calibri"/>
          <w:iCs/>
          <w:color w:val="000000" w:themeColor="text1"/>
        </w:rPr>
        <w:t xml:space="preserve"> </w:t>
      </w:r>
      <w:proofErr w:type="spellStart"/>
      <w:r w:rsidRPr="00182824">
        <w:rPr>
          <w:rFonts w:eastAsia="Calibri"/>
          <w:iCs/>
          <w:color w:val="000000" w:themeColor="text1"/>
        </w:rPr>
        <w:t>quan</w:t>
      </w:r>
      <w:proofErr w:type="spellEnd"/>
      <w:r w:rsidRPr="00182824">
        <w:rPr>
          <w:rFonts w:eastAsia="Calibri"/>
          <w:iCs/>
          <w:color w:val="000000" w:themeColor="text1"/>
        </w:rPr>
        <w:t xml:space="preserve"> </w:t>
      </w:r>
      <w:proofErr w:type="spellStart"/>
      <w:r w:rsidRPr="00182824">
        <w:rPr>
          <w:rFonts w:eastAsia="Calibri"/>
          <w:b/>
          <w:iCs/>
          <w:color w:val="000000" w:themeColor="text1"/>
        </w:rPr>
        <w:t>sân</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vận</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Động</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Tổ</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Chim</w:t>
      </w:r>
      <w:proofErr w:type="spellEnd"/>
      <w:r w:rsidRPr="00182824">
        <w:rPr>
          <w:rFonts w:eastAsia="Calibri"/>
          <w:iCs/>
          <w:color w:val="000000" w:themeColor="text1"/>
        </w:rPr>
        <w:t xml:space="preserve"> – </w:t>
      </w:r>
      <w:proofErr w:type="spellStart"/>
      <w:r w:rsidRPr="00182824">
        <w:rPr>
          <w:rFonts w:eastAsia="Calibri"/>
          <w:iCs/>
          <w:color w:val="000000" w:themeColor="text1"/>
        </w:rPr>
        <w:t>là</w:t>
      </w:r>
      <w:proofErr w:type="spellEnd"/>
      <w:r w:rsidRPr="00182824">
        <w:rPr>
          <w:rFonts w:eastAsia="Calibri"/>
          <w:iCs/>
          <w:color w:val="000000" w:themeColor="text1"/>
        </w:rPr>
        <w:t xml:space="preserve"> </w:t>
      </w:r>
      <w:proofErr w:type="spellStart"/>
      <w:r w:rsidRPr="00182824">
        <w:rPr>
          <w:rFonts w:eastAsia="Calibri"/>
          <w:iCs/>
          <w:color w:val="000000" w:themeColor="text1"/>
        </w:rPr>
        <w:t>công</w:t>
      </w:r>
      <w:proofErr w:type="spellEnd"/>
      <w:r w:rsidRPr="00182824">
        <w:rPr>
          <w:rFonts w:eastAsia="Calibri"/>
          <w:iCs/>
          <w:color w:val="000000" w:themeColor="text1"/>
        </w:rPr>
        <w:t xml:space="preserve"> </w:t>
      </w:r>
      <w:proofErr w:type="spellStart"/>
      <w:r w:rsidRPr="00182824">
        <w:rPr>
          <w:rFonts w:eastAsia="Calibri"/>
          <w:iCs/>
          <w:color w:val="000000" w:themeColor="text1"/>
        </w:rPr>
        <w:t>trình</w:t>
      </w:r>
      <w:proofErr w:type="spellEnd"/>
      <w:r w:rsidRPr="00182824">
        <w:rPr>
          <w:rFonts w:eastAsia="Calibri"/>
          <w:iCs/>
          <w:color w:val="000000" w:themeColor="text1"/>
        </w:rPr>
        <w:t xml:space="preserve"> </w:t>
      </w:r>
      <w:proofErr w:type="spellStart"/>
      <w:r w:rsidRPr="00182824">
        <w:rPr>
          <w:rFonts w:eastAsia="Calibri"/>
          <w:iCs/>
          <w:color w:val="000000" w:themeColor="text1"/>
        </w:rPr>
        <w:t>tiêu</w:t>
      </w:r>
      <w:proofErr w:type="spellEnd"/>
      <w:r w:rsidRPr="00182824">
        <w:rPr>
          <w:rFonts w:eastAsia="Calibri"/>
          <w:iCs/>
          <w:color w:val="000000" w:themeColor="text1"/>
        </w:rPr>
        <w:t xml:space="preserve"> </w:t>
      </w:r>
      <w:proofErr w:type="spellStart"/>
      <w:r w:rsidRPr="00182824">
        <w:rPr>
          <w:rFonts w:eastAsia="Calibri"/>
          <w:iCs/>
          <w:color w:val="000000" w:themeColor="text1"/>
        </w:rPr>
        <w:t>biểu</w:t>
      </w:r>
      <w:proofErr w:type="spellEnd"/>
      <w:r w:rsidRPr="00182824">
        <w:rPr>
          <w:rFonts w:eastAsia="Calibri"/>
          <w:iCs/>
          <w:color w:val="000000" w:themeColor="text1"/>
        </w:rPr>
        <w:t xml:space="preserve"> </w:t>
      </w:r>
      <w:proofErr w:type="spellStart"/>
      <w:r w:rsidRPr="00182824">
        <w:rPr>
          <w:rFonts w:eastAsia="Calibri"/>
          <w:iCs/>
          <w:color w:val="000000" w:themeColor="text1"/>
        </w:rPr>
        <w:t>của</w:t>
      </w:r>
      <w:proofErr w:type="spellEnd"/>
      <w:r w:rsidRPr="00182824">
        <w:rPr>
          <w:rFonts w:eastAsia="Calibri"/>
          <w:iCs/>
          <w:color w:val="000000" w:themeColor="text1"/>
        </w:rPr>
        <w:t xml:space="preserve"> Olympic </w:t>
      </w:r>
      <w:proofErr w:type="spellStart"/>
      <w:r w:rsidRPr="00182824">
        <w:rPr>
          <w:rFonts w:eastAsia="Calibri"/>
          <w:iCs/>
          <w:color w:val="000000" w:themeColor="text1"/>
        </w:rPr>
        <w:t>Bắc</w:t>
      </w:r>
      <w:proofErr w:type="spellEnd"/>
      <w:r w:rsidRPr="00182824">
        <w:rPr>
          <w:rFonts w:eastAsia="Calibri"/>
          <w:iCs/>
          <w:color w:val="000000" w:themeColor="text1"/>
        </w:rPr>
        <w:t xml:space="preserve"> </w:t>
      </w:r>
      <w:proofErr w:type="spellStart"/>
      <w:r w:rsidRPr="00182824">
        <w:rPr>
          <w:rFonts w:eastAsia="Calibri"/>
          <w:iCs/>
          <w:color w:val="000000" w:themeColor="text1"/>
        </w:rPr>
        <w:t>Kinh</w:t>
      </w:r>
      <w:proofErr w:type="spellEnd"/>
      <w:r w:rsidRPr="00182824">
        <w:rPr>
          <w:rFonts w:eastAsia="Calibri"/>
          <w:iCs/>
          <w:color w:val="000000" w:themeColor="text1"/>
        </w:rPr>
        <w:t xml:space="preserve"> </w:t>
      </w:r>
      <w:proofErr w:type="spellStart"/>
      <w:r w:rsidRPr="00182824">
        <w:rPr>
          <w:rFonts w:eastAsia="Calibri"/>
          <w:iCs/>
          <w:color w:val="000000" w:themeColor="text1"/>
        </w:rPr>
        <w:t>năm</w:t>
      </w:r>
      <w:proofErr w:type="spellEnd"/>
      <w:r w:rsidRPr="00182824">
        <w:rPr>
          <w:rFonts w:eastAsia="Calibri"/>
          <w:iCs/>
          <w:color w:val="000000" w:themeColor="text1"/>
        </w:rPr>
        <w:t xml:space="preserve"> 2008 (</w:t>
      </w:r>
      <w:proofErr w:type="spellStart"/>
      <w:r w:rsidRPr="00182824">
        <w:rPr>
          <w:rFonts w:eastAsia="Calibri"/>
          <w:iCs/>
          <w:color w:val="000000" w:themeColor="text1"/>
        </w:rPr>
        <w:t>tham</w:t>
      </w:r>
      <w:proofErr w:type="spellEnd"/>
      <w:r w:rsidRPr="00182824">
        <w:rPr>
          <w:rFonts w:eastAsia="Calibri"/>
          <w:iCs/>
          <w:color w:val="000000" w:themeColor="text1"/>
        </w:rPr>
        <w:t xml:space="preserve"> </w:t>
      </w:r>
      <w:proofErr w:type="spellStart"/>
      <w:r w:rsidRPr="00182824">
        <w:rPr>
          <w:rFonts w:eastAsia="Calibri"/>
          <w:iCs/>
          <w:color w:val="000000" w:themeColor="text1"/>
        </w:rPr>
        <w:t>bên</w:t>
      </w:r>
      <w:proofErr w:type="spellEnd"/>
      <w:r w:rsidRPr="00182824">
        <w:rPr>
          <w:rFonts w:eastAsia="Calibri"/>
          <w:iCs/>
          <w:color w:val="000000" w:themeColor="text1"/>
        </w:rPr>
        <w:t xml:space="preserve"> </w:t>
      </w:r>
      <w:proofErr w:type="spellStart"/>
      <w:r w:rsidRPr="00182824">
        <w:rPr>
          <w:rFonts w:eastAsia="Calibri"/>
          <w:iCs/>
          <w:color w:val="000000" w:themeColor="text1"/>
        </w:rPr>
        <w:t>ngoài</w:t>
      </w:r>
      <w:proofErr w:type="spellEnd"/>
      <w:r w:rsidRPr="00182824">
        <w:rPr>
          <w:rFonts w:eastAsia="Calibri"/>
          <w:iCs/>
          <w:color w:val="000000" w:themeColor="text1"/>
        </w:rPr>
        <w:t>).</w:t>
      </w:r>
      <w:proofErr w:type="gramEnd"/>
    </w:p>
    <w:p w:rsidR="00CE634B" w:rsidRPr="00182824" w:rsidRDefault="00CE634B" w:rsidP="00CE634B">
      <w:pPr>
        <w:pStyle w:val="NormalWeb"/>
        <w:spacing w:before="0" w:beforeAutospacing="0" w:after="0" w:afterAutospacing="0" w:line="276" w:lineRule="auto"/>
        <w:jc w:val="both"/>
        <w:rPr>
          <w:rFonts w:eastAsia="Calibri"/>
          <w:iCs/>
          <w:color w:val="000000" w:themeColor="text1"/>
        </w:rPr>
      </w:pPr>
      <w:proofErr w:type="spellStart"/>
      <w:proofErr w:type="gramStart"/>
      <w:r w:rsidRPr="00182824">
        <w:rPr>
          <w:rFonts w:eastAsia="Calibri"/>
          <w:iCs/>
          <w:color w:val="000000" w:themeColor="text1"/>
        </w:rPr>
        <w:t>Mua</w:t>
      </w:r>
      <w:proofErr w:type="spellEnd"/>
      <w:r w:rsidRPr="00182824">
        <w:rPr>
          <w:rFonts w:eastAsia="Calibri"/>
          <w:iCs/>
          <w:color w:val="000000" w:themeColor="text1"/>
        </w:rPr>
        <w:t xml:space="preserve"> </w:t>
      </w:r>
      <w:proofErr w:type="spellStart"/>
      <w:r w:rsidRPr="00182824">
        <w:rPr>
          <w:rFonts w:eastAsia="Calibri"/>
          <w:iCs/>
          <w:color w:val="000000" w:themeColor="text1"/>
        </w:rPr>
        <w:t>sắm</w:t>
      </w:r>
      <w:proofErr w:type="spellEnd"/>
      <w:r w:rsidRPr="00182824">
        <w:rPr>
          <w:rFonts w:eastAsia="Calibri"/>
          <w:iCs/>
          <w:color w:val="000000" w:themeColor="text1"/>
        </w:rPr>
        <w:t xml:space="preserve"> </w:t>
      </w:r>
      <w:proofErr w:type="spellStart"/>
      <w:r w:rsidRPr="00182824">
        <w:rPr>
          <w:rFonts w:eastAsia="Calibri"/>
          <w:iCs/>
          <w:color w:val="000000" w:themeColor="text1"/>
        </w:rPr>
        <w:t>tại</w:t>
      </w:r>
      <w:proofErr w:type="spellEnd"/>
      <w:r w:rsidRPr="00182824">
        <w:rPr>
          <w:rFonts w:eastAsia="Calibri"/>
          <w:iCs/>
          <w:color w:val="000000" w:themeColor="text1"/>
        </w:rPr>
        <w:t xml:space="preserve"> </w:t>
      </w:r>
      <w:proofErr w:type="spellStart"/>
      <w:r w:rsidRPr="00182824">
        <w:rPr>
          <w:rFonts w:eastAsia="Calibri"/>
          <w:iCs/>
          <w:color w:val="000000" w:themeColor="text1"/>
        </w:rPr>
        <w:t>cửa</w:t>
      </w:r>
      <w:proofErr w:type="spellEnd"/>
      <w:r w:rsidRPr="00182824">
        <w:rPr>
          <w:rFonts w:eastAsia="Calibri"/>
          <w:iCs/>
          <w:color w:val="000000" w:themeColor="text1"/>
        </w:rPr>
        <w:t xml:space="preserve"> </w:t>
      </w:r>
      <w:proofErr w:type="spellStart"/>
      <w:r w:rsidRPr="00182824">
        <w:rPr>
          <w:rFonts w:eastAsia="Calibri"/>
          <w:iCs/>
          <w:color w:val="000000" w:themeColor="text1"/>
        </w:rPr>
        <w:t>hàng</w:t>
      </w:r>
      <w:proofErr w:type="spellEnd"/>
      <w:r w:rsidRPr="00182824">
        <w:rPr>
          <w:rFonts w:eastAsia="Calibri"/>
          <w:iCs/>
          <w:color w:val="000000" w:themeColor="text1"/>
        </w:rPr>
        <w:t xml:space="preserve"> </w:t>
      </w:r>
      <w:proofErr w:type="spellStart"/>
      <w:r w:rsidRPr="00182824">
        <w:rPr>
          <w:rFonts w:eastAsia="Calibri"/>
          <w:iCs/>
          <w:color w:val="000000" w:themeColor="text1"/>
        </w:rPr>
        <w:t>trúc</w:t>
      </w:r>
      <w:proofErr w:type="spellEnd"/>
      <w:r w:rsidRPr="00182824">
        <w:rPr>
          <w:rFonts w:eastAsia="Calibri"/>
          <w:iCs/>
          <w:color w:val="000000" w:themeColor="text1"/>
        </w:rPr>
        <w:t xml:space="preserve"> than </w:t>
      </w:r>
      <w:proofErr w:type="spellStart"/>
      <w:r w:rsidRPr="00182824">
        <w:rPr>
          <w:rFonts w:eastAsia="Calibri"/>
          <w:iCs/>
          <w:color w:val="000000" w:themeColor="text1"/>
        </w:rPr>
        <w:t>hoặc</w:t>
      </w:r>
      <w:proofErr w:type="spellEnd"/>
      <w:r w:rsidRPr="00182824">
        <w:rPr>
          <w:rFonts w:eastAsia="Calibri"/>
          <w:iCs/>
          <w:color w:val="000000" w:themeColor="text1"/>
        </w:rPr>
        <w:t xml:space="preserve"> </w:t>
      </w:r>
      <w:proofErr w:type="spellStart"/>
      <w:r w:rsidRPr="00182824">
        <w:rPr>
          <w:rFonts w:eastAsia="Calibri"/>
          <w:iCs/>
          <w:color w:val="000000" w:themeColor="text1"/>
        </w:rPr>
        <w:t>cửa</w:t>
      </w:r>
      <w:proofErr w:type="spellEnd"/>
      <w:r w:rsidRPr="00182824">
        <w:rPr>
          <w:rFonts w:eastAsia="Calibri"/>
          <w:iCs/>
          <w:color w:val="000000" w:themeColor="text1"/>
        </w:rPr>
        <w:t xml:space="preserve"> </w:t>
      </w:r>
      <w:proofErr w:type="spellStart"/>
      <w:r w:rsidRPr="00182824">
        <w:rPr>
          <w:rFonts w:eastAsia="Calibri"/>
          <w:iCs/>
          <w:color w:val="000000" w:themeColor="text1"/>
        </w:rPr>
        <w:t>hàng</w:t>
      </w:r>
      <w:proofErr w:type="spellEnd"/>
      <w:r w:rsidRPr="00182824">
        <w:rPr>
          <w:rFonts w:eastAsia="Calibri"/>
          <w:iCs/>
          <w:color w:val="000000" w:themeColor="text1"/>
        </w:rPr>
        <w:t xml:space="preserve"> </w:t>
      </w:r>
      <w:proofErr w:type="spellStart"/>
      <w:r w:rsidRPr="00182824">
        <w:rPr>
          <w:rFonts w:eastAsia="Calibri"/>
          <w:iCs/>
          <w:color w:val="000000" w:themeColor="text1"/>
        </w:rPr>
        <w:t>Đồ</w:t>
      </w:r>
      <w:proofErr w:type="spellEnd"/>
      <w:r w:rsidRPr="00182824">
        <w:rPr>
          <w:rFonts w:eastAsia="Calibri"/>
          <w:iCs/>
          <w:color w:val="000000" w:themeColor="text1"/>
        </w:rPr>
        <w:t xml:space="preserve"> </w:t>
      </w:r>
      <w:proofErr w:type="spellStart"/>
      <w:r w:rsidRPr="00182824">
        <w:rPr>
          <w:rFonts w:eastAsia="Calibri"/>
          <w:iCs/>
          <w:color w:val="000000" w:themeColor="text1"/>
        </w:rPr>
        <w:t>gia</w:t>
      </w:r>
      <w:proofErr w:type="spellEnd"/>
      <w:r w:rsidRPr="00182824">
        <w:rPr>
          <w:rFonts w:eastAsia="Calibri"/>
          <w:iCs/>
          <w:color w:val="000000" w:themeColor="text1"/>
        </w:rPr>
        <w:t xml:space="preserve"> </w:t>
      </w:r>
      <w:proofErr w:type="spellStart"/>
      <w:r w:rsidRPr="00182824">
        <w:rPr>
          <w:rFonts w:eastAsia="Calibri"/>
          <w:iCs/>
          <w:color w:val="000000" w:themeColor="text1"/>
        </w:rPr>
        <w:t>dụng</w:t>
      </w:r>
      <w:proofErr w:type="spellEnd"/>
      <w:r w:rsidRPr="00182824">
        <w:rPr>
          <w:rFonts w:eastAsia="Calibri"/>
          <w:iCs/>
          <w:color w:val="000000" w:themeColor="text1"/>
        </w:rPr>
        <w:t xml:space="preserve"> </w:t>
      </w:r>
      <w:proofErr w:type="spellStart"/>
      <w:r w:rsidRPr="00182824">
        <w:rPr>
          <w:rFonts w:eastAsia="Calibri"/>
          <w:iCs/>
          <w:color w:val="000000" w:themeColor="text1"/>
        </w:rPr>
        <w:t>làm</w:t>
      </w:r>
      <w:proofErr w:type="spellEnd"/>
      <w:r w:rsidRPr="00182824">
        <w:rPr>
          <w:rFonts w:eastAsia="Calibri"/>
          <w:iCs/>
          <w:color w:val="000000" w:themeColor="text1"/>
        </w:rPr>
        <w:t xml:space="preserve"> </w:t>
      </w:r>
      <w:proofErr w:type="spellStart"/>
      <w:r w:rsidRPr="00182824">
        <w:rPr>
          <w:rFonts w:eastAsia="Calibri"/>
          <w:iCs/>
          <w:color w:val="000000" w:themeColor="text1"/>
        </w:rPr>
        <w:t>từ</w:t>
      </w:r>
      <w:proofErr w:type="spellEnd"/>
      <w:r w:rsidRPr="00182824">
        <w:rPr>
          <w:rFonts w:eastAsia="Calibri"/>
          <w:iCs/>
          <w:color w:val="000000" w:themeColor="text1"/>
        </w:rPr>
        <w:t xml:space="preserve"> Cao Su.</w:t>
      </w:r>
      <w:proofErr w:type="gramEnd"/>
    </w:p>
    <w:p w:rsidR="005F70B4" w:rsidRPr="00182824" w:rsidRDefault="00CE634B" w:rsidP="00CE634B">
      <w:pPr>
        <w:spacing w:line="240" w:lineRule="exact"/>
        <w:jc w:val="both"/>
        <w:rPr>
          <w:rFonts w:ascii="Times New Roman" w:hAnsi="Times New Roman" w:cs="Times New Roman"/>
          <w:color w:val="000000" w:themeColor="text1"/>
          <w:sz w:val="24"/>
        </w:rPr>
      </w:pPr>
      <w:proofErr w:type="spellStart"/>
      <w:r w:rsidRPr="00182824">
        <w:rPr>
          <w:rFonts w:ascii="Times New Roman" w:eastAsia="Calibri" w:hAnsi="Times New Roman" w:cs="Times New Roman"/>
          <w:iCs/>
          <w:color w:val="000000" w:themeColor="text1"/>
          <w:sz w:val="24"/>
        </w:rPr>
        <w:t>Quý</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khách</w:t>
      </w:r>
      <w:proofErr w:type="spellEnd"/>
      <w:r w:rsidRPr="00182824">
        <w:rPr>
          <w:rFonts w:ascii="Times New Roman" w:eastAsia="Calibri" w:hAnsi="Times New Roman" w:cs="Times New Roman"/>
          <w:iCs/>
          <w:color w:val="000000" w:themeColor="text1"/>
          <w:sz w:val="24"/>
        </w:rPr>
        <w:t xml:space="preserve"> </w:t>
      </w:r>
      <w:proofErr w:type="spellStart"/>
      <w:proofErr w:type="gramStart"/>
      <w:r w:rsidRPr="00182824">
        <w:rPr>
          <w:rFonts w:ascii="Times New Roman" w:eastAsia="Calibri" w:hAnsi="Times New Roman" w:cs="Times New Roman"/>
          <w:iCs/>
          <w:color w:val="000000" w:themeColor="text1"/>
          <w:sz w:val="24"/>
        </w:rPr>
        <w:t>ăn</w:t>
      </w:r>
      <w:proofErr w:type="spellEnd"/>
      <w:proofErr w:type="gram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tối</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và</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nghỉ</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đêm</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tại</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Bắc</w:t>
      </w:r>
      <w:proofErr w:type="spellEnd"/>
      <w:r w:rsidRPr="00182824">
        <w:rPr>
          <w:rFonts w:ascii="Times New Roman" w:eastAsia="Calibri" w:hAnsi="Times New Roman" w:cs="Times New Roman"/>
          <w:iCs/>
          <w:color w:val="000000" w:themeColor="text1"/>
          <w:sz w:val="24"/>
        </w:rPr>
        <w:t xml:space="preserve"> </w:t>
      </w:r>
      <w:proofErr w:type="spellStart"/>
      <w:r w:rsidRPr="00182824">
        <w:rPr>
          <w:rFonts w:ascii="Times New Roman" w:eastAsia="Calibri" w:hAnsi="Times New Roman" w:cs="Times New Roman"/>
          <w:iCs/>
          <w:color w:val="000000" w:themeColor="text1"/>
          <w:sz w:val="24"/>
        </w:rPr>
        <w:t>Kinh</w:t>
      </w:r>
      <w:proofErr w:type="spellEnd"/>
      <w:r w:rsidRPr="00182824">
        <w:rPr>
          <w:rFonts w:eastAsia="Calibri"/>
          <w:iCs/>
          <w:color w:val="000000" w:themeColor="text1"/>
        </w:rPr>
        <w:t>.</w:t>
      </w:r>
    </w:p>
    <w:p w:rsidR="00CE634B" w:rsidRDefault="00CE634B" w:rsidP="00BD772B">
      <w:pPr>
        <w:spacing w:line="360" w:lineRule="exact"/>
        <w:jc w:val="both"/>
        <w:rPr>
          <w:rFonts w:ascii="Times New Roman" w:hAnsi="Times New Roman" w:cs="Times New Roman"/>
          <w:b/>
          <w:color w:val="008000"/>
          <w:sz w:val="24"/>
        </w:rPr>
      </w:pPr>
    </w:p>
    <w:p w:rsidR="00BD772B" w:rsidRPr="00E41A88" w:rsidRDefault="00182824" w:rsidP="00BD772B">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07" style="position:absolute;left:0;text-align:left;margin-left:-28.25pt;margin-top:12.4pt;width:155pt;height:108pt;z-index:-251655168"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1" o:title="7-vuong-phu" recolor="t" rotate="t" type="frame"/>
            <w10:wrap type="square"/>
          </v:oval>
        </w:pict>
      </w:r>
      <w:r>
        <w:rPr>
          <w:rFonts w:ascii="Times New Roman" w:hAnsi="Times New Roman" w:cs="Times New Roman"/>
          <w:b/>
          <w:color w:val="008000"/>
          <w:sz w:val="24"/>
        </w:rPr>
        <w:pict>
          <v:group id="_x0000_s1204" style="position:absolute;left:0;text-align:left;margin-left:-96.2pt;margin-top:20.5pt;width:451.95pt;height:15.35pt;z-index:-251656192" coordorigin="1452,3920" coordsize="10025,262">
            <v:rect id="_x0000_s1205" style="position:absolute;left:1452;top:3920;width:9720;height:144" wrapcoords="-33 0 -33 19800 21600 19800 21600 0 -33 0" fillcolor="#c06" stroked="f" strokecolor="#cff">
              <v:fill color2="fill lighten(0)" o:opacity2="0" rotate="t" angle="-90" method="linear sigma" focus="100%" type="gradient"/>
              <v:textbox style="mso-next-textbox:#_x0000_s1205">
                <w:txbxContent>
                  <w:p w:rsidR="002711DF" w:rsidRDefault="002711DF" w:rsidP="00BD772B"/>
                </w:txbxContent>
              </v:textbox>
            </v:rect>
            <v:rect id="_x0000_s1206" style="position:absolute;left:1757;top:4110;width:9720;height:72" wrapcoords="-33 0 -33 19800 21600 19800 21600 0 -33 0" fillcolor="#c06" stroked="f" strokecolor="#cff">
              <v:fill color2="fill lighten(0)" o:opacity2="0" rotate="t" angle="-90" method="linear sigma" focus="100%" type="gradient"/>
              <v:textbox style="mso-next-textbox:#_x0000_s1206">
                <w:txbxContent>
                  <w:p w:rsidR="002711DF" w:rsidRDefault="002711DF" w:rsidP="00BD772B"/>
                </w:txbxContent>
              </v:textbox>
            </v:rect>
          </v:group>
        </w:pict>
      </w:r>
      <w:r w:rsidR="00BD772B" w:rsidRPr="00E41A88">
        <w:rPr>
          <w:rFonts w:ascii="Times New Roman" w:hAnsi="Times New Roman" w:cs="Times New Roman"/>
          <w:b/>
          <w:color w:val="008000"/>
          <w:sz w:val="24"/>
        </w:rPr>
        <w:t>NGÀY 0</w:t>
      </w:r>
      <w:r w:rsidR="00BA26E0" w:rsidRPr="00E41A88">
        <w:rPr>
          <w:rFonts w:ascii="Times New Roman" w:hAnsi="Times New Roman" w:cs="Times New Roman"/>
          <w:b/>
          <w:color w:val="008000"/>
          <w:sz w:val="24"/>
        </w:rPr>
        <w:t>4</w:t>
      </w:r>
      <w:proofErr w:type="gramStart"/>
      <w:r w:rsidR="00CE634B">
        <w:rPr>
          <w:rFonts w:ascii="Times New Roman" w:hAnsi="Times New Roman" w:cs="Times New Roman"/>
          <w:b/>
          <w:color w:val="008000"/>
          <w:sz w:val="24"/>
        </w:rPr>
        <w:t>:BẮC</w:t>
      </w:r>
      <w:proofErr w:type="gramEnd"/>
      <w:r w:rsidR="00CE634B">
        <w:rPr>
          <w:rFonts w:ascii="Times New Roman" w:hAnsi="Times New Roman" w:cs="Times New Roman"/>
          <w:b/>
          <w:color w:val="008000"/>
          <w:sz w:val="24"/>
        </w:rPr>
        <w:t xml:space="preserve"> KINH </w:t>
      </w:r>
      <w:r w:rsidR="00422FC4" w:rsidRPr="00E41A88">
        <w:rPr>
          <w:rFonts w:ascii="Times New Roman" w:hAnsi="Times New Roman" w:cs="Times New Roman"/>
          <w:b/>
          <w:color w:val="008000"/>
          <w:sz w:val="24"/>
        </w:rPr>
        <w:t>(</w:t>
      </w:r>
      <w:proofErr w:type="spellStart"/>
      <w:r w:rsidR="00422FC4" w:rsidRPr="00E41A88">
        <w:rPr>
          <w:rFonts w:ascii="Times New Roman" w:hAnsi="Times New Roman" w:cs="Times New Roman"/>
          <w:b/>
          <w:color w:val="008000"/>
          <w:sz w:val="24"/>
        </w:rPr>
        <w:t>Ăn</w:t>
      </w:r>
      <w:proofErr w:type="spellEnd"/>
      <w:r w:rsidR="00422FC4" w:rsidRPr="00E41A88">
        <w:rPr>
          <w:rFonts w:ascii="Times New Roman" w:hAnsi="Times New Roman" w:cs="Times New Roman"/>
          <w:b/>
          <w:color w:val="008000"/>
          <w:sz w:val="24"/>
        </w:rPr>
        <w:t xml:space="preserve"> S</w:t>
      </w:r>
      <w:r w:rsidR="00724C8D">
        <w:rPr>
          <w:rFonts w:ascii="Times New Roman" w:hAnsi="Times New Roman" w:cs="Times New Roman"/>
          <w:b/>
          <w:color w:val="008000"/>
          <w:sz w:val="24"/>
        </w:rPr>
        <w:t xml:space="preserve"> –</w:t>
      </w:r>
      <w:r w:rsidR="005642C2" w:rsidRPr="00E41A88">
        <w:rPr>
          <w:rFonts w:ascii="Times New Roman" w:hAnsi="Times New Roman" w:cs="Times New Roman"/>
          <w:b/>
          <w:color w:val="008000"/>
          <w:sz w:val="24"/>
        </w:rPr>
        <w:t>T</w:t>
      </w:r>
      <w:r w:rsidR="00724C8D">
        <w:rPr>
          <w:rFonts w:ascii="Times New Roman" w:hAnsi="Times New Roman" w:cs="Times New Roman"/>
          <w:b/>
          <w:color w:val="008000"/>
          <w:sz w:val="24"/>
        </w:rPr>
        <w:t>-</w:t>
      </w:r>
      <w:r w:rsidR="00CE634B">
        <w:rPr>
          <w:rFonts w:ascii="Times New Roman" w:hAnsi="Times New Roman" w:cs="Times New Roman"/>
          <w:b/>
          <w:color w:val="008000"/>
          <w:sz w:val="24"/>
        </w:rPr>
        <w:t>T</w:t>
      </w:r>
      <w:r w:rsidR="00BD772B" w:rsidRPr="00E41A88">
        <w:rPr>
          <w:rFonts w:ascii="Times New Roman" w:hAnsi="Times New Roman" w:cs="Times New Roman"/>
          <w:b/>
          <w:color w:val="008000"/>
          <w:sz w:val="24"/>
        </w:rPr>
        <w:t>)</w:t>
      </w:r>
    </w:p>
    <w:p w:rsidR="00BD772B" w:rsidRPr="00E41A88" w:rsidRDefault="00BD772B" w:rsidP="00BD772B">
      <w:pPr>
        <w:spacing w:line="360" w:lineRule="exact"/>
        <w:jc w:val="both"/>
        <w:rPr>
          <w:rFonts w:ascii="Times New Roman" w:hAnsi="Times New Roman" w:cs="Times New Roman"/>
          <w:b/>
          <w:color w:val="008000"/>
          <w:sz w:val="24"/>
        </w:rPr>
      </w:pPr>
    </w:p>
    <w:p w:rsidR="00CE634B" w:rsidRDefault="00CE634B" w:rsidP="00E41A88">
      <w:pPr>
        <w:ind w:left="23" w:right="-18"/>
        <w:jc w:val="both"/>
        <w:rPr>
          <w:rFonts w:ascii="Times New Roman" w:hAnsi="Times New Roman" w:cs="Times New Roman"/>
          <w:color w:val="000000"/>
          <w:sz w:val="24"/>
        </w:rPr>
      </w:pPr>
    </w:p>
    <w:p w:rsidR="00CE634B" w:rsidRPr="00182824" w:rsidRDefault="00CE634B" w:rsidP="00CE634B">
      <w:pPr>
        <w:spacing w:line="276" w:lineRule="auto"/>
        <w:rPr>
          <w:rFonts w:ascii="Times New Roman" w:eastAsia="Calibri" w:hAnsi="Times New Roman"/>
          <w:iCs/>
          <w:color w:val="000000" w:themeColor="text1"/>
          <w:sz w:val="24"/>
          <w:lang w:val="vi-VN"/>
        </w:rPr>
      </w:pPr>
      <w:r w:rsidRPr="00182824">
        <w:rPr>
          <w:rFonts w:ascii="Times New Roman" w:eastAsia="Calibri" w:hAnsi="Times New Roman"/>
          <w:iCs/>
          <w:color w:val="000000" w:themeColor="text1"/>
          <w:sz w:val="24"/>
          <w:lang w:val="vi-VN"/>
        </w:rPr>
        <w:t xml:space="preserve">Sau bữa sáng tại khách sạn. Xe và HDV đón Quý khách đi thăm quan: </w:t>
      </w:r>
    </w:p>
    <w:p w:rsidR="00CE634B" w:rsidRPr="00182824" w:rsidRDefault="00CE634B" w:rsidP="00CE634B">
      <w:pPr>
        <w:spacing w:line="276" w:lineRule="auto"/>
        <w:rPr>
          <w:rFonts w:ascii="Times New Roman" w:eastAsia="Calibri" w:hAnsi="Times New Roman"/>
          <w:iCs/>
          <w:color w:val="000000" w:themeColor="text1"/>
          <w:sz w:val="24"/>
        </w:rPr>
      </w:pPr>
      <w:proofErr w:type="spellStart"/>
      <w:proofErr w:type="gramStart"/>
      <w:r w:rsidRPr="00182824">
        <w:rPr>
          <w:rFonts w:ascii="Times New Roman" w:eastAsia="Calibri" w:hAnsi="Times New Roman"/>
          <w:b/>
          <w:iCs/>
          <w:color w:val="000000" w:themeColor="text1"/>
          <w:sz w:val="24"/>
        </w:rPr>
        <w:t>Công</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viên</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Thiên</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Đàn</w:t>
      </w:r>
      <w:proofErr w:type="spellEnd"/>
      <w:r w:rsidRPr="00182824">
        <w:rPr>
          <w:rFonts w:ascii="Times New Roman" w:eastAsia="Calibri" w:hAnsi="Times New Roman"/>
          <w:iCs/>
          <w:color w:val="000000" w:themeColor="text1"/>
          <w:sz w:val="24"/>
        </w:rPr>
        <w:t xml:space="preserve"> – </w:t>
      </w:r>
      <w:proofErr w:type="spellStart"/>
      <w:r w:rsidRPr="00182824">
        <w:rPr>
          <w:rFonts w:ascii="Times New Roman" w:eastAsia="Calibri" w:hAnsi="Times New Roman"/>
          <w:iCs/>
          <w:color w:val="000000" w:themeColor="text1"/>
          <w:sz w:val="24"/>
        </w:rPr>
        <w:t>Nơi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tế</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lễ</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của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các</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vua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chúa</w:t>
      </w:r>
      <w:proofErr w:type="spellEnd"/>
      <w:r w:rsidRPr="00182824">
        <w:rPr>
          <w:rFonts w:ascii="Times New Roman" w:eastAsia="Calibri" w:hAnsi="Times New Roman"/>
          <w:iCs/>
          <w:color w:val="000000" w:themeColor="text1"/>
          <w:sz w:val="24"/>
        </w:rPr>
        <w:t xml:space="preserve"> 02 </w:t>
      </w:r>
      <w:proofErr w:type="spellStart"/>
      <w:r w:rsidRPr="00182824">
        <w:rPr>
          <w:rFonts w:ascii="Times New Roman" w:eastAsia="Calibri" w:hAnsi="Times New Roman"/>
          <w:iCs/>
          <w:color w:val="000000" w:themeColor="text1"/>
          <w:sz w:val="24"/>
        </w:rPr>
        <w:t>triều</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đại</w:t>
      </w:r>
      <w:proofErr w:type="spellEnd"/>
      <w:r w:rsidRPr="00182824">
        <w:rPr>
          <w:rFonts w:ascii="Times New Roman" w:eastAsia="Calibri" w:hAnsi="Times New Roman"/>
          <w:iCs/>
          <w:color w:val="000000" w:themeColor="text1"/>
          <w:sz w:val="24"/>
        </w:rPr>
        <w:t xml:space="preserve"> Minh </w:t>
      </w:r>
      <w:proofErr w:type="spellStart"/>
      <w:r w:rsidRPr="00182824">
        <w:rPr>
          <w:rFonts w:ascii="Times New Roman" w:eastAsia="Calibri" w:hAnsi="Times New Roman"/>
          <w:iCs/>
          <w:color w:val="000000" w:themeColor="text1"/>
          <w:sz w:val="24"/>
        </w:rPr>
        <w:t>Thanh</w:t>
      </w:r>
      <w:proofErr w:type="spellEnd"/>
      <w:r w:rsidRPr="00182824">
        <w:rPr>
          <w:rFonts w:ascii="Times New Roman" w:eastAsia="Calibri" w:hAnsi="Times New Roman"/>
          <w:iCs/>
          <w:color w:val="000000" w:themeColor="text1"/>
          <w:sz w:val="24"/>
        </w:rPr>
        <w:t>.</w:t>
      </w:r>
      <w:proofErr w:type="gramEnd"/>
      <w:r w:rsidRPr="00182824">
        <w:rPr>
          <w:rFonts w:ascii="Times New Roman" w:eastAsia="Calibri" w:hAnsi="Times New Roman"/>
          <w:iCs/>
          <w:color w:val="000000" w:themeColor="text1"/>
          <w:sz w:val="24"/>
        </w:rPr>
        <w:t xml:space="preserve"> </w:t>
      </w:r>
    </w:p>
    <w:p w:rsidR="00CE634B" w:rsidRPr="00182824" w:rsidRDefault="00CE634B" w:rsidP="00CE634B">
      <w:pPr>
        <w:spacing w:line="276" w:lineRule="auto"/>
        <w:rPr>
          <w:rFonts w:ascii="Times New Roman" w:eastAsia="Calibri" w:hAnsi="Times New Roman"/>
          <w:iCs/>
          <w:color w:val="000000" w:themeColor="text1"/>
          <w:sz w:val="24"/>
        </w:rPr>
      </w:pPr>
      <w:proofErr w:type="spellStart"/>
      <w:r w:rsidRPr="00182824">
        <w:rPr>
          <w:rFonts w:ascii="Times New Roman" w:eastAsia="Calibri" w:hAnsi="Times New Roman"/>
          <w:iCs/>
          <w:color w:val="000000" w:themeColor="text1"/>
          <w:sz w:val="24"/>
        </w:rPr>
        <w:t>Mua</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sắm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tại</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trung</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iCs/>
          <w:color w:val="000000" w:themeColor="text1"/>
          <w:sz w:val="24"/>
        </w:rPr>
        <w:t>tâm</w:t>
      </w:r>
      <w:proofErr w:type="spellEnd"/>
      <w:r w:rsidRPr="00182824">
        <w:rPr>
          <w:rFonts w:ascii="Times New Roman" w:eastAsia="Calibri" w:hAnsi="Times New Roman"/>
          <w:iCs/>
          <w:color w:val="000000" w:themeColor="text1"/>
          <w:sz w:val="24"/>
        </w:rPr>
        <w:t xml:space="preserve"> </w:t>
      </w:r>
      <w:proofErr w:type="spellStart"/>
      <w:r w:rsidRPr="00182824">
        <w:rPr>
          <w:rFonts w:ascii="Times New Roman" w:eastAsia="Calibri" w:hAnsi="Times New Roman"/>
          <w:b/>
          <w:iCs/>
          <w:color w:val="000000" w:themeColor="text1"/>
          <w:sz w:val="24"/>
        </w:rPr>
        <w:t>Bảo</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Thạch</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Bắc</w:t>
      </w:r>
      <w:proofErr w:type="spellEnd"/>
      <w:r w:rsidRPr="00182824">
        <w:rPr>
          <w:rFonts w:ascii="Times New Roman" w:eastAsia="Calibri" w:hAnsi="Times New Roman"/>
          <w:b/>
          <w:iCs/>
          <w:color w:val="000000" w:themeColor="text1"/>
          <w:sz w:val="24"/>
        </w:rPr>
        <w:t xml:space="preserve"> </w:t>
      </w:r>
      <w:proofErr w:type="spellStart"/>
      <w:r w:rsidRPr="00182824">
        <w:rPr>
          <w:rFonts w:ascii="Times New Roman" w:eastAsia="Calibri" w:hAnsi="Times New Roman"/>
          <w:b/>
          <w:iCs/>
          <w:color w:val="000000" w:themeColor="text1"/>
          <w:sz w:val="24"/>
        </w:rPr>
        <w:t>Kinh</w:t>
      </w:r>
      <w:proofErr w:type="spellEnd"/>
    </w:p>
    <w:p w:rsidR="00CE634B" w:rsidRPr="00182824" w:rsidRDefault="00CE634B" w:rsidP="00CE634B">
      <w:pPr>
        <w:spacing w:line="276" w:lineRule="auto"/>
        <w:jc w:val="both"/>
        <w:rPr>
          <w:color w:val="000000" w:themeColor="text1"/>
          <w:sz w:val="24"/>
        </w:rPr>
      </w:pPr>
      <w:r w:rsidRPr="00182824">
        <w:rPr>
          <w:rFonts w:ascii="Times New Roman" w:eastAsia="Calibri" w:hAnsi="Times New Roman"/>
          <w:b/>
          <w:iCs/>
          <w:color w:val="000000" w:themeColor="text1"/>
          <w:sz w:val="24"/>
          <w:lang w:val="vi-VN"/>
        </w:rPr>
        <w:t>Quý khách dùng bữa trưa tại nhà hàng.</w:t>
      </w:r>
    </w:p>
    <w:p w:rsidR="00CE634B" w:rsidRPr="00182824" w:rsidRDefault="00CE634B" w:rsidP="00CE634B">
      <w:pPr>
        <w:pStyle w:val="NormalWeb"/>
        <w:spacing w:before="0" w:beforeAutospacing="0" w:after="0" w:afterAutospacing="0" w:line="276" w:lineRule="auto"/>
        <w:jc w:val="both"/>
        <w:rPr>
          <w:rFonts w:eastAsia="Calibri"/>
          <w:iCs/>
          <w:color w:val="000000" w:themeColor="text1"/>
          <w:sz w:val="28"/>
          <w:szCs w:val="22"/>
        </w:rPr>
      </w:pPr>
      <w:proofErr w:type="spellStart"/>
      <w:r w:rsidRPr="00182824">
        <w:rPr>
          <w:rFonts w:eastAsia="Calibri"/>
          <w:iCs/>
          <w:color w:val="000000" w:themeColor="text1"/>
          <w:szCs w:val="22"/>
        </w:rPr>
        <w:t>Xe</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đưa</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quý</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khách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mua</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sắm</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hàng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hóa</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và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quà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lưu</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niệm</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tại</w:t>
      </w:r>
      <w:proofErr w:type="spellEnd"/>
      <w:r w:rsidRPr="00182824">
        <w:rPr>
          <w:rFonts w:eastAsia="Calibri"/>
          <w:iCs/>
          <w:color w:val="000000" w:themeColor="text1"/>
          <w:szCs w:val="22"/>
        </w:rPr>
        <w:t xml:space="preserve"> </w:t>
      </w:r>
      <w:proofErr w:type="spellStart"/>
      <w:r w:rsidRPr="00182824">
        <w:rPr>
          <w:rFonts w:eastAsia="Calibri"/>
          <w:b/>
          <w:iCs/>
          <w:color w:val="000000" w:themeColor="text1"/>
          <w:szCs w:val="22"/>
        </w:rPr>
        <w:t>Siêu</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Thị</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Tây</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Đơn</w:t>
      </w:r>
      <w:proofErr w:type="spellEnd"/>
      <w:r w:rsidRPr="00182824">
        <w:rPr>
          <w:rFonts w:eastAsia="Calibri"/>
          <w:b/>
          <w:iCs/>
          <w:color w:val="000000" w:themeColor="text1"/>
          <w:szCs w:val="22"/>
        </w:rPr>
        <w:t xml:space="preserve"> </w:t>
      </w:r>
      <w:proofErr w:type="spellStart"/>
      <w:r w:rsidRPr="00182824">
        <w:rPr>
          <w:rFonts w:eastAsia="Calibri"/>
          <w:iCs/>
          <w:color w:val="000000" w:themeColor="text1"/>
          <w:szCs w:val="22"/>
        </w:rPr>
        <w:t>một</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trong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những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trung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tâm</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thương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mại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lớn</w:t>
      </w:r>
      <w:proofErr w:type="spellEnd"/>
      <w:r w:rsidRPr="00182824">
        <w:rPr>
          <w:rFonts w:eastAsia="Calibri"/>
          <w:iCs/>
          <w:color w:val="000000" w:themeColor="text1"/>
          <w:szCs w:val="22"/>
        </w:rPr>
        <w:t xml:space="preserve"> ở </w:t>
      </w:r>
      <w:proofErr w:type="spellStart"/>
      <w:r w:rsidRPr="00182824">
        <w:rPr>
          <w:rFonts w:eastAsia="Calibri"/>
          <w:iCs/>
          <w:color w:val="000000" w:themeColor="text1"/>
          <w:szCs w:val="22"/>
        </w:rPr>
        <w:t>Bắc</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Kinh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nơi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đây</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có</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đầy</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đủ</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các</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mặt</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hàng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tư</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cao</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cấp</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đến</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bình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dân</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Quý</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khách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có</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thể</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mua</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về</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làm</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quà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cho</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người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thân</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hoặc</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Quý</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khách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có</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thể</w:t>
      </w:r>
      <w:proofErr w:type="spellEnd"/>
      <w:r w:rsidRPr="00182824">
        <w:rPr>
          <w:rFonts w:eastAsia="Calibri"/>
          <w:iCs/>
          <w:color w:val="000000" w:themeColor="text1"/>
          <w:szCs w:val="22"/>
        </w:rPr>
        <w:t xml:space="preserve"> </w:t>
      </w:r>
      <w:proofErr w:type="spellStart"/>
      <w:r w:rsidRPr="00182824">
        <w:rPr>
          <w:rFonts w:eastAsia="Calibri"/>
          <w:b/>
          <w:iCs/>
          <w:color w:val="000000" w:themeColor="text1"/>
          <w:szCs w:val="22"/>
        </w:rPr>
        <w:t>thăm</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quan</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Vương</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Phủ</w:t>
      </w:r>
      <w:proofErr w:type="spellEnd"/>
      <w:r w:rsidRPr="00182824">
        <w:rPr>
          <w:rFonts w:eastAsia="Calibri"/>
          <w:b/>
          <w:iCs/>
          <w:color w:val="000000" w:themeColor="text1"/>
          <w:szCs w:val="22"/>
        </w:rPr>
        <w:t xml:space="preserve"> </w:t>
      </w:r>
      <w:proofErr w:type="spellStart"/>
      <w:r w:rsidRPr="00182824">
        <w:rPr>
          <w:rFonts w:eastAsia="Calibri"/>
          <w:b/>
          <w:iCs/>
          <w:color w:val="000000" w:themeColor="text1"/>
          <w:szCs w:val="22"/>
        </w:rPr>
        <w:t>Tỉnh</w:t>
      </w:r>
      <w:proofErr w:type="spellEnd"/>
      <w:r w:rsidRPr="00182824">
        <w:rPr>
          <w:rFonts w:eastAsia="Calibri"/>
          <w:iCs/>
          <w:color w:val="000000" w:themeColor="text1"/>
          <w:szCs w:val="22"/>
        </w:rPr>
        <w:t>:</w:t>
      </w:r>
      <w:r w:rsidRPr="00182824">
        <w:rPr>
          <w:rFonts w:eastAsia="Calibri"/>
          <w:color w:val="000000" w:themeColor="text1"/>
          <w:szCs w:val="22"/>
        </w:rPr>
        <w:t xml:space="preserve"> </w:t>
      </w:r>
      <w:proofErr w:type="spellStart"/>
      <w:r w:rsidRPr="00182824">
        <w:rPr>
          <w:rFonts w:eastAsia="Calibri"/>
          <w:iCs/>
          <w:color w:val="000000" w:themeColor="text1"/>
          <w:szCs w:val="22"/>
        </w:rPr>
        <w:t>Là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một</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khu</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phố</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mua</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sắm</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ẩm</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thực</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kết</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hợp</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vui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chơi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giải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trí</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đây</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là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khu</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phố</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nổi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tiếng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đất</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Kinh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Bắc</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và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cũng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là</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khu</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phố</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bộ</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hiện</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đại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nổi</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tiếng</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nhất</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thành</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phố</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Bắc</w:t>
      </w:r>
      <w:proofErr w:type="spellEnd"/>
      <w:r w:rsidRPr="00182824">
        <w:rPr>
          <w:rFonts w:eastAsia="Calibri"/>
          <w:iCs/>
          <w:color w:val="000000" w:themeColor="text1"/>
          <w:szCs w:val="22"/>
        </w:rPr>
        <w:t xml:space="preserve"> </w:t>
      </w:r>
      <w:proofErr w:type="spellStart"/>
      <w:r w:rsidRPr="00182824">
        <w:rPr>
          <w:rFonts w:eastAsia="Calibri"/>
          <w:iCs/>
          <w:color w:val="000000" w:themeColor="text1"/>
          <w:szCs w:val="22"/>
        </w:rPr>
        <w:t>Kinh</w:t>
      </w:r>
      <w:proofErr w:type="spellEnd"/>
      <w:r w:rsidRPr="00182824">
        <w:rPr>
          <w:rFonts w:eastAsia="Calibri"/>
          <w:iCs/>
          <w:color w:val="000000" w:themeColor="text1"/>
          <w:sz w:val="28"/>
          <w:szCs w:val="22"/>
        </w:rPr>
        <w:t>.</w:t>
      </w:r>
    </w:p>
    <w:p w:rsidR="00CE634B" w:rsidRPr="00182824" w:rsidRDefault="00CE634B" w:rsidP="00CE634B">
      <w:pPr>
        <w:spacing w:line="276" w:lineRule="auto"/>
        <w:rPr>
          <w:rFonts w:ascii="Times New Roman" w:eastAsia="Calibri" w:hAnsi="Times New Roman"/>
          <w:iCs/>
          <w:color w:val="000000" w:themeColor="text1"/>
          <w:sz w:val="24"/>
        </w:rPr>
      </w:pPr>
      <w:r w:rsidRPr="00182824">
        <w:rPr>
          <w:rFonts w:ascii="Times New Roman" w:eastAsia="Calibri" w:hAnsi="Times New Roman"/>
          <w:iCs/>
          <w:color w:val="000000" w:themeColor="text1"/>
          <w:sz w:val="24"/>
          <w:lang w:val="vi-VN"/>
        </w:rPr>
        <w:t>Dùng bữa tối tại nhà hàng</w:t>
      </w:r>
      <w:r w:rsidRPr="00182824">
        <w:rPr>
          <w:rFonts w:ascii="Times New Roman" w:eastAsia="Calibri" w:hAnsi="Times New Roman"/>
          <w:iCs/>
          <w:color w:val="000000" w:themeColor="text1"/>
          <w:sz w:val="24"/>
        </w:rPr>
        <w:t xml:space="preserve">. </w:t>
      </w:r>
    </w:p>
    <w:p w:rsidR="009B5340" w:rsidRPr="00182824" w:rsidRDefault="00CE634B" w:rsidP="00CE634B">
      <w:pPr>
        <w:tabs>
          <w:tab w:val="left" w:pos="0"/>
          <w:tab w:val="left" w:pos="567"/>
        </w:tabs>
        <w:spacing w:before="120"/>
        <w:ind w:right="28"/>
        <w:rPr>
          <w:rFonts w:ascii="Times New Roman" w:hAnsi="Times New Roman" w:cs="Times New Roman"/>
          <w:bCs/>
          <w:color w:val="000000" w:themeColor="text1"/>
          <w:sz w:val="24"/>
        </w:rPr>
      </w:pPr>
      <w:r w:rsidRPr="00182824">
        <w:rPr>
          <w:rFonts w:eastAsia="Calibri"/>
          <w:iCs/>
          <w:color w:val="000000" w:themeColor="text1"/>
          <w:sz w:val="22"/>
          <w:lang w:val="vi-VN"/>
        </w:rPr>
        <w:t>2</w:t>
      </w:r>
      <w:r w:rsidRPr="00182824">
        <w:rPr>
          <w:rFonts w:eastAsia="Calibri"/>
          <w:iCs/>
          <w:color w:val="000000" w:themeColor="text1"/>
          <w:sz w:val="22"/>
        </w:rPr>
        <w:t>2</w:t>
      </w:r>
      <w:r w:rsidRPr="00182824">
        <w:rPr>
          <w:rFonts w:eastAsia="Calibri"/>
          <w:iCs/>
          <w:color w:val="000000" w:themeColor="text1"/>
          <w:sz w:val="22"/>
          <w:lang w:val="vi-VN"/>
        </w:rPr>
        <w:t xml:space="preserve">:00 Xe đưa Quý khách ra sân bay  làm thủ tuc đáp chuyến bay </w:t>
      </w:r>
      <w:r w:rsidRPr="00182824">
        <w:rPr>
          <w:rFonts w:eastAsia="Calibri"/>
          <w:b/>
          <w:iCs/>
          <w:color w:val="000000" w:themeColor="text1"/>
          <w:lang w:val="vi-VN"/>
        </w:rPr>
        <w:t>CA</w:t>
      </w:r>
      <w:r w:rsidRPr="00182824">
        <w:rPr>
          <w:rFonts w:eastAsia="Calibri"/>
          <w:b/>
          <w:iCs/>
          <w:color w:val="000000" w:themeColor="text1"/>
        </w:rPr>
        <w:t xml:space="preserve">741 (01:25 – 04:15) </w:t>
      </w:r>
      <w:proofErr w:type="spellStart"/>
      <w:r w:rsidRPr="00182824">
        <w:rPr>
          <w:rFonts w:eastAsia="Calibri"/>
          <w:b/>
          <w:iCs/>
          <w:color w:val="000000" w:themeColor="text1"/>
        </w:rPr>
        <w:t>về</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Hà</w:t>
      </w:r>
      <w:proofErr w:type="spellEnd"/>
      <w:r w:rsidRPr="00182824">
        <w:rPr>
          <w:rFonts w:eastAsia="Calibri"/>
          <w:b/>
          <w:iCs/>
          <w:color w:val="000000" w:themeColor="text1"/>
        </w:rPr>
        <w:t xml:space="preserve"> </w:t>
      </w:r>
      <w:proofErr w:type="spellStart"/>
      <w:r w:rsidRPr="00182824">
        <w:rPr>
          <w:rFonts w:eastAsia="Calibri"/>
          <w:b/>
          <w:iCs/>
          <w:color w:val="000000" w:themeColor="text1"/>
        </w:rPr>
        <w:t>Nội</w:t>
      </w:r>
      <w:proofErr w:type="spellEnd"/>
      <w:r w:rsidRPr="00182824">
        <w:rPr>
          <w:rFonts w:eastAsia="Calibri"/>
          <w:b/>
          <w:iCs/>
          <w:color w:val="000000" w:themeColor="text1"/>
        </w:rPr>
        <w:t>.</w:t>
      </w:r>
    </w:p>
    <w:p w:rsidR="00CE634B" w:rsidRDefault="00CE634B" w:rsidP="009B5340">
      <w:pPr>
        <w:spacing w:line="360" w:lineRule="exact"/>
        <w:jc w:val="both"/>
        <w:rPr>
          <w:rFonts w:ascii="Times New Roman" w:hAnsi="Times New Roman" w:cs="Times New Roman"/>
          <w:b/>
          <w:color w:val="008000"/>
          <w:sz w:val="24"/>
        </w:rPr>
      </w:pPr>
    </w:p>
    <w:p w:rsidR="009B5340" w:rsidRPr="00E41A88" w:rsidRDefault="00182824" w:rsidP="009B5340">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23" style="position:absolute;left:0;text-align:left;margin-left:-23.45pt;margin-top:5.4pt;width:155pt;height:108pt;z-index:-25165209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2" o:title="antd-san_bay_noi_bai" recolor="t" rotate="t" type="frame"/>
            <w10:wrap type="square"/>
          </v:oval>
        </w:pict>
      </w:r>
      <w:r>
        <w:rPr>
          <w:rFonts w:ascii="Times New Roman" w:hAnsi="Times New Roman" w:cs="Times New Roman"/>
          <w:b/>
          <w:color w:val="008000"/>
          <w:sz w:val="24"/>
        </w:rPr>
        <w:pict>
          <v:group id="_x0000_s1220" style="position:absolute;left:0;text-align:left;margin-left:-96.2pt;margin-top:20.5pt;width:451.95pt;height:15.35pt;z-index:-251653120" coordorigin="1452,3920" coordsize="10025,262">
            <v:rect id="_x0000_s1221" style="position:absolute;left:1452;top:3920;width:9720;height:144" wrapcoords="-33 0 -33 19800 21600 19800 21600 0 -33 0" fillcolor="#c06" stroked="f" strokecolor="#cff">
              <v:fill color2="fill lighten(0)" o:opacity2="0" rotate="t" angle="-90" method="linear sigma" focus="100%" type="gradient"/>
              <v:textbox style="mso-next-textbox:#_x0000_s1221">
                <w:txbxContent>
                  <w:p w:rsidR="002711DF" w:rsidRDefault="002711DF" w:rsidP="009B5340"/>
                </w:txbxContent>
              </v:textbox>
            </v:rect>
            <v:rect id="_x0000_s1222" style="position:absolute;left:1757;top:4110;width:9720;height:72" wrapcoords="-33 0 -33 19800 21600 19800 21600 0 -33 0" fillcolor="#c06" stroked="f" strokecolor="#cff">
              <v:fill color2="fill lighten(0)" o:opacity2="0" rotate="t" angle="-90" method="linear sigma" focus="100%" type="gradient"/>
              <v:textbox style="mso-next-textbox:#_x0000_s1222">
                <w:txbxContent>
                  <w:p w:rsidR="002711DF" w:rsidRDefault="002711DF" w:rsidP="009B5340"/>
                </w:txbxContent>
              </v:textbox>
            </v:rect>
          </v:group>
        </w:pict>
      </w:r>
      <w:r w:rsidR="00724C8D">
        <w:rPr>
          <w:rFonts w:ascii="Times New Roman" w:hAnsi="Times New Roman" w:cs="Times New Roman"/>
          <w:b/>
          <w:color w:val="008000"/>
          <w:sz w:val="24"/>
        </w:rPr>
        <w:t xml:space="preserve">NGÀY 05: </w:t>
      </w:r>
      <w:r w:rsidR="00CE634B">
        <w:rPr>
          <w:rFonts w:ascii="Times New Roman" w:hAnsi="Times New Roman" w:cs="Times New Roman"/>
          <w:b/>
          <w:color w:val="008000"/>
          <w:sz w:val="24"/>
        </w:rPr>
        <w:t>BẮC KINH – HÀ NỘI</w:t>
      </w:r>
      <w:r w:rsidR="00724C8D">
        <w:rPr>
          <w:rFonts w:ascii="Times New Roman" w:hAnsi="Times New Roman" w:cs="Times New Roman"/>
          <w:b/>
          <w:color w:val="008000"/>
          <w:sz w:val="24"/>
        </w:rPr>
        <w:t xml:space="preserve"> (</w:t>
      </w:r>
      <w:r w:rsidR="009B5340" w:rsidRPr="00E41A88">
        <w:rPr>
          <w:rFonts w:ascii="Times New Roman" w:hAnsi="Times New Roman" w:cs="Times New Roman"/>
          <w:b/>
          <w:color w:val="008000"/>
          <w:sz w:val="24"/>
        </w:rPr>
        <w:t>)</w:t>
      </w:r>
    </w:p>
    <w:p w:rsidR="00724C8D" w:rsidRDefault="00724C8D" w:rsidP="00E41A88">
      <w:pPr>
        <w:tabs>
          <w:tab w:val="left" w:pos="0"/>
          <w:tab w:val="left" w:pos="567"/>
        </w:tabs>
        <w:rPr>
          <w:rFonts w:ascii="Times New Roman" w:hAnsi="Times New Roman" w:cs="Times New Roman"/>
          <w:color w:val="000000"/>
          <w:sz w:val="24"/>
        </w:rPr>
      </w:pPr>
    </w:p>
    <w:p w:rsidR="00724C8D" w:rsidRDefault="00724C8D" w:rsidP="00E41A88">
      <w:pPr>
        <w:tabs>
          <w:tab w:val="left" w:pos="0"/>
          <w:tab w:val="left" w:pos="567"/>
        </w:tabs>
        <w:rPr>
          <w:rFonts w:ascii="Times New Roman" w:hAnsi="Times New Roman" w:cs="Times New Roman"/>
          <w:color w:val="000000"/>
          <w:sz w:val="24"/>
        </w:rPr>
      </w:pPr>
    </w:p>
    <w:p w:rsidR="00B93711" w:rsidRPr="00182824" w:rsidRDefault="00B93711" w:rsidP="00E41A88">
      <w:pPr>
        <w:tabs>
          <w:tab w:val="left" w:pos="0"/>
          <w:tab w:val="left" w:pos="567"/>
        </w:tabs>
        <w:ind w:left="23" w:right="33"/>
        <w:jc w:val="both"/>
        <w:rPr>
          <w:rFonts w:ascii="Times New Roman" w:hAnsi="Times New Roman" w:cs="Times New Roman"/>
          <w:bCs/>
          <w:color w:val="000000" w:themeColor="text1"/>
          <w:sz w:val="24"/>
        </w:rPr>
      </w:pPr>
      <w:r w:rsidRPr="00182824">
        <w:rPr>
          <w:rFonts w:ascii="Times New Roman" w:hAnsi="Times New Roman" w:cs="Times New Roman"/>
          <w:bCs/>
          <w:color w:val="000000" w:themeColor="text1"/>
          <w:sz w:val="24"/>
        </w:rPr>
        <w:t xml:space="preserve">04:15 </w:t>
      </w:r>
      <w:proofErr w:type="spellStart"/>
      <w:r w:rsidRPr="00182824">
        <w:rPr>
          <w:rFonts w:ascii="Times New Roman" w:hAnsi="Times New Roman" w:cs="Times New Roman"/>
          <w:bCs/>
          <w:color w:val="000000" w:themeColor="text1"/>
          <w:sz w:val="24"/>
        </w:rPr>
        <w:t>máy</w:t>
      </w:r>
      <w:proofErr w:type="spellEnd"/>
      <w:r w:rsidRPr="00182824">
        <w:rPr>
          <w:rFonts w:ascii="Times New Roman" w:hAnsi="Times New Roman" w:cs="Times New Roman"/>
          <w:bCs/>
          <w:color w:val="000000" w:themeColor="text1"/>
          <w:sz w:val="24"/>
        </w:rPr>
        <w:t xml:space="preserve"> bay </w:t>
      </w:r>
      <w:proofErr w:type="spellStart"/>
      <w:r w:rsidRPr="00182824">
        <w:rPr>
          <w:rFonts w:ascii="Times New Roman" w:hAnsi="Times New Roman" w:cs="Times New Roman"/>
          <w:bCs/>
          <w:color w:val="000000" w:themeColor="text1"/>
          <w:sz w:val="24"/>
        </w:rPr>
        <w:t>hạ</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cánh</w:t>
      </w:r>
      <w:proofErr w:type="spellEnd"/>
      <w:r w:rsidRPr="00182824">
        <w:rPr>
          <w:rFonts w:ascii="Times New Roman" w:hAnsi="Times New Roman" w:cs="Times New Roman"/>
          <w:bCs/>
          <w:color w:val="000000" w:themeColor="text1"/>
          <w:sz w:val="24"/>
        </w:rPr>
        <w:t xml:space="preserve">, </w:t>
      </w:r>
      <w:proofErr w:type="spellStart"/>
      <w:proofErr w:type="gramStart"/>
      <w:r w:rsidRPr="00182824">
        <w:rPr>
          <w:rFonts w:ascii="Times New Roman" w:hAnsi="Times New Roman" w:cs="Times New Roman"/>
          <w:bCs/>
          <w:color w:val="000000" w:themeColor="text1"/>
          <w:sz w:val="24"/>
        </w:rPr>
        <w:t>xe</w:t>
      </w:r>
      <w:proofErr w:type="spellEnd"/>
      <w:proofErr w:type="gram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đón</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đoàn</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về</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điểm</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hẹn</w:t>
      </w:r>
      <w:proofErr w:type="spellEnd"/>
      <w:r w:rsidRPr="00182824">
        <w:rPr>
          <w:rFonts w:ascii="Times New Roman" w:hAnsi="Times New Roman" w:cs="Times New Roman"/>
          <w:bCs/>
          <w:color w:val="000000" w:themeColor="text1"/>
          <w:sz w:val="24"/>
        </w:rPr>
        <w:t xml:space="preserve"> ban </w:t>
      </w:r>
      <w:proofErr w:type="spellStart"/>
      <w:r w:rsidRPr="00182824">
        <w:rPr>
          <w:rFonts w:ascii="Times New Roman" w:hAnsi="Times New Roman" w:cs="Times New Roman"/>
          <w:bCs/>
          <w:color w:val="000000" w:themeColor="text1"/>
          <w:sz w:val="24"/>
        </w:rPr>
        <w:t>đầu</w:t>
      </w:r>
      <w:proofErr w:type="spellEnd"/>
      <w:r w:rsidRPr="00182824">
        <w:rPr>
          <w:rFonts w:ascii="Times New Roman" w:hAnsi="Times New Roman" w:cs="Times New Roman"/>
          <w:bCs/>
          <w:color w:val="000000" w:themeColor="text1"/>
          <w:sz w:val="24"/>
        </w:rPr>
        <w:t xml:space="preserve">. </w:t>
      </w:r>
      <w:proofErr w:type="gramStart"/>
      <w:r w:rsidRPr="00182824">
        <w:rPr>
          <w:rFonts w:ascii="Times New Roman" w:hAnsi="Times New Roman" w:cs="Times New Roman"/>
          <w:bCs/>
          <w:color w:val="000000" w:themeColor="text1"/>
          <w:sz w:val="24"/>
        </w:rPr>
        <w:t>chia</w:t>
      </w:r>
      <w:proofErr w:type="gram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tay</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đoàn</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kết</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thúc</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chương</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trình</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và</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hẹn</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gặp</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lại</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quý</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khách</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trong</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những</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hành</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trình</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tiếp</w:t>
      </w:r>
      <w:proofErr w:type="spellEnd"/>
      <w:r w:rsidRPr="00182824">
        <w:rPr>
          <w:rFonts w:ascii="Times New Roman" w:hAnsi="Times New Roman" w:cs="Times New Roman"/>
          <w:bCs/>
          <w:color w:val="000000" w:themeColor="text1"/>
          <w:sz w:val="24"/>
        </w:rPr>
        <w:t xml:space="preserve"> </w:t>
      </w:r>
      <w:proofErr w:type="spellStart"/>
      <w:r w:rsidRPr="00182824">
        <w:rPr>
          <w:rFonts w:ascii="Times New Roman" w:hAnsi="Times New Roman" w:cs="Times New Roman"/>
          <w:bCs/>
          <w:color w:val="000000" w:themeColor="text1"/>
          <w:sz w:val="24"/>
        </w:rPr>
        <w:t>theo.</w:t>
      </w:r>
      <w:proofErr w:type="spellEnd"/>
    </w:p>
    <w:p w:rsidR="009B5340" w:rsidRPr="00E41A88" w:rsidRDefault="009B5340" w:rsidP="00E41A88">
      <w:pPr>
        <w:tabs>
          <w:tab w:val="left" w:pos="0"/>
          <w:tab w:val="left" w:pos="567"/>
        </w:tabs>
        <w:ind w:left="23" w:right="33"/>
        <w:jc w:val="both"/>
        <w:rPr>
          <w:rFonts w:ascii="Times New Roman" w:hAnsi="Times New Roman" w:cs="Times New Roman"/>
          <w:bCs/>
          <w:color w:val="000000"/>
          <w:sz w:val="24"/>
        </w:rPr>
      </w:pPr>
    </w:p>
    <w:p w:rsidR="00B93711" w:rsidRPr="00E41A88" w:rsidRDefault="00B93711" w:rsidP="00B93711">
      <w:pPr>
        <w:spacing w:line="360" w:lineRule="exact"/>
        <w:jc w:val="both"/>
        <w:rPr>
          <w:rFonts w:ascii="Times New Roman" w:hAnsi="Times New Roman"/>
          <w:noProof/>
          <w:color w:val="000000"/>
        </w:rPr>
      </w:pPr>
      <w:r w:rsidRPr="00E41A88">
        <w:rPr>
          <w:rFonts w:ascii="Times New Roman" w:hAnsi="Times New Roman"/>
          <w:noProof/>
          <w:color w:val="000000"/>
        </w:rPr>
        <w:t xml:space="preserve"> </w:t>
      </w:r>
    </w:p>
    <w:p w:rsidR="00B93711" w:rsidRDefault="00B93711" w:rsidP="00E41A88">
      <w:pPr>
        <w:tabs>
          <w:tab w:val="left" w:pos="0"/>
          <w:tab w:val="left" w:pos="567"/>
        </w:tabs>
        <w:spacing w:before="120"/>
        <w:jc w:val="center"/>
        <w:rPr>
          <w:rFonts w:ascii="Times New Roman" w:hAnsi="Times New Roman" w:cs="Times New Roman"/>
          <w:b/>
          <w:i/>
          <w:color w:val="000000"/>
          <w:sz w:val="24"/>
          <w:u w:val="single"/>
        </w:rPr>
      </w:pPr>
    </w:p>
    <w:p w:rsidR="00651418" w:rsidRDefault="00651418" w:rsidP="00651418">
      <w:pPr>
        <w:tabs>
          <w:tab w:val="left" w:pos="0"/>
          <w:tab w:val="left" w:pos="567"/>
        </w:tabs>
        <w:spacing w:before="120"/>
        <w:rPr>
          <w:rFonts w:ascii="Times New Roman" w:hAnsi="Times New Roman" w:cs="Times New Roman"/>
          <w:b/>
          <w:i/>
          <w:color w:val="000000"/>
          <w:sz w:val="24"/>
          <w:u w:val="single"/>
        </w:rPr>
      </w:pPr>
    </w:p>
    <w:p w:rsidR="00651418" w:rsidRDefault="00651418" w:rsidP="00651418">
      <w:pPr>
        <w:tabs>
          <w:tab w:val="left" w:pos="0"/>
          <w:tab w:val="left" w:pos="567"/>
        </w:tabs>
        <w:spacing w:before="120"/>
        <w:rPr>
          <w:rFonts w:ascii="Times New Roman" w:hAnsi="Times New Roman" w:cs="Times New Roman"/>
          <w:b/>
          <w:i/>
          <w:color w:val="000000"/>
          <w:sz w:val="24"/>
          <w:u w:val="single"/>
        </w:rPr>
      </w:pPr>
    </w:p>
    <w:p w:rsidR="00C8109B" w:rsidRDefault="009B5340" w:rsidP="00651418">
      <w:pPr>
        <w:tabs>
          <w:tab w:val="left" w:pos="0"/>
          <w:tab w:val="left" w:pos="567"/>
        </w:tabs>
        <w:spacing w:before="120"/>
        <w:rPr>
          <w:rFonts w:ascii="Times New Roman" w:hAnsi="Times New Roman" w:cs="Times New Roman"/>
          <w:color w:val="000000"/>
          <w:sz w:val="24"/>
        </w:rPr>
      </w:pPr>
      <w:proofErr w:type="spellStart"/>
      <w:r w:rsidRPr="00E41A88">
        <w:rPr>
          <w:rFonts w:ascii="Times New Roman" w:hAnsi="Times New Roman" w:cs="Times New Roman"/>
          <w:b/>
          <w:i/>
          <w:color w:val="000000"/>
          <w:sz w:val="24"/>
          <w:u w:val="single"/>
        </w:rPr>
        <w:t>Ghi</w:t>
      </w:r>
      <w:proofErr w:type="spellEnd"/>
      <w:r w:rsidRPr="00E41A88">
        <w:rPr>
          <w:rFonts w:ascii="Times New Roman" w:hAnsi="Times New Roman" w:cs="Times New Roman"/>
          <w:b/>
          <w:i/>
          <w:color w:val="000000"/>
          <w:sz w:val="24"/>
          <w:u w:val="single"/>
        </w:rPr>
        <w:t xml:space="preserve"> </w:t>
      </w:r>
      <w:proofErr w:type="spellStart"/>
      <w:r w:rsidRPr="00E41A88">
        <w:rPr>
          <w:rFonts w:ascii="Times New Roman" w:hAnsi="Times New Roman" w:cs="Times New Roman"/>
          <w:b/>
          <w:i/>
          <w:color w:val="000000"/>
          <w:sz w:val="24"/>
          <w:u w:val="single"/>
        </w:rPr>
        <w:t>chú</w:t>
      </w:r>
      <w:proofErr w:type="spellEnd"/>
      <w:r w:rsidRPr="00E41A88">
        <w:rPr>
          <w:rFonts w:ascii="Times New Roman" w:hAnsi="Times New Roman" w:cs="Times New Roman"/>
          <w:b/>
          <w:i/>
          <w:color w:val="000000"/>
          <w:sz w:val="24"/>
          <w:u w:val="single"/>
        </w:rPr>
        <w:t>:</w:t>
      </w:r>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Tùy</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vào</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hoàn</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cảnh</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điều</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kiện</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chương</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trình</w:t>
      </w:r>
      <w:proofErr w:type="spellEnd"/>
      <w:r w:rsidRPr="00E41A88">
        <w:rPr>
          <w:rFonts w:ascii="Times New Roman" w:hAnsi="Times New Roman" w:cs="Times New Roman"/>
          <w:color w:val="000000"/>
          <w:sz w:val="24"/>
        </w:rPr>
        <w:t xml:space="preserve"> tour </w:t>
      </w:r>
      <w:proofErr w:type="spellStart"/>
      <w:r w:rsidRPr="00E41A88">
        <w:rPr>
          <w:rFonts w:ascii="Times New Roman" w:hAnsi="Times New Roman" w:cs="Times New Roman"/>
          <w:color w:val="000000"/>
          <w:sz w:val="24"/>
        </w:rPr>
        <w:t>có</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thể</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thay</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đổi</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trật</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tự</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các</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điểm</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thăm</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quan</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nhưng</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đảm</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bảo</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đầy</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đủ</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thăm</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quan</w:t>
      </w:r>
      <w:proofErr w:type="spellEnd"/>
      <w:r w:rsidRPr="00E41A88">
        <w:rPr>
          <w:rFonts w:ascii="Times New Roman" w:hAnsi="Times New Roman" w:cs="Times New Roman"/>
          <w:color w:val="000000"/>
          <w:sz w:val="24"/>
        </w:rPr>
        <w:t xml:space="preserve"> </w:t>
      </w:r>
      <w:proofErr w:type="spellStart"/>
      <w:proofErr w:type="gramStart"/>
      <w:r w:rsidRPr="00E41A88">
        <w:rPr>
          <w:rFonts w:ascii="Times New Roman" w:hAnsi="Times New Roman" w:cs="Times New Roman"/>
          <w:color w:val="000000"/>
          <w:sz w:val="24"/>
        </w:rPr>
        <w:t>theo</w:t>
      </w:r>
      <w:proofErr w:type="spellEnd"/>
      <w:proofErr w:type="gram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chương</w:t>
      </w:r>
      <w:proofErr w:type="spellEnd"/>
      <w:r w:rsidRPr="00E41A88">
        <w:rPr>
          <w:rFonts w:ascii="Times New Roman" w:hAnsi="Times New Roman" w:cs="Times New Roman"/>
          <w:color w:val="000000"/>
          <w:sz w:val="24"/>
        </w:rPr>
        <w:t xml:space="preserve"> </w:t>
      </w:r>
      <w:proofErr w:type="spellStart"/>
      <w:r w:rsidRPr="00E41A88">
        <w:rPr>
          <w:rFonts w:ascii="Times New Roman" w:hAnsi="Times New Roman" w:cs="Times New Roman"/>
          <w:color w:val="000000"/>
          <w:sz w:val="24"/>
        </w:rPr>
        <w:t>trình</w:t>
      </w:r>
      <w:proofErr w:type="spellEnd"/>
      <w:r w:rsidRPr="00E41A88">
        <w:rPr>
          <w:rFonts w:ascii="Times New Roman" w:hAnsi="Times New Roman" w:cs="Times New Roman"/>
          <w:color w:val="000000"/>
          <w:sz w:val="24"/>
        </w:rPr>
        <w:t>.</w:t>
      </w:r>
    </w:p>
    <w:p w:rsidR="00724C8D" w:rsidRDefault="00724C8D" w:rsidP="00C8109B">
      <w:pPr>
        <w:keepNext/>
        <w:jc w:val="center"/>
        <w:outlineLvl w:val="2"/>
        <w:rPr>
          <w:rFonts w:ascii="Times New Roman" w:hAnsi="Times New Roman"/>
          <w:b/>
          <w:bCs/>
          <w:iCs/>
          <w:color w:val="0066FF"/>
          <w:sz w:val="32"/>
          <w:szCs w:val="36"/>
        </w:rPr>
      </w:pPr>
    </w:p>
    <w:p w:rsidR="00B93711" w:rsidRDefault="00B93711">
      <w:pPr>
        <w:rPr>
          <w:rFonts w:ascii="Times New Roman" w:hAnsi="Times New Roman"/>
          <w:b/>
          <w:bCs/>
          <w:iCs/>
          <w:color w:val="0066FF"/>
          <w:sz w:val="32"/>
          <w:szCs w:val="36"/>
        </w:rPr>
      </w:pPr>
      <w:r>
        <w:rPr>
          <w:rFonts w:ascii="Times New Roman" w:hAnsi="Times New Roman"/>
          <w:b/>
          <w:bCs/>
          <w:iCs/>
          <w:color w:val="0066FF"/>
          <w:sz w:val="32"/>
          <w:szCs w:val="36"/>
        </w:rPr>
        <w:br w:type="page"/>
      </w:r>
    </w:p>
    <w:p w:rsidR="00C8109B" w:rsidRDefault="00C8109B" w:rsidP="00C8109B">
      <w:pPr>
        <w:keepNext/>
        <w:jc w:val="center"/>
        <w:outlineLvl w:val="2"/>
        <w:rPr>
          <w:rFonts w:ascii="Times New Roman" w:hAnsi="Times New Roman"/>
          <w:b/>
          <w:bCs/>
          <w:iCs/>
          <w:color w:val="0066FF"/>
          <w:sz w:val="32"/>
          <w:szCs w:val="36"/>
        </w:rPr>
      </w:pPr>
      <w:r w:rsidRPr="006C327A">
        <w:rPr>
          <w:rFonts w:ascii="Times New Roman" w:hAnsi="Times New Roman"/>
          <w:b/>
          <w:bCs/>
          <w:iCs/>
          <w:color w:val="0066FF"/>
          <w:sz w:val="32"/>
          <w:szCs w:val="36"/>
        </w:rPr>
        <w:lastRenderedPageBreak/>
        <w:t>BÁO GIÁ TRỌN GÓI</w:t>
      </w:r>
      <w:proofErr w:type="gramStart"/>
      <w:r w:rsidRPr="006C327A">
        <w:rPr>
          <w:rFonts w:ascii="Times New Roman" w:hAnsi="Times New Roman"/>
          <w:b/>
          <w:bCs/>
          <w:iCs/>
          <w:color w:val="0066FF"/>
          <w:sz w:val="32"/>
          <w:szCs w:val="36"/>
        </w:rPr>
        <w:t>:VNĐ</w:t>
      </w:r>
      <w:proofErr w:type="gramEnd"/>
      <w:r w:rsidRPr="006C327A">
        <w:rPr>
          <w:rFonts w:ascii="Times New Roman" w:hAnsi="Times New Roman"/>
          <w:b/>
          <w:bCs/>
          <w:iCs/>
          <w:color w:val="0066FF"/>
          <w:sz w:val="32"/>
          <w:szCs w:val="36"/>
        </w:rPr>
        <w:t>/KHÁCH</w:t>
      </w:r>
    </w:p>
    <w:p w:rsidR="00C8109B" w:rsidRPr="00D044ED" w:rsidRDefault="00C8109B" w:rsidP="00C8109B">
      <w:pPr>
        <w:keepNext/>
        <w:jc w:val="center"/>
        <w:outlineLvl w:val="2"/>
        <w:rPr>
          <w:rFonts w:ascii="Times New Roman" w:hAnsi="Times New Roman"/>
          <w:b/>
          <w:bCs/>
          <w:iCs/>
          <w:color w:val="0066FF"/>
        </w:rPr>
      </w:pPr>
      <w:r w:rsidRPr="00D044ED">
        <w:rPr>
          <w:rFonts w:ascii="Times New Roman" w:hAnsi="Times New Roman"/>
          <w:b/>
          <w:bCs/>
          <w:iCs/>
          <w:color w:val="0066FF"/>
        </w:rPr>
        <w:t>(</w:t>
      </w:r>
      <w:proofErr w:type="spellStart"/>
      <w:r w:rsidRPr="00D044ED">
        <w:rPr>
          <w:rFonts w:ascii="Times New Roman" w:hAnsi="Times New Roman"/>
          <w:b/>
          <w:bCs/>
          <w:iCs/>
          <w:color w:val="0066FF"/>
        </w:rPr>
        <w:t>Áp</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dụng</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cho</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đoàn</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khởi</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hành</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ghép</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khách</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lẻ</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số</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lượng</w:t>
      </w:r>
      <w:proofErr w:type="spellEnd"/>
      <w:r w:rsidRPr="00D044ED">
        <w:rPr>
          <w:rFonts w:ascii="Times New Roman" w:hAnsi="Times New Roman"/>
          <w:b/>
          <w:bCs/>
          <w:iCs/>
          <w:color w:val="0066FF"/>
        </w:rPr>
        <w:t xml:space="preserve"> </w:t>
      </w:r>
      <w:proofErr w:type="spellStart"/>
      <w:r w:rsidRPr="00D044ED">
        <w:rPr>
          <w:rFonts w:ascii="Times New Roman" w:hAnsi="Times New Roman"/>
          <w:b/>
          <w:bCs/>
          <w:iCs/>
          <w:color w:val="0066FF"/>
        </w:rPr>
        <w:t>từ</w:t>
      </w:r>
      <w:proofErr w:type="spellEnd"/>
      <w:r w:rsidRPr="00D044ED">
        <w:rPr>
          <w:rFonts w:ascii="Times New Roman" w:hAnsi="Times New Roman"/>
          <w:b/>
          <w:bCs/>
          <w:iCs/>
          <w:color w:val="0066FF"/>
        </w:rPr>
        <w:t xml:space="preserve"> 2</w:t>
      </w:r>
      <w:r>
        <w:rPr>
          <w:rFonts w:ascii="Times New Roman" w:hAnsi="Times New Roman"/>
          <w:b/>
          <w:bCs/>
          <w:iCs/>
          <w:color w:val="0066FF"/>
        </w:rPr>
        <w:t>0</w:t>
      </w:r>
      <w:r w:rsidRPr="00D044ED">
        <w:rPr>
          <w:rFonts w:ascii="Times New Roman" w:hAnsi="Times New Roman"/>
          <w:b/>
          <w:bCs/>
          <w:iCs/>
          <w:color w:val="0066FF"/>
        </w:rPr>
        <w:t xml:space="preserve"> – 30 </w:t>
      </w:r>
      <w:proofErr w:type="spellStart"/>
      <w:r w:rsidRPr="00D044ED">
        <w:rPr>
          <w:rFonts w:ascii="Times New Roman" w:hAnsi="Times New Roman"/>
          <w:b/>
          <w:bCs/>
          <w:iCs/>
          <w:color w:val="0066FF"/>
        </w:rPr>
        <w:t>khách</w:t>
      </w:r>
      <w:proofErr w:type="spellEnd"/>
      <w:r w:rsidRPr="00D044ED">
        <w:rPr>
          <w:rFonts w:ascii="Times New Roman" w:hAnsi="Times New Roman"/>
          <w:b/>
          <w:bCs/>
          <w:iCs/>
          <w:color w:val="0066FF"/>
        </w:rPr>
        <w:t>)</w:t>
      </w:r>
    </w:p>
    <w:p w:rsidR="00C8109B" w:rsidRPr="0057077B" w:rsidRDefault="00C8109B" w:rsidP="00C8109B">
      <w:pPr>
        <w:keepNext/>
        <w:jc w:val="center"/>
        <w:outlineLvl w:val="2"/>
        <w:rPr>
          <w:rFonts w:ascii="Times New Roman" w:hAnsi="Times New Roman"/>
          <w:b/>
          <w:bCs/>
          <w:iCs/>
          <w:color w:val="FF000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673"/>
        <w:gridCol w:w="2835"/>
        <w:gridCol w:w="2268"/>
      </w:tblGrid>
      <w:tr w:rsidR="00C8109B" w:rsidRPr="0057077B" w:rsidTr="00E91BC8">
        <w:trPr>
          <w:trHeight w:val="764"/>
        </w:trPr>
        <w:tc>
          <w:tcPr>
            <w:tcW w:w="2430" w:type="dxa"/>
            <w:shd w:val="clear" w:color="auto" w:fill="auto"/>
            <w:vAlign w:val="center"/>
          </w:tcPr>
          <w:p w:rsidR="00C8109B" w:rsidRPr="0057077B" w:rsidRDefault="00C8109B" w:rsidP="00C8109B">
            <w:pPr>
              <w:ind w:left="-4" w:firstLine="4"/>
              <w:jc w:val="center"/>
              <w:rPr>
                <w:rFonts w:ascii="Times New Roman" w:hAnsi="Times New Roman"/>
                <w:b/>
                <w:color w:val="FF0000"/>
              </w:rPr>
            </w:pPr>
            <w:proofErr w:type="spellStart"/>
            <w:r w:rsidRPr="0057077B">
              <w:rPr>
                <w:rFonts w:ascii="Times New Roman" w:hAnsi="Times New Roman"/>
                <w:b/>
                <w:color w:val="FF0000"/>
              </w:rPr>
              <w:t>Số</w:t>
            </w:r>
            <w:proofErr w:type="spellEnd"/>
            <w:r w:rsidRPr="0057077B">
              <w:rPr>
                <w:rFonts w:ascii="Times New Roman" w:hAnsi="Times New Roman"/>
                <w:b/>
                <w:color w:val="FF0000"/>
              </w:rPr>
              <w:t xml:space="preserve"> </w:t>
            </w:r>
            <w:proofErr w:type="spellStart"/>
            <w:r w:rsidRPr="0057077B">
              <w:rPr>
                <w:rFonts w:ascii="Times New Roman" w:hAnsi="Times New Roman"/>
                <w:b/>
                <w:color w:val="FF0000"/>
              </w:rPr>
              <w:t>lượng</w:t>
            </w:r>
            <w:proofErr w:type="spellEnd"/>
            <w:r w:rsidRPr="0057077B">
              <w:rPr>
                <w:rFonts w:ascii="Times New Roman" w:hAnsi="Times New Roman"/>
                <w:b/>
                <w:color w:val="FF0000"/>
              </w:rPr>
              <w:t xml:space="preserve"> </w:t>
            </w:r>
            <w:proofErr w:type="spellStart"/>
            <w:r w:rsidRPr="0057077B">
              <w:rPr>
                <w:rFonts w:ascii="Times New Roman" w:hAnsi="Times New Roman"/>
                <w:b/>
                <w:color w:val="FF0000"/>
              </w:rPr>
              <w:t>khách</w:t>
            </w:r>
            <w:proofErr w:type="spellEnd"/>
          </w:p>
        </w:tc>
        <w:tc>
          <w:tcPr>
            <w:tcW w:w="2673" w:type="dxa"/>
            <w:vAlign w:val="center"/>
          </w:tcPr>
          <w:p w:rsidR="00C8109B" w:rsidRPr="0057077B" w:rsidRDefault="00C8109B" w:rsidP="00C8109B">
            <w:pPr>
              <w:ind w:left="-4" w:firstLine="4"/>
              <w:jc w:val="center"/>
              <w:rPr>
                <w:rFonts w:ascii="Times New Roman" w:hAnsi="Times New Roman"/>
                <w:b/>
                <w:color w:val="FF0000"/>
              </w:rPr>
            </w:pPr>
            <w:proofErr w:type="spellStart"/>
            <w:r w:rsidRPr="0057077B">
              <w:rPr>
                <w:rFonts w:ascii="Times New Roman" w:hAnsi="Times New Roman"/>
                <w:b/>
                <w:color w:val="FF0000"/>
              </w:rPr>
              <w:t>Số</w:t>
            </w:r>
            <w:proofErr w:type="spellEnd"/>
            <w:r w:rsidRPr="0057077B">
              <w:rPr>
                <w:rFonts w:ascii="Times New Roman" w:hAnsi="Times New Roman"/>
                <w:b/>
                <w:color w:val="FF0000"/>
              </w:rPr>
              <w:t xml:space="preserve"> </w:t>
            </w:r>
            <w:proofErr w:type="spellStart"/>
            <w:r w:rsidRPr="0057077B">
              <w:rPr>
                <w:rFonts w:ascii="Times New Roman" w:hAnsi="Times New Roman"/>
                <w:b/>
                <w:color w:val="FF0000"/>
              </w:rPr>
              <w:t>lượng</w:t>
            </w:r>
            <w:proofErr w:type="spellEnd"/>
            <w:r w:rsidRPr="0057077B">
              <w:rPr>
                <w:rFonts w:ascii="Times New Roman" w:hAnsi="Times New Roman"/>
                <w:b/>
                <w:color w:val="FF0000"/>
              </w:rPr>
              <w:t xml:space="preserve"> </w:t>
            </w:r>
            <w:proofErr w:type="spellStart"/>
            <w:r w:rsidRPr="0057077B">
              <w:rPr>
                <w:rFonts w:ascii="Times New Roman" w:hAnsi="Times New Roman"/>
                <w:b/>
                <w:color w:val="FF0000"/>
              </w:rPr>
              <w:t>từ</w:t>
            </w:r>
            <w:proofErr w:type="spellEnd"/>
            <w:r w:rsidRPr="0057077B">
              <w:rPr>
                <w:rFonts w:ascii="Times New Roman" w:hAnsi="Times New Roman"/>
                <w:b/>
                <w:color w:val="FF0000"/>
              </w:rPr>
              <w:t xml:space="preserve"> 25 – 30 </w:t>
            </w:r>
            <w:proofErr w:type="spellStart"/>
            <w:r w:rsidRPr="0057077B">
              <w:rPr>
                <w:rFonts w:ascii="Times New Roman" w:hAnsi="Times New Roman"/>
                <w:b/>
                <w:color w:val="FF0000"/>
              </w:rPr>
              <w:t>khách</w:t>
            </w:r>
            <w:proofErr w:type="spellEnd"/>
          </w:p>
        </w:tc>
        <w:tc>
          <w:tcPr>
            <w:tcW w:w="2835" w:type="dxa"/>
            <w:vAlign w:val="center"/>
          </w:tcPr>
          <w:p w:rsidR="00C8109B" w:rsidRPr="0057077B" w:rsidRDefault="00C8109B" w:rsidP="00C8109B">
            <w:pPr>
              <w:ind w:left="-4" w:firstLine="4"/>
              <w:jc w:val="center"/>
              <w:rPr>
                <w:rFonts w:ascii="Times New Roman" w:hAnsi="Times New Roman"/>
                <w:b/>
                <w:color w:val="FF0000"/>
              </w:rPr>
            </w:pPr>
            <w:proofErr w:type="spellStart"/>
            <w:r>
              <w:rPr>
                <w:rFonts w:ascii="Times New Roman" w:hAnsi="Times New Roman"/>
                <w:b/>
                <w:color w:val="FF0000"/>
              </w:rPr>
              <w:t>Trẻ</w:t>
            </w:r>
            <w:proofErr w:type="spellEnd"/>
            <w:r>
              <w:rPr>
                <w:rFonts w:ascii="Times New Roman" w:hAnsi="Times New Roman"/>
                <w:b/>
                <w:color w:val="FF0000"/>
              </w:rPr>
              <w:t xml:space="preserve"> </w:t>
            </w:r>
            <w:proofErr w:type="spellStart"/>
            <w:r>
              <w:rPr>
                <w:rFonts w:ascii="Times New Roman" w:hAnsi="Times New Roman"/>
                <w:b/>
                <w:color w:val="FF0000"/>
              </w:rPr>
              <w:t>em</w:t>
            </w:r>
            <w:proofErr w:type="spellEnd"/>
            <w:r>
              <w:rPr>
                <w:rFonts w:ascii="Times New Roman" w:hAnsi="Times New Roman"/>
                <w:b/>
                <w:color w:val="FF0000"/>
              </w:rPr>
              <w:t xml:space="preserve"> </w:t>
            </w:r>
            <w:proofErr w:type="spellStart"/>
            <w:r>
              <w:rPr>
                <w:rFonts w:ascii="Times New Roman" w:hAnsi="Times New Roman"/>
                <w:b/>
                <w:color w:val="FF0000"/>
              </w:rPr>
              <w:t>từu</w:t>
            </w:r>
            <w:proofErr w:type="spellEnd"/>
            <w:r>
              <w:rPr>
                <w:rFonts w:ascii="Times New Roman" w:hAnsi="Times New Roman"/>
                <w:b/>
                <w:color w:val="FF0000"/>
              </w:rPr>
              <w:t xml:space="preserve"> 2 – 11 </w:t>
            </w:r>
            <w:proofErr w:type="spellStart"/>
            <w:r>
              <w:rPr>
                <w:rFonts w:ascii="Times New Roman" w:hAnsi="Times New Roman"/>
                <w:b/>
                <w:color w:val="FF0000"/>
              </w:rPr>
              <w:t>tuổi</w:t>
            </w:r>
            <w:proofErr w:type="spellEnd"/>
          </w:p>
        </w:tc>
        <w:tc>
          <w:tcPr>
            <w:tcW w:w="2268" w:type="dxa"/>
            <w:vAlign w:val="center"/>
          </w:tcPr>
          <w:p w:rsidR="00C8109B" w:rsidRPr="0057077B" w:rsidRDefault="00C8109B" w:rsidP="00C8109B">
            <w:pPr>
              <w:ind w:left="-4" w:firstLine="4"/>
              <w:jc w:val="center"/>
              <w:rPr>
                <w:rFonts w:ascii="Times New Roman" w:hAnsi="Times New Roman"/>
                <w:b/>
                <w:color w:val="FF0000"/>
              </w:rPr>
            </w:pPr>
            <w:proofErr w:type="spellStart"/>
            <w:r>
              <w:rPr>
                <w:rFonts w:ascii="Times New Roman" w:hAnsi="Times New Roman"/>
                <w:b/>
                <w:color w:val="FF0000"/>
              </w:rPr>
              <w:t>Phụ</w:t>
            </w:r>
            <w:proofErr w:type="spellEnd"/>
            <w:r>
              <w:rPr>
                <w:rFonts w:ascii="Times New Roman" w:hAnsi="Times New Roman"/>
                <w:b/>
                <w:color w:val="FF0000"/>
              </w:rPr>
              <w:t xml:space="preserve"> </w:t>
            </w:r>
            <w:proofErr w:type="spellStart"/>
            <w:r>
              <w:rPr>
                <w:rFonts w:ascii="Times New Roman" w:hAnsi="Times New Roman"/>
                <w:b/>
                <w:color w:val="FF0000"/>
              </w:rPr>
              <w:t>thu</w:t>
            </w:r>
            <w:proofErr w:type="spellEnd"/>
            <w:r>
              <w:rPr>
                <w:rFonts w:ascii="Times New Roman" w:hAnsi="Times New Roman"/>
                <w:b/>
                <w:color w:val="FF0000"/>
              </w:rPr>
              <w:t xml:space="preserve"> </w:t>
            </w:r>
            <w:proofErr w:type="spellStart"/>
            <w:r>
              <w:rPr>
                <w:rFonts w:ascii="Times New Roman" w:hAnsi="Times New Roman"/>
                <w:b/>
                <w:color w:val="FF0000"/>
              </w:rPr>
              <w:t>phòng</w:t>
            </w:r>
            <w:proofErr w:type="spellEnd"/>
            <w:r>
              <w:rPr>
                <w:rFonts w:ascii="Times New Roman" w:hAnsi="Times New Roman"/>
                <w:b/>
                <w:color w:val="FF0000"/>
              </w:rPr>
              <w:t xml:space="preserve"> </w:t>
            </w:r>
            <w:proofErr w:type="spellStart"/>
            <w:r>
              <w:rPr>
                <w:rFonts w:ascii="Times New Roman" w:hAnsi="Times New Roman"/>
                <w:b/>
                <w:color w:val="FF0000"/>
              </w:rPr>
              <w:t>đơn</w:t>
            </w:r>
            <w:proofErr w:type="spellEnd"/>
          </w:p>
        </w:tc>
      </w:tr>
      <w:tr w:rsidR="00E91BC8" w:rsidRPr="0057077B" w:rsidTr="00E91BC8">
        <w:trPr>
          <w:trHeight w:val="1485"/>
        </w:trPr>
        <w:tc>
          <w:tcPr>
            <w:tcW w:w="2430" w:type="dxa"/>
            <w:shd w:val="clear" w:color="auto" w:fill="auto"/>
            <w:vAlign w:val="center"/>
          </w:tcPr>
          <w:p w:rsidR="00E91BC8" w:rsidRPr="00B93711" w:rsidRDefault="00E91BC8" w:rsidP="00B93711">
            <w:pPr>
              <w:widowControl w:val="0"/>
              <w:overflowPunct w:val="0"/>
              <w:autoSpaceDE w:val="0"/>
              <w:autoSpaceDN w:val="0"/>
              <w:adjustRightInd w:val="0"/>
              <w:spacing w:before="120" w:after="120"/>
              <w:ind w:left="720" w:hanging="720"/>
              <w:rPr>
                <w:rFonts w:ascii="Times New Roman" w:hAnsi="Times New Roman"/>
                <w:b/>
                <w:color w:val="0066FF"/>
                <w:sz w:val="28"/>
                <w:szCs w:val="26"/>
              </w:rPr>
            </w:pPr>
            <w:r>
              <w:rPr>
                <w:rFonts w:ascii="Times New Roman" w:hAnsi="Times New Roman"/>
                <w:b/>
                <w:color w:val="0066FF"/>
                <w:sz w:val="26"/>
                <w:szCs w:val="26"/>
              </w:rPr>
              <w:t xml:space="preserve">K/h: </w:t>
            </w:r>
            <w:r w:rsidRPr="00B93711">
              <w:rPr>
                <w:rFonts w:ascii="Times New Roman" w:hAnsi="Times New Roman"/>
                <w:b/>
                <w:color w:val="0066FF"/>
                <w:sz w:val="28"/>
                <w:szCs w:val="26"/>
              </w:rPr>
              <w:t>20/01,24/02</w:t>
            </w:r>
          </w:p>
          <w:p w:rsidR="00E91BC8" w:rsidRPr="00B93711" w:rsidRDefault="00E91BC8" w:rsidP="00B93711">
            <w:pPr>
              <w:widowControl w:val="0"/>
              <w:overflowPunct w:val="0"/>
              <w:autoSpaceDE w:val="0"/>
              <w:autoSpaceDN w:val="0"/>
              <w:adjustRightInd w:val="0"/>
              <w:spacing w:before="120" w:after="120"/>
              <w:ind w:left="720" w:hanging="720"/>
              <w:rPr>
                <w:rFonts w:ascii="Times New Roman" w:hAnsi="Times New Roman"/>
                <w:b/>
                <w:color w:val="0066FF"/>
                <w:sz w:val="28"/>
                <w:szCs w:val="26"/>
              </w:rPr>
            </w:pPr>
            <w:r w:rsidRPr="00B93711">
              <w:rPr>
                <w:rFonts w:ascii="Times New Roman" w:hAnsi="Times New Roman"/>
                <w:b/>
                <w:color w:val="0066FF"/>
                <w:sz w:val="28"/>
                <w:szCs w:val="26"/>
              </w:rPr>
              <w:t xml:space="preserve">         08/03,17/03</w:t>
            </w:r>
          </w:p>
          <w:p w:rsidR="00E91BC8" w:rsidRPr="00D044ED" w:rsidRDefault="00E91BC8" w:rsidP="00B93711">
            <w:pPr>
              <w:widowControl w:val="0"/>
              <w:overflowPunct w:val="0"/>
              <w:autoSpaceDE w:val="0"/>
              <w:autoSpaceDN w:val="0"/>
              <w:adjustRightInd w:val="0"/>
              <w:spacing w:before="120" w:after="120"/>
              <w:ind w:left="720" w:hanging="720"/>
              <w:rPr>
                <w:rFonts w:ascii="Times New Roman" w:hAnsi="Times New Roman"/>
                <w:b/>
                <w:color w:val="0066FF"/>
                <w:sz w:val="26"/>
                <w:szCs w:val="26"/>
              </w:rPr>
            </w:pPr>
            <w:r w:rsidRPr="00B93711">
              <w:rPr>
                <w:rFonts w:ascii="Times New Roman" w:hAnsi="Times New Roman"/>
                <w:b/>
                <w:color w:val="0066FF"/>
                <w:sz w:val="28"/>
                <w:szCs w:val="26"/>
              </w:rPr>
              <w:t xml:space="preserve">             24/03</w:t>
            </w:r>
          </w:p>
        </w:tc>
        <w:tc>
          <w:tcPr>
            <w:tcW w:w="2673" w:type="dxa"/>
            <w:vAlign w:val="center"/>
          </w:tcPr>
          <w:p w:rsidR="00E91BC8" w:rsidRDefault="00E91BC8" w:rsidP="00E91BC8">
            <w:pPr>
              <w:widowControl w:val="0"/>
              <w:overflowPunct w:val="0"/>
              <w:autoSpaceDE w:val="0"/>
              <w:autoSpaceDN w:val="0"/>
              <w:adjustRightInd w:val="0"/>
              <w:rPr>
                <w:rFonts w:ascii="Times New Roman" w:hAnsi="Times New Roman"/>
                <w:b/>
                <w:color w:val="0066FF"/>
                <w:sz w:val="36"/>
                <w:szCs w:val="36"/>
              </w:rPr>
            </w:pPr>
          </w:p>
          <w:p w:rsidR="00E91BC8" w:rsidRDefault="00E91BC8" w:rsidP="00B93711">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9.690.000đ</w:t>
            </w:r>
          </w:p>
          <w:p w:rsidR="00E91BC8" w:rsidRPr="00D044ED" w:rsidRDefault="00E91BC8" w:rsidP="00B93711">
            <w:pPr>
              <w:widowControl w:val="0"/>
              <w:overflowPunct w:val="0"/>
              <w:autoSpaceDE w:val="0"/>
              <w:autoSpaceDN w:val="0"/>
              <w:adjustRightInd w:val="0"/>
              <w:ind w:left="720" w:hanging="720"/>
              <w:jc w:val="center"/>
              <w:rPr>
                <w:rFonts w:ascii="Times New Roman" w:hAnsi="Times New Roman"/>
                <w:b/>
                <w:color w:val="0066FF"/>
                <w:sz w:val="36"/>
                <w:szCs w:val="36"/>
              </w:rPr>
            </w:pPr>
          </w:p>
        </w:tc>
        <w:tc>
          <w:tcPr>
            <w:tcW w:w="2835" w:type="dxa"/>
            <w:vMerge w:val="restart"/>
            <w:vAlign w:val="center"/>
          </w:tcPr>
          <w:p w:rsidR="00E91BC8" w:rsidRPr="00D044ED" w:rsidRDefault="00E91BC8" w:rsidP="00C8109B">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90%</w:t>
            </w:r>
          </w:p>
        </w:tc>
        <w:tc>
          <w:tcPr>
            <w:tcW w:w="2268" w:type="dxa"/>
            <w:vMerge w:val="restart"/>
            <w:vAlign w:val="center"/>
          </w:tcPr>
          <w:p w:rsidR="00E91BC8" w:rsidRPr="00D044ED" w:rsidRDefault="00E91BC8" w:rsidP="00E91BC8">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2.222</w:t>
            </w:r>
            <w:r w:rsidRPr="00D044ED">
              <w:rPr>
                <w:rFonts w:ascii="Times New Roman" w:hAnsi="Times New Roman"/>
                <w:b/>
                <w:color w:val="0066FF"/>
                <w:sz w:val="36"/>
                <w:szCs w:val="36"/>
              </w:rPr>
              <w:t>.000đ</w:t>
            </w:r>
          </w:p>
        </w:tc>
      </w:tr>
      <w:tr w:rsidR="00E91BC8" w:rsidRPr="0057077B" w:rsidTr="00E91BC8">
        <w:trPr>
          <w:trHeight w:val="1433"/>
        </w:trPr>
        <w:tc>
          <w:tcPr>
            <w:tcW w:w="2430" w:type="dxa"/>
            <w:shd w:val="clear" w:color="auto" w:fill="auto"/>
            <w:vAlign w:val="center"/>
          </w:tcPr>
          <w:p w:rsidR="00E91BC8" w:rsidRDefault="00E91BC8" w:rsidP="00B93711">
            <w:pPr>
              <w:widowControl w:val="0"/>
              <w:overflowPunct w:val="0"/>
              <w:autoSpaceDE w:val="0"/>
              <w:autoSpaceDN w:val="0"/>
              <w:adjustRightInd w:val="0"/>
              <w:spacing w:before="120" w:after="120"/>
              <w:ind w:left="720" w:hanging="720"/>
              <w:rPr>
                <w:rFonts w:ascii="Times New Roman" w:hAnsi="Times New Roman"/>
                <w:b/>
                <w:color w:val="0066FF"/>
                <w:sz w:val="26"/>
                <w:szCs w:val="26"/>
              </w:rPr>
            </w:pPr>
            <w:r>
              <w:rPr>
                <w:rFonts w:ascii="Times New Roman" w:hAnsi="Times New Roman"/>
                <w:b/>
                <w:color w:val="0066FF"/>
                <w:sz w:val="26"/>
                <w:szCs w:val="26"/>
              </w:rPr>
              <w:t>08/02 (</w:t>
            </w:r>
            <w:proofErr w:type="spellStart"/>
            <w:r>
              <w:rPr>
                <w:rFonts w:ascii="Times New Roman" w:hAnsi="Times New Roman"/>
                <w:b/>
                <w:color w:val="0066FF"/>
                <w:sz w:val="26"/>
                <w:szCs w:val="26"/>
              </w:rPr>
              <w:t>mùng</w:t>
            </w:r>
            <w:proofErr w:type="spellEnd"/>
            <w:r>
              <w:rPr>
                <w:rFonts w:ascii="Times New Roman" w:hAnsi="Times New Roman"/>
                <w:b/>
                <w:color w:val="0066FF"/>
                <w:sz w:val="26"/>
                <w:szCs w:val="26"/>
              </w:rPr>
              <w:t xml:space="preserve"> 4 </w:t>
            </w:r>
            <w:proofErr w:type="spellStart"/>
            <w:r>
              <w:rPr>
                <w:rFonts w:ascii="Times New Roman" w:hAnsi="Times New Roman"/>
                <w:b/>
                <w:color w:val="0066FF"/>
                <w:sz w:val="26"/>
                <w:szCs w:val="26"/>
              </w:rPr>
              <w:t>tết</w:t>
            </w:r>
            <w:proofErr w:type="spellEnd"/>
            <w:r>
              <w:rPr>
                <w:rFonts w:ascii="Times New Roman" w:hAnsi="Times New Roman"/>
                <w:b/>
                <w:color w:val="0066FF"/>
                <w:sz w:val="26"/>
                <w:szCs w:val="26"/>
              </w:rPr>
              <w:t>)</w:t>
            </w:r>
          </w:p>
        </w:tc>
        <w:tc>
          <w:tcPr>
            <w:tcW w:w="2673" w:type="dxa"/>
            <w:vAlign w:val="center"/>
          </w:tcPr>
          <w:p w:rsidR="00E91BC8" w:rsidRDefault="00E91BC8" w:rsidP="00B93711">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10.990.000đ</w:t>
            </w:r>
          </w:p>
        </w:tc>
        <w:tc>
          <w:tcPr>
            <w:tcW w:w="2835" w:type="dxa"/>
            <w:vMerge/>
            <w:vAlign w:val="center"/>
          </w:tcPr>
          <w:p w:rsidR="00E91BC8" w:rsidRDefault="00E91BC8" w:rsidP="00C8109B">
            <w:pPr>
              <w:widowControl w:val="0"/>
              <w:overflowPunct w:val="0"/>
              <w:autoSpaceDE w:val="0"/>
              <w:autoSpaceDN w:val="0"/>
              <w:adjustRightInd w:val="0"/>
              <w:ind w:left="720" w:hanging="720"/>
              <w:jc w:val="center"/>
              <w:rPr>
                <w:rFonts w:ascii="Times New Roman" w:hAnsi="Times New Roman"/>
                <w:b/>
                <w:color w:val="0066FF"/>
                <w:sz w:val="36"/>
                <w:szCs w:val="36"/>
              </w:rPr>
            </w:pPr>
          </w:p>
        </w:tc>
        <w:tc>
          <w:tcPr>
            <w:tcW w:w="2268" w:type="dxa"/>
            <w:vMerge/>
            <w:vAlign w:val="center"/>
          </w:tcPr>
          <w:p w:rsidR="00E91BC8" w:rsidRDefault="00E91BC8" w:rsidP="00E91BC8">
            <w:pPr>
              <w:widowControl w:val="0"/>
              <w:overflowPunct w:val="0"/>
              <w:autoSpaceDE w:val="0"/>
              <w:autoSpaceDN w:val="0"/>
              <w:adjustRightInd w:val="0"/>
              <w:ind w:left="720" w:hanging="720"/>
              <w:jc w:val="center"/>
              <w:rPr>
                <w:rFonts w:ascii="Times New Roman" w:hAnsi="Times New Roman"/>
                <w:b/>
                <w:color w:val="0066FF"/>
                <w:sz w:val="36"/>
                <w:szCs w:val="36"/>
              </w:rPr>
            </w:pPr>
          </w:p>
        </w:tc>
      </w:tr>
    </w:tbl>
    <w:p w:rsidR="00C8109B" w:rsidRPr="0057077B" w:rsidRDefault="00C8109B" w:rsidP="00C8109B">
      <w:pPr>
        <w:keepNext/>
        <w:outlineLvl w:val="2"/>
        <w:rPr>
          <w:rFonts w:ascii="Times New Roman" w:hAnsi="Times New Roman"/>
          <w:b/>
          <w:bCs/>
          <w:i/>
          <w:iCs/>
          <w:color w:val="0000FF"/>
          <w:sz w:val="16"/>
          <w:szCs w:val="16"/>
        </w:rPr>
      </w:pPr>
    </w:p>
    <w:tbl>
      <w:tblPr>
        <w:tblW w:w="10463" w:type="dxa"/>
        <w:jc w:val="center"/>
        <w:tblInd w:w="-3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5393"/>
        <w:gridCol w:w="5048"/>
        <w:gridCol w:w="22"/>
      </w:tblGrid>
      <w:tr w:rsidR="00C8109B" w:rsidRPr="0057077B" w:rsidTr="00C8109B">
        <w:trPr>
          <w:gridAfter w:val="1"/>
          <w:wAfter w:w="22" w:type="dxa"/>
          <w:trHeight w:val="410"/>
          <w:jc w:val="center"/>
        </w:trPr>
        <w:tc>
          <w:tcPr>
            <w:tcW w:w="5393" w:type="dxa"/>
            <w:tcBorders>
              <w:top w:val="double" w:sz="4" w:space="0" w:color="auto"/>
              <w:left w:val="double" w:sz="4" w:space="0" w:color="auto"/>
              <w:bottom w:val="double" w:sz="4" w:space="0" w:color="auto"/>
              <w:right w:val="sing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BAO GỒM</w:t>
            </w:r>
          </w:p>
        </w:tc>
        <w:tc>
          <w:tcPr>
            <w:tcW w:w="5048" w:type="dxa"/>
            <w:tcBorders>
              <w:top w:val="double" w:sz="4" w:space="0" w:color="auto"/>
              <w:left w:val="single" w:sz="4" w:space="0" w:color="auto"/>
              <w:bottom w:val="double" w:sz="4" w:space="0" w:color="auto"/>
              <w:right w:val="doub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CHƯA BAO GỒM</w:t>
            </w:r>
          </w:p>
        </w:tc>
      </w:tr>
      <w:tr w:rsidR="00C8109B" w:rsidRPr="0057077B" w:rsidTr="00C8109B">
        <w:trPr>
          <w:trHeight w:val="708"/>
          <w:jc w:val="center"/>
        </w:trPr>
        <w:tc>
          <w:tcPr>
            <w:tcW w:w="5393" w:type="dxa"/>
            <w:tcBorders>
              <w:top w:val="double" w:sz="4" w:space="0" w:color="auto"/>
              <w:left w:val="double" w:sz="4" w:space="0" w:color="auto"/>
              <w:bottom w:val="single" w:sz="4" w:space="0" w:color="auto"/>
              <w:right w:val="single" w:sz="4" w:space="0" w:color="auto"/>
            </w:tcBorders>
          </w:tcPr>
          <w:p w:rsidR="00E91BC8" w:rsidRPr="00E91BC8" w:rsidRDefault="00E91BC8" w:rsidP="00E91BC8">
            <w:pPr>
              <w:spacing w:after="200" w:line="276" w:lineRule="auto"/>
              <w:jc w:val="both"/>
              <w:rPr>
                <w:rFonts w:ascii="Times New Roman" w:hAnsi="Times New Roman"/>
              </w:rPr>
            </w:pP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Vé</w:t>
            </w:r>
            <w:proofErr w:type="spellEnd"/>
            <w:r w:rsidRPr="00843905">
              <w:rPr>
                <w:rFonts w:ascii="Times New Roman" w:hAnsi="Times New Roman"/>
              </w:rPr>
              <w:t xml:space="preserve"> </w:t>
            </w:r>
            <w:proofErr w:type="spellStart"/>
            <w:r w:rsidRPr="00843905">
              <w:rPr>
                <w:rFonts w:ascii="Times New Roman" w:hAnsi="Times New Roman"/>
              </w:rPr>
              <w:t>máy</w:t>
            </w:r>
            <w:proofErr w:type="spellEnd"/>
            <w:r w:rsidRPr="00843905">
              <w:rPr>
                <w:rFonts w:ascii="Times New Roman" w:hAnsi="Times New Roman"/>
              </w:rPr>
              <w:t xml:space="preserve"> bay  CA </w:t>
            </w:r>
            <w:proofErr w:type="spellStart"/>
            <w:r w:rsidRPr="00843905">
              <w:rPr>
                <w:rFonts w:ascii="Times New Roman" w:hAnsi="Times New Roman"/>
              </w:rPr>
              <w:t>khứ</w:t>
            </w:r>
            <w:proofErr w:type="spellEnd"/>
            <w:r w:rsidRPr="00843905">
              <w:rPr>
                <w:rFonts w:ascii="Times New Roman" w:hAnsi="Times New Roman"/>
              </w:rPr>
              <w:t xml:space="preserve"> </w:t>
            </w:r>
            <w:proofErr w:type="spellStart"/>
            <w:r w:rsidRPr="00843905">
              <w:rPr>
                <w:rFonts w:ascii="Times New Roman" w:hAnsi="Times New Roman"/>
              </w:rPr>
              <w:t>hồi</w:t>
            </w:r>
            <w:proofErr w:type="spellEnd"/>
            <w:r w:rsidRPr="00843905">
              <w:rPr>
                <w:rFonts w:ascii="Times New Roman" w:hAnsi="Times New Roman"/>
              </w:rPr>
              <w:t xml:space="preserve">  </w:t>
            </w:r>
            <w:proofErr w:type="spellStart"/>
            <w:r w:rsidRPr="00843905">
              <w:rPr>
                <w:rFonts w:ascii="Times New Roman" w:hAnsi="Times New Roman"/>
              </w:rPr>
              <w:t>chặng</w:t>
            </w:r>
            <w:proofErr w:type="spellEnd"/>
            <w:r w:rsidRPr="00843905">
              <w:rPr>
                <w:rFonts w:ascii="Times New Roman" w:hAnsi="Times New Roman"/>
              </w:rPr>
              <w:t xml:space="preserve">: </w:t>
            </w:r>
            <w:proofErr w:type="spellStart"/>
            <w:r w:rsidRPr="00843905">
              <w:rPr>
                <w:rFonts w:ascii="Times New Roman" w:hAnsi="Times New Roman"/>
              </w:rPr>
              <w:t>Hà</w:t>
            </w:r>
            <w:proofErr w:type="spellEnd"/>
            <w:r w:rsidRPr="00843905">
              <w:rPr>
                <w:rFonts w:ascii="Times New Roman" w:hAnsi="Times New Roman"/>
              </w:rPr>
              <w:t xml:space="preserve"> </w:t>
            </w:r>
            <w:proofErr w:type="spellStart"/>
            <w:r w:rsidRPr="00843905">
              <w:rPr>
                <w:rFonts w:ascii="Times New Roman" w:hAnsi="Times New Roman"/>
              </w:rPr>
              <w:t>Nội</w:t>
            </w:r>
            <w:proofErr w:type="spellEnd"/>
            <w:r w:rsidRPr="00843905">
              <w:rPr>
                <w:rFonts w:ascii="Times New Roman" w:hAnsi="Times New Roman"/>
              </w:rPr>
              <w:t xml:space="preserve"> – </w:t>
            </w:r>
            <w:proofErr w:type="spellStart"/>
            <w:r w:rsidRPr="00843905">
              <w:rPr>
                <w:rFonts w:ascii="Times New Roman" w:hAnsi="Times New Roman"/>
              </w:rPr>
              <w:t>Bắc</w:t>
            </w:r>
            <w:proofErr w:type="spellEnd"/>
            <w:r w:rsidRPr="00843905">
              <w:rPr>
                <w:rFonts w:ascii="Times New Roman" w:hAnsi="Times New Roman"/>
              </w:rPr>
              <w:t xml:space="preserve"> </w:t>
            </w:r>
            <w:proofErr w:type="spellStart"/>
            <w:r w:rsidRPr="00843905">
              <w:rPr>
                <w:rFonts w:ascii="Times New Roman" w:hAnsi="Times New Roman"/>
              </w:rPr>
              <w:t>Kinh</w:t>
            </w:r>
            <w:proofErr w:type="spellEnd"/>
            <w:r w:rsidRPr="00843905">
              <w:rPr>
                <w:rFonts w:ascii="Times New Roman" w:hAnsi="Times New Roman"/>
              </w:rPr>
              <w:t xml:space="preserve"> – </w:t>
            </w:r>
            <w:proofErr w:type="spellStart"/>
            <w:r w:rsidRPr="00843905">
              <w:rPr>
                <w:rFonts w:ascii="Times New Roman" w:hAnsi="Times New Roman"/>
              </w:rPr>
              <w:t>Hà</w:t>
            </w:r>
            <w:proofErr w:type="spellEnd"/>
            <w:r w:rsidRPr="00843905">
              <w:rPr>
                <w:rFonts w:ascii="Times New Roman" w:hAnsi="Times New Roman"/>
              </w:rPr>
              <w:t xml:space="preserve"> </w:t>
            </w:r>
            <w:proofErr w:type="spellStart"/>
            <w:r w:rsidRPr="00843905">
              <w:rPr>
                <w:rFonts w:ascii="Times New Roman" w:hAnsi="Times New Roman"/>
              </w:rPr>
              <w:t>Nội</w:t>
            </w:r>
            <w:proofErr w:type="spellEnd"/>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Khách</w:t>
            </w:r>
            <w:proofErr w:type="spellEnd"/>
            <w:r w:rsidRPr="00843905">
              <w:rPr>
                <w:rFonts w:ascii="Times New Roman" w:hAnsi="Times New Roman"/>
              </w:rPr>
              <w:t xml:space="preserve"> </w:t>
            </w:r>
            <w:proofErr w:type="spellStart"/>
            <w:r w:rsidRPr="00843905">
              <w:rPr>
                <w:rFonts w:ascii="Times New Roman" w:hAnsi="Times New Roman"/>
              </w:rPr>
              <w:t>sạn</w:t>
            </w:r>
            <w:proofErr w:type="spellEnd"/>
            <w:r w:rsidRPr="00843905">
              <w:rPr>
                <w:rFonts w:ascii="Times New Roman" w:hAnsi="Times New Roman"/>
              </w:rPr>
              <w:t xml:space="preserve"> 4 </w:t>
            </w:r>
            <w:proofErr w:type="spellStart"/>
            <w:r w:rsidRPr="00843905">
              <w:rPr>
                <w:rFonts w:ascii="Times New Roman" w:hAnsi="Times New Roman"/>
              </w:rPr>
              <w:t>sao</w:t>
            </w:r>
            <w:proofErr w:type="spellEnd"/>
            <w:r w:rsidRPr="00843905">
              <w:rPr>
                <w:rFonts w:ascii="Times New Roman" w:hAnsi="Times New Roman"/>
              </w:rPr>
              <w:t xml:space="preserve"> </w:t>
            </w:r>
            <w:proofErr w:type="spellStart"/>
            <w:r w:rsidRPr="00843905">
              <w:rPr>
                <w:rFonts w:ascii="Times New Roman" w:hAnsi="Times New Roman"/>
              </w:rPr>
              <w:t>tiêu</w:t>
            </w:r>
            <w:proofErr w:type="spellEnd"/>
            <w:r w:rsidRPr="00843905">
              <w:rPr>
                <w:rFonts w:ascii="Times New Roman" w:hAnsi="Times New Roman"/>
              </w:rPr>
              <w:t xml:space="preserve"> </w:t>
            </w:r>
            <w:proofErr w:type="spellStart"/>
            <w:r w:rsidRPr="00843905">
              <w:rPr>
                <w:rFonts w:ascii="Times New Roman" w:hAnsi="Times New Roman"/>
              </w:rPr>
              <w:t>chuẩn</w:t>
            </w:r>
            <w:proofErr w:type="spellEnd"/>
            <w:r w:rsidRPr="00843905">
              <w:rPr>
                <w:rFonts w:ascii="Times New Roman" w:hAnsi="Times New Roman"/>
              </w:rPr>
              <w:t xml:space="preserve"> </w:t>
            </w:r>
            <w:proofErr w:type="spellStart"/>
            <w:r w:rsidRPr="00843905">
              <w:rPr>
                <w:rFonts w:ascii="Times New Roman" w:hAnsi="Times New Roman"/>
              </w:rPr>
              <w:t>địa</w:t>
            </w:r>
            <w:proofErr w:type="spellEnd"/>
            <w:r w:rsidRPr="00843905">
              <w:rPr>
                <w:rFonts w:ascii="Times New Roman" w:hAnsi="Times New Roman"/>
              </w:rPr>
              <w:t xml:space="preserve"> </w:t>
            </w:r>
            <w:proofErr w:type="spellStart"/>
            <w:r w:rsidRPr="00843905">
              <w:rPr>
                <w:rFonts w:ascii="Times New Roman" w:hAnsi="Times New Roman"/>
              </w:rPr>
              <w:t>phương</w:t>
            </w:r>
            <w:proofErr w:type="spellEnd"/>
            <w:r w:rsidRPr="00843905">
              <w:rPr>
                <w:rFonts w:ascii="Times New Roman" w:hAnsi="Times New Roman"/>
              </w:rPr>
              <w:t xml:space="preserve"> </w:t>
            </w:r>
            <w:proofErr w:type="gramStart"/>
            <w:r w:rsidRPr="00843905">
              <w:rPr>
                <w:rFonts w:ascii="Times New Roman" w:hAnsi="Times New Roman"/>
              </w:rPr>
              <w:t xml:space="preserve">(2 </w:t>
            </w:r>
            <w:proofErr w:type="spellStart"/>
            <w:r w:rsidRPr="00843905">
              <w:rPr>
                <w:rFonts w:ascii="Times New Roman" w:hAnsi="Times New Roman"/>
              </w:rPr>
              <w:t>khách</w:t>
            </w:r>
            <w:proofErr w:type="spellEnd"/>
            <w:r w:rsidRPr="00843905">
              <w:rPr>
                <w:rFonts w:ascii="Times New Roman" w:hAnsi="Times New Roman"/>
              </w:rPr>
              <w:t>/</w:t>
            </w:r>
            <w:proofErr w:type="spellStart"/>
            <w:r w:rsidRPr="00843905">
              <w:rPr>
                <w:rFonts w:ascii="Times New Roman" w:hAnsi="Times New Roman"/>
              </w:rPr>
              <w:t>phòng</w:t>
            </w:r>
            <w:proofErr w:type="spellEnd"/>
            <w:r w:rsidRPr="00843905">
              <w:rPr>
                <w:rFonts w:ascii="Times New Roman" w:hAnsi="Times New Roman"/>
              </w:rPr>
              <w:t>.</w:t>
            </w:r>
            <w:proofErr w:type="gramEnd"/>
            <w:r w:rsidRPr="00843905">
              <w:rPr>
                <w:rFonts w:ascii="Times New Roman" w:hAnsi="Times New Roman"/>
              </w:rPr>
              <w:t xml:space="preserve"> </w:t>
            </w:r>
            <w:proofErr w:type="spellStart"/>
            <w:r w:rsidRPr="00843905">
              <w:rPr>
                <w:rFonts w:ascii="Times New Roman" w:hAnsi="Times New Roman"/>
              </w:rPr>
              <w:t>Nếu</w:t>
            </w:r>
            <w:proofErr w:type="spellEnd"/>
            <w:r w:rsidRPr="00843905">
              <w:rPr>
                <w:rFonts w:ascii="Times New Roman" w:hAnsi="Times New Roman"/>
              </w:rPr>
              <w:t xml:space="preserve"> </w:t>
            </w:r>
            <w:proofErr w:type="spellStart"/>
            <w:r w:rsidRPr="00843905">
              <w:rPr>
                <w:rFonts w:ascii="Times New Roman" w:hAnsi="Times New Roman"/>
              </w:rPr>
              <w:t>lẻ</w:t>
            </w:r>
            <w:proofErr w:type="spellEnd"/>
            <w:r w:rsidRPr="00843905">
              <w:rPr>
                <w:rFonts w:ascii="Times New Roman" w:hAnsi="Times New Roman"/>
              </w:rPr>
              <w:t xml:space="preserve"> </w:t>
            </w:r>
            <w:proofErr w:type="spellStart"/>
            <w:r w:rsidRPr="00843905">
              <w:rPr>
                <w:rFonts w:ascii="Times New Roman" w:hAnsi="Times New Roman"/>
              </w:rPr>
              <w:t>sẽ</w:t>
            </w:r>
            <w:proofErr w:type="spellEnd"/>
            <w:r w:rsidRPr="00843905">
              <w:rPr>
                <w:rFonts w:ascii="Times New Roman" w:hAnsi="Times New Roman"/>
              </w:rPr>
              <w:t xml:space="preserve"> ở 3 </w:t>
            </w:r>
            <w:proofErr w:type="spellStart"/>
            <w:r w:rsidRPr="00843905">
              <w:rPr>
                <w:rFonts w:ascii="Times New Roman" w:hAnsi="Times New Roman"/>
              </w:rPr>
              <w:t>khách</w:t>
            </w:r>
            <w:proofErr w:type="spellEnd"/>
            <w:r w:rsidRPr="00843905">
              <w:rPr>
                <w:rFonts w:ascii="Times New Roman" w:hAnsi="Times New Roman"/>
              </w:rPr>
              <w:t>/</w:t>
            </w:r>
            <w:proofErr w:type="spellStart"/>
            <w:r w:rsidRPr="00843905">
              <w:rPr>
                <w:rFonts w:ascii="Times New Roman" w:hAnsi="Times New Roman"/>
              </w:rPr>
              <w:t>phòng</w:t>
            </w:r>
            <w:proofErr w:type="spellEnd"/>
            <w:r w:rsidRPr="00843905">
              <w:rPr>
                <w:rFonts w:ascii="Times New Roman" w:hAnsi="Times New Roman"/>
              </w:rPr>
              <w:t>)</w:t>
            </w:r>
          </w:p>
          <w:p w:rsidR="00E91BC8" w:rsidRPr="00843905" w:rsidRDefault="00E91BC8" w:rsidP="00E91BC8">
            <w:pPr>
              <w:pStyle w:val="ListParagraph"/>
              <w:numPr>
                <w:ilvl w:val="0"/>
                <w:numId w:val="39"/>
              </w:numPr>
              <w:spacing w:after="200" w:line="276" w:lineRule="auto"/>
              <w:jc w:val="both"/>
              <w:rPr>
                <w:rFonts w:ascii="Times New Roman" w:hAnsi="Times New Roman"/>
              </w:rPr>
            </w:pPr>
            <w:r w:rsidRPr="00843905">
              <w:rPr>
                <w:rFonts w:ascii="Times New Roman" w:hAnsi="Times New Roman"/>
              </w:rPr>
              <w:t xml:space="preserve">03 </w:t>
            </w:r>
            <w:proofErr w:type="spellStart"/>
            <w:r w:rsidRPr="00843905">
              <w:rPr>
                <w:rFonts w:ascii="Times New Roman" w:hAnsi="Times New Roman"/>
              </w:rPr>
              <w:t>bữa</w:t>
            </w:r>
            <w:proofErr w:type="spellEnd"/>
            <w:r w:rsidRPr="00843905">
              <w:rPr>
                <w:rFonts w:ascii="Times New Roman" w:hAnsi="Times New Roman"/>
              </w:rPr>
              <w:t xml:space="preserve"> </w:t>
            </w:r>
            <w:proofErr w:type="spellStart"/>
            <w:r w:rsidRPr="00843905">
              <w:rPr>
                <w:rFonts w:ascii="Times New Roman" w:hAnsi="Times New Roman"/>
              </w:rPr>
              <w:t>sáng</w:t>
            </w:r>
            <w:proofErr w:type="spellEnd"/>
            <w:r w:rsidRPr="00843905">
              <w:rPr>
                <w:rFonts w:ascii="Times New Roman" w:hAnsi="Times New Roman"/>
              </w:rPr>
              <w:t xml:space="preserve"> + 8bữa </w:t>
            </w:r>
            <w:proofErr w:type="spellStart"/>
            <w:r w:rsidRPr="00843905">
              <w:rPr>
                <w:rFonts w:ascii="Times New Roman" w:hAnsi="Times New Roman"/>
              </w:rPr>
              <w:t>chính</w:t>
            </w:r>
            <w:proofErr w:type="spellEnd"/>
            <w:r w:rsidRPr="00843905">
              <w:rPr>
                <w:rFonts w:ascii="Times New Roman" w:hAnsi="Times New Roman"/>
              </w:rPr>
              <w:t xml:space="preserve"> (08 </w:t>
            </w:r>
            <w:proofErr w:type="spellStart"/>
            <w:r w:rsidRPr="00843905">
              <w:rPr>
                <w:rFonts w:ascii="Times New Roman" w:hAnsi="Times New Roman"/>
              </w:rPr>
              <w:t>món</w:t>
            </w:r>
            <w:proofErr w:type="spellEnd"/>
            <w:r w:rsidRPr="00843905">
              <w:rPr>
                <w:rFonts w:ascii="Times New Roman" w:hAnsi="Times New Roman"/>
              </w:rPr>
              <w:t xml:space="preserve"> + 01 </w:t>
            </w:r>
            <w:proofErr w:type="spellStart"/>
            <w:r w:rsidRPr="00843905">
              <w:rPr>
                <w:rFonts w:ascii="Times New Roman" w:hAnsi="Times New Roman"/>
              </w:rPr>
              <w:t>canh</w:t>
            </w:r>
            <w:proofErr w:type="spellEnd"/>
            <w:r w:rsidRPr="00843905">
              <w:rPr>
                <w:rFonts w:ascii="Times New Roman" w:hAnsi="Times New Roman"/>
              </w:rPr>
              <w:t xml:space="preserve">, </w:t>
            </w:r>
            <w:proofErr w:type="spellStart"/>
            <w:r w:rsidRPr="00843905">
              <w:rPr>
                <w:rFonts w:ascii="Times New Roman" w:hAnsi="Times New Roman"/>
              </w:rPr>
              <w:t>tráng</w:t>
            </w:r>
            <w:proofErr w:type="spellEnd"/>
            <w:r w:rsidRPr="00843905">
              <w:rPr>
                <w:rFonts w:ascii="Times New Roman" w:hAnsi="Times New Roman"/>
              </w:rPr>
              <w:t xml:space="preserve"> </w:t>
            </w:r>
            <w:proofErr w:type="spellStart"/>
            <w:r w:rsidRPr="00843905">
              <w:rPr>
                <w:rFonts w:ascii="Times New Roman" w:hAnsi="Times New Roman"/>
              </w:rPr>
              <w:t>miệng</w:t>
            </w:r>
            <w:proofErr w:type="spellEnd"/>
            <w:r w:rsidRPr="00843905">
              <w:rPr>
                <w:rFonts w:ascii="Times New Roman" w:hAnsi="Times New Roman"/>
              </w:rPr>
              <w:t xml:space="preserve">), </w:t>
            </w:r>
            <w:proofErr w:type="spellStart"/>
            <w:r w:rsidRPr="00843905">
              <w:rPr>
                <w:rFonts w:ascii="Times New Roman" w:hAnsi="Times New Roman"/>
              </w:rPr>
              <w:t>bữa</w:t>
            </w:r>
            <w:proofErr w:type="spellEnd"/>
            <w:r w:rsidRPr="00843905">
              <w:rPr>
                <w:rFonts w:ascii="Times New Roman" w:hAnsi="Times New Roman"/>
              </w:rPr>
              <w:t xml:space="preserve"> </w:t>
            </w:r>
            <w:proofErr w:type="spellStart"/>
            <w:proofErr w:type="gramStart"/>
            <w:r w:rsidRPr="00843905">
              <w:rPr>
                <w:rFonts w:ascii="Times New Roman" w:hAnsi="Times New Roman"/>
              </w:rPr>
              <w:t>ăn</w:t>
            </w:r>
            <w:proofErr w:type="spellEnd"/>
            <w:proofErr w:type="gramEnd"/>
            <w:r w:rsidRPr="00843905">
              <w:rPr>
                <w:rFonts w:ascii="Times New Roman" w:hAnsi="Times New Roman"/>
              </w:rPr>
              <w:t xml:space="preserve"> </w:t>
            </w:r>
            <w:proofErr w:type="spellStart"/>
            <w:r w:rsidRPr="00843905">
              <w:rPr>
                <w:rFonts w:ascii="Times New Roman" w:hAnsi="Times New Roman"/>
              </w:rPr>
              <w:t>chính</w:t>
            </w:r>
            <w:proofErr w:type="spellEnd"/>
            <w:r w:rsidRPr="00843905">
              <w:rPr>
                <w:rFonts w:ascii="Times New Roman" w:hAnsi="Times New Roman"/>
              </w:rPr>
              <w:t xml:space="preserve"> </w:t>
            </w:r>
            <w:proofErr w:type="spellStart"/>
            <w:r w:rsidRPr="00843905">
              <w:rPr>
                <w:rFonts w:ascii="Times New Roman" w:hAnsi="Times New Roman"/>
              </w:rPr>
              <w:t>có</w:t>
            </w:r>
            <w:proofErr w:type="spellEnd"/>
            <w:r w:rsidRPr="00843905">
              <w:rPr>
                <w:rFonts w:ascii="Times New Roman" w:hAnsi="Times New Roman"/>
              </w:rPr>
              <w:t xml:space="preserve"> </w:t>
            </w:r>
            <w:proofErr w:type="spellStart"/>
            <w:r w:rsidRPr="00843905">
              <w:rPr>
                <w:rFonts w:ascii="Times New Roman" w:hAnsi="Times New Roman"/>
              </w:rPr>
              <w:t>đồ</w:t>
            </w:r>
            <w:proofErr w:type="spellEnd"/>
            <w:r w:rsidRPr="00843905">
              <w:rPr>
                <w:rFonts w:ascii="Times New Roman" w:hAnsi="Times New Roman"/>
              </w:rPr>
              <w:t xml:space="preserve"> </w:t>
            </w:r>
            <w:proofErr w:type="spellStart"/>
            <w:r w:rsidRPr="00843905">
              <w:rPr>
                <w:rFonts w:ascii="Times New Roman" w:hAnsi="Times New Roman"/>
              </w:rPr>
              <w:t>uống</w:t>
            </w:r>
            <w:proofErr w:type="spellEnd"/>
            <w:r w:rsidRPr="00843905">
              <w:rPr>
                <w:rFonts w:ascii="Times New Roman" w:hAnsi="Times New Roman"/>
              </w:rPr>
              <w:t>.</w:t>
            </w: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Thủ</w:t>
            </w:r>
            <w:proofErr w:type="spellEnd"/>
            <w:r w:rsidRPr="00843905">
              <w:rPr>
                <w:rFonts w:ascii="Times New Roman" w:hAnsi="Times New Roman"/>
              </w:rPr>
              <w:t xml:space="preserve"> </w:t>
            </w:r>
            <w:proofErr w:type="spellStart"/>
            <w:r w:rsidRPr="00843905">
              <w:rPr>
                <w:rFonts w:ascii="Times New Roman" w:hAnsi="Times New Roman"/>
              </w:rPr>
              <w:t>tục</w:t>
            </w:r>
            <w:proofErr w:type="spellEnd"/>
            <w:r w:rsidRPr="00843905">
              <w:rPr>
                <w:rFonts w:ascii="Times New Roman" w:hAnsi="Times New Roman"/>
              </w:rPr>
              <w:t xml:space="preserve"> visa  </w:t>
            </w:r>
            <w:proofErr w:type="spellStart"/>
            <w:r w:rsidRPr="00843905">
              <w:rPr>
                <w:rFonts w:ascii="Times New Roman" w:hAnsi="Times New Roman"/>
              </w:rPr>
              <w:t>nhập</w:t>
            </w:r>
            <w:proofErr w:type="spellEnd"/>
            <w:r w:rsidRPr="00843905">
              <w:rPr>
                <w:rFonts w:ascii="Times New Roman" w:hAnsi="Times New Roman"/>
              </w:rPr>
              <w:t xml:space="preserve"> </w:t>
            </w:r>
            <w:proofErr w:type="spellStart"/>
            <w:r w:rsidRPr="00843905">
              <w:rPr>
                <w:rFonts w:ascii="Times New Roman" w:hAnsi="Times New Roman"/>
              </w:rPr>
              <w:t>cảnh</w:t>
            </w:r>
            <w:proofErr w:type="spellEnd"/>
            <w:r w:rsidRPr="00843905">
              <w:rPr>
                <w:rFonts w:ascii="Times New Roman" w:hAnsi="Times New Roman"/>
              </w:rPr>
              <w:t xml:space="preserve"> </w:t>
            </w:r>
            <w:proofErr w:type="spellStart"/>
            <w:r w:rsidRPr="00843905">
              <w:rPr>
                <w:rFonts w:ascii="Times New Roman" w:hAnsi="Times New Roman"/>
              </w:rPr>
              <w:t>Trung</w:t>
            </w:r>
            <w:proofErr w:type="spellEnd"/>
            <w:r w:rsidRPr="00843905">
              <w:rPr>
                <w:rFonts w:ascii="Times New Roman" w:hAnsi="Times New Roman"/>
              </w:rPr>
              <w:t xml:space="preserve"> </w:t>
            </w:r>
            <w:proofErr w:type="spellStart"/>
            <w:r w:rsidRPr="00843905">
              <w:rPr>
                <w:rFonts w:ascii="Times New Roman" w:hAnsi="Times New Roman"/>
              </w:rPr>
              <w:t>Quốc</w:t>
            </w:r>
            <w:proofErr w:type="spellEnd"/>
            <w:r w:rsidRPr="00843905">
              <w:rPr>
                <w:rFonts w:ascii="Times New Roman" w:hAnsi="Times New Roman"/>
              </w:rPr>
              <w:t xml:space="preserve"> </w:t>
            </w:r>
            <w:proofErr w:type="spellStart"/>
            <w:r w:rsidRPr="00843905">
              <w:rPr>
                <w:rFonts w:ascii="Times New Roman" w:hAnsi="Times New Roman"/>
              </w:rPr>
              <w:t>nhanh</w:t>
            </w:r>
            <w:proofErr w:type="spellEnd"/>
            <w:r w:rsidRPr="00843905">
              <w:rPr>
                <w:rFonts w:ascii="Times New Roman" w:hAnsi="Times New Roman"/>
              </w:rPr>
              <w:t xml:space="preserve"> </w:t>
            </w:r>
            <w:proofErr w:type="spellStart"/>
            <w:r w:rsidRPr="00843905">
              <w:rPr>
                <w:rFonts w:ascii="Times New Roman" w:hAnsi="Times New Roman"/>
              </w:rPr>
              <w:t>chóng</w:t>
            </w:r>
            <w:proofErr w:type="spellEnd"/>
            <w:r w:rsidRPr="00843905">
              <w:rPr>
                <w:rFonts w:ascii="Times New Roman" w:hAnsi="Times New Roman"/>
              </w:rPr>
              <w:t xml:space="preserve"> </w:t>
            </w:r>
            <w:proofErr w:type="spellStart"/>
            <w:r w:rsidRPr="00843905">
              <w:rPr>
                <w:rFonts w:ascii="Times New Roman" w:hAnsi="Times New Roman"/>
              </w:rPr>
              <w:t>tiện</w:t>
            </w:r>
            <w:proofErr w:type="spellEnd"/>
            <w:r w:rsidRPr="00843905">
              <w:rPr>
                <w:rFonts w:ascii="Times New Roman" w:hAnsi="Times New Roman"/>
              </w:rPr>
              <w:t xml:space="preserve"> </w:t>
            </w:r>
            <w:proofErr w:type="spellStart"/>
            <w:r w:rsidRPr="00843905">
              <w:rPr>
                <w:rFonts w:ascii="Times New Roman" w:hAnsi="Times New Roman"/>
              </w:rPr>
              <w:t>lợi</w:t>
            </w:r>
            <w:proofErr w:type="spellEnd"/>
            <w:r w:rsidRPr="00843905">
              <w:rPr>
                <w:rFonts w:ascii="Times New Roman" w:hAnsi="Times New Roman"/>
              </w:rPr>
              <w:t xml:space="preserve"> (Visa </w:t>
            </w:r>
            <w:proofErr w:type="spellStart"/>
            <w:r w:rsidRPr="00843905">
              <w:rPr>
                <w:rFonts w:ascii="Times New Roman" w:hAnsi="Times New Roman"/>
              </w:rPr>
              <w:t>đoàn</w:t>
            </w:r>
            <w:proofErr w:type="spellEnd"/>
            <w:r w:rsidRPr="00843905">
              <w:rPr>
                <w:rFonts w:ascii="Times New Roman" w:hAnsi="Times New Roman"/>
              </w:rPr>
              <w:t xml:space="preserve"> </w:t>
            </w:r>
            <w:proofErr w:type="spellStart"/>
            <w:r w:rsidRPr="00843905">
              <w:rPr>
                <w:rFonts w:ascii="Times New Roman" w:hAnsi="Times New Roman"/>
              </w:rPr>
              <w:t>không</w:t>
            </w:r>
            <w:proofErr w:type="spellEnd"/>
            <w:r w:rsidRPr="00843905">
              <w:rPr>
                <w:rFonts w:ascii="Times New Roman" w:hAnsi="Times New Roman"/>
              </w:rPr>
              <w:t xml:space="preserve"> </w:t>
            </w:r>
            <w:proofErr w:type="spellStart"/>
            <w:r w:rsidRPr="00843905">
              <w:rPr>
                <w:rFonts w:ascii="Times New Roman" w:hAnsi="Times New Roman"/>
              </w:rPr>
              <w:t>tách</w:t>
            </w:r>
            <w:proofErr w:type="spellEnd"/>
            <w:r w:rsidRPr="00843905">
              <w:rPr>
                <w:rFonts w:ascii="Times New Roman" w:hAnsi="Times New Roman"/>
              </w:rPr>
              <w:t xml:space="preserve"> </w:t>
            </w:r>
            <w:proofErr w:type="spellStart"/>
            <w:r w:rsidRPr="00843905">
              <w:rPr>
                <w:rFonts w:ascii="Times New Roman" w:hAnsi="Times New Roman"/>
              </w:rPr>
              <w:t>lẻ</w:t>
            </w:r>
            <w:proofErr w:type="spellEnd"/>
            <w:r w:rsidRPr="00843905">
              <w:rPr>
                <w:rFonts w:ascii="Times New Roman" w:hAnsi="Times New Roman"/>
              </w:rPr>
              <w:t>)</w:t>
            </w: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Xe</w:t>
            </w:r>
            <w:proofErr w:type="spellEnd"/>
            <w:r w:rsidRPr="00843905">
              <w:rPr>
                <w:rFonts w:ascii="Times New Roman" w:hAnsi="Times New Roman"/>
              </w:rPr>
              <w:t xml:space="preserve"> </w:t>
            </w:r>
            <w:proofErr w:type="spellStart"/>
            <w:r w:rsidRPr="00843905">
              <w:rPr>
                <w:rFonts w:ascii="Times New Roman" w:hAnsi="Times New Roman"/>
              </w:rPr>
              <w:t>ôtô</w:t>
            </w:r>
            <w:proofErr w:type="spellEnd"/>
            <w:r w:rsidRPr="00843905">
              <w:rPr>
                <w:rFonts w:ascii="Times New Roman" w:hAnsi="Times New Roman"/>
              </w:rPr>
              <w:t xml:space="preserve"> </w:t>
            </w:r>
            <w:proofErr w:type="spellStart"/>
            <w:r w:rsidRPr="00843905">
              <w:rPr>
                <w:rFonts w:ascii="Times New Roman" w:hAnsi="Times New Roman"/>
              </w:rPr>
              <w:t>máy</w:t>
            </w:r>
            <w:proofErr w:type="spellEnd"/>
            <w:r w:rsidRPr="00843905">
              <w:rPr>
                <w:rFonts w:ascii="Times New Roman" w:hAnsi="Times New Roman"/>
              </w:rPr>
              <w:t xml:space="preserve"> </w:t>
            </w:r>
            <w:proofErr w:type="spellStart"/>
            <w:r w:rsidRPr="00843905">
              <w:rPr>
                <w:rFonts w:ascii="Times New Roman" w:hAnsi="Times New Roman"/>
              </w:rPr>
              <w:t>lạnh</w:t>
            </w:r>
            <w:proofErr w:type="spellEnd"/>
            <w:r w:rsidRPr="00843905">
              <w:rPr>
                <w:rFonts w:ascii="Times New Roman" w:hAnsi="Times New Roman"/>
              </w:rPr>
              <w:t xml:space="preserve"> </w:t>
            </w:r>
            <w:proofErr w:type="spellStart"/>
            <w:r w:rsidRPr="00843905">
              <w:rPr>
                <w:rFonts w:ascii="Times New Roman" w:hAnsi="Times New Roman"/>
              </w:rPr>
              <w:t>đời</w:t>
            </w:r>
            <w:proofErr w:type="spellEnd"/>
            <w:r w:rsidRPr="00843905">
              <w:rPr>
                <w:rFonts w:ascii="Times New Roman" w:hAnsi="Times New Roman"/>
              </w:rPr>
              <w:t xml:space="preserve"> </w:t>
            </w:r>
            <w:proofErr w:type="spellStart"/>
            <w:r w:rsidRPr="00843905">
              <w:rPr>
                <w:rFonts w:ascii="Times New Roman" w:hAnsi="Times New Roman"/>
              </w:rPr>
              <w:t>mới</w:t>
            </w:r>
            <w:proofErr w:type="spellEnd"/>
            <w:r w:rsidRPr="00843905">
              <w:rPr>
                <w:rFonts w:ascii="Times New Roman" w:hAnsi="Times New Roman"/>
              </w:rPr>
              <w:t xml:space="preserve"> </w:t>
            </w:r>
            <w:proofErr w:type="spellStart"/>
            <w:proofErr w:type="gramStart"/>
            <w:r w:rsidRPr="00843905">
              <w:rPr>
                <w:rFonts w:ascii="Times New Roman" w:hAnsi="Times New Roman"/>
              </w:rPr>
              <w:t>theo</w:t>
            </w:r>
            <w:proofErr w:type="spellEnd"/>
            <w:proofErr w:type="gramEnd"/>
            <w:r w:rsidRPr="00843905">
              <w:rPr>
                <w:rFonts w:ascii="Times New Roman" w:hAnsi="Times New Roman"/>
              </w:rPr>
              <w:t xml:space="preserve"> </w:t>
            </w:r>
            <w:proofErr w:type="spellStart"/>
            <w:r w:rsidRPr="00843905">
              <w:rPr>
                <w:rFonts w:ascii="Times New Roman" w:hAnsi="Times New Roman"/>
              </w:rPr>
              <w:t>hành</w:t>
            </w:r>
            <w:proofErr w:type="spellEnd"/>
            <w:r w:rsidRPr="00843905">
              <w:rPr>
                <w:rFonts w:ascii="Times New Roman" w:hAnsi="Times New Roman"/>
              </w:rPr>
              <w:t xml:space="preserve"> </w:t>
            </w:r>
            <w:proofErr w:type="spellStart"/>
            <w:r w:rsidRPr="00843905">
              <w:rPr>
                <w:rFonts w:ascii="Times New Roman" w:hAnsi="Times New Roman"/>
              </w:rPr>
              <w:t>trình</w:t>
            </w:r>
            <w:proofErr w:type="spellEnd"/>
            <w:r w:rsidRPr="00843905">
              <w:rPr>
                <w:rFonts w:ascii="Times New Roman" w:hAnsi="Times New Roman"/>
              </w:rPr>
              <w:t xml:space="preserve"> </w:t>
            </w:r>
            <w:proofErr w:type="spellStart"/>
            <w:r w:rsidRPr="00843905">
              <w:rPr>
                <w:rFonts w:ascii="Times New Roman" w:hAnsi="Times New Roman"/>
              </w:rPr>
              <w:t>thăm</w:t>
            </w:r>
            <w:proofErr w:type="spellEnd"/>
            <w:r w:rsidRPr="00843905">
              <w:rPr>
                <w:rFonts w:ascii="Times New Roman" w:hAnsi="Times New Roman"/>
              </w:rPr>
              <w:t xml:space="preserve"> </w:t>
            </w:r>
            <w:proofErr w:type="spellStart"/>
            <w:r w:rsidRPr="00843905">
              <w:rPr>
                <w:rFonts w:ascii="Times New Roman" w:hAnsi="Times New Roman"/>
              </w:rPr>
              <w:t>quan</w:t>
            </w:r>
            <w:proofErr w:type="spellEnd"/>
            <w:r w:rsidRPr="00843905">
              <w:rPr>
                <w:rFonts w:ascii="Times New Roman" w:hAnsi="Times New Roman"/>
              </w:rPr>
              <w:t>.</w:t>
            </w: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Vé</w:t>
            </w:r>
            <w:proofErr w:type="spellEnd"/>
            <w:r w:rsidRPr="00843905">
              <w:rPr>
                <w:rFonts w:ascii="Times New Roman" w:hAnsi="Times New Roman"/>
              </w:rPr>
              <w:t xml:space="preserve"> </w:t>
            </w:r>
            <w:proofErr w:type="spellStart"/>
            <w:r w:rsidRPr="00843905">
              <w:rPr>
                <w:rFonts w:ascii="Times New Roman" w:hAnsi="Times New Roman"/>
              </w:rPr>
              <w:t>tham</w:t>
            </w:r>
            <w:proofErr w:type="spellEnd"/>
            <w:r w:rsidRPr="00843905">
              <w:rPr>
                <w:rFonts w:ascii="Times New Roman" w:hAnsi="Times New Roman"/>
              </w:rPr>
              <w:t xml:space="preserve"> </w:t>
            </w:r>
            <w:proofErr w:type="spellStart"/>
            <w:r w:rsidRPr="00843905">
              <w:rPr>
                <w:rFonts w:ascii="Times New Roman" w:hAnsi="Times New Roman"/>
              </w:rPr>
              <w:t>quan</w:t>
            </w:r>
            <w:proofErr w:type="spellEnd"/>
            <w:r w:rsidRPr="00843905">
              <w:rPr>
                <w:rFonts w:ascii="Times New Roman" w:hAnsi="Times New Roman"/>
              </w:rPr>
              <w:t xml:space="preserve"> </w:t>
            </w:r>
            <w:proofErr w:type="spellStart"/>
            <w:r w:rsidRPr="00843905">
              <w:rPr>
                <w:rFonts w:ascii="Times New Roman" w:hAnsi="Times New Roman"/>
              </w:rPr>
              <w:t>thắng</w:t>
            </w:r>
            <w:proofErr w:type="spellEnd"/>
            <w:r w:rsidRPr="00843905">
              <w:rPr>
                <w:rFonts w:ascii="Times New Roman" w:hAnsi="Times New Roman"/>
              </w:rPr>
              <w:t xml:space="preserve"> </w:t>
            </w:r>
            <w:proofErr w:type="spellStart"/>
            <w:r w:rsidRPr="00843905">
              <w:rPr>
                <w:rFonts w:ascii="Times New Roman" w:hAnsi="Times New Roman"/>
              </w:rPr>
              <w:t>cảnh</w:t>
            </w:r>
            <w:proofErr w:type="spellEnd"/>
            <w:r w:rsidRPr="00843905">
              <w:rPr>
                <w:rFonts w:ascii="Times New Roman" w:hAnsi="Times New Roman"/>
              </w:rPr>
              <w:t xml:space="preserve"> </w:t>
            </w:r>
            <w:proofErr w:type="spellStart"/>
            <w:r w:rsidRPr="00843905">
              <w:rPr>
                <w:rFonts w:ascii="Times New Roman" w:hAnsi="Times New Roman"/>
              </w:rPr>
              <w:t>vào</w:t>
            </w:r>
            <w:proofErr w:type="spellEnd"/>
            <w:r w:rsidRPr="00843905">
              <w:rPr>
                <w:rFonts w:ascii="Times New Roman" w:hAnsi="Times New Roman"/>
              </w:rPr>
              <w:t xml:space="preserve"> </w:t>
            </w:r>
            <w:proofErr w:type="spellStart"/>
            <w:r w:rsidRPr="00843905">
              <w:rPr>
                <w:rFonts w:ascii="Times New Roman" w:hAnsi="Times New Roman"/>
              </w:rPr>
              <w:t>cửa</w:t>
            </w:r>
            <w:proofErr w:type="spellEnd"/>
            <w:r w:rsidRPr="00843905">
              <w:rPr>
                <w:rFonts w:ascii="Times New Roman" w:hAnsi="Times New Roman"/>
              </w:rPr>
              <w:t xml:space="preserve"> 1 </w:t>
            </w:r>
            <w:proofErr w:type="spellStart"/>
            <w:r w:rsidRPr="00843905">
              <w:rPr>
                <w:rFonts w:ascii="Times New Roman" w:hAnsi="Times New Roman"/>
              </w:rPr>
              <w:t>lần</w:t>
            </w:r>
            <w:proofErr w:type="spellEnd"/>
            <w:r w:rsidRPr="00843905">
              <w:rPr>
                <w:rFonts w:ascii="Times New Roman" w:hAnsi="Times New Roman"/>
              </w:rPr>
              <w:t xml:space="preserve">; </w:t>
            </w: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Hướng</w:t>
            </w:r>
            <w:proofErr w:type="spellEnd"/>
            <w:r w:rsidRPr="00843905">
              <w:rPr>
                <w:rFonts w:ascii="Times New Roman" w:hAnsi="Times New Roman"/>
              </w:rPr>
              <w:t xml:space="preserve"> </w:t>
            </w:r>
            <w:proofErr w:type="spellStart"/>
            <w:r w:rsidRPr="00843905">
              <w:rPr>
                <w:rFonts w:ascii="Times New Roman" w:hAnsi="Times New Roman"/>
              </w:rPr>
              <w:t>dẫn</w:t>
            </w:r>
            <w:proofErr w:type="spellEnd"/>
            <w:r w:rsidRPr="00843905">
              <w:rPr>
                <w:rFonts w:ascii="Times New Roman" w:hAnsi="Times New Roman"/>
              </w:rPr>
              <w:t xml:space="preserve"> </w:t>
            </w:r>
            <w:proofErr w:type="spellStart"/>
            <w:r w:rsidRPr="00843905">
              <w:rPr>
                <w:rFonts w:ascii="Times New Roman" w:hAnsi="Times New Roman"/>
              </w:rPr>
              <w:t>tiếng</w:t>
            </w:r>
            <w:proofErr w:type="spellEnd"/>
            <w:r w:rsidRPr="00843905">
              <w:rPr>
                <w:rFonts w:ascii="Times New Roman" w:hAnsi="Times New Roman"/>
              </w:rPr>
              <w:t xml:space="preserve"> </w:t>
            </w:r>
            <w:proofErr w:type="spellStart"/>
            <w:r w:rsidRPr="00843905">
              <w:rPr>
                <w:rFonts w:ascii="Times New Roman" w:hAnsi="Times New Roman"/>
              </w:rPr>
              <w:t>Việt</w:t>
            </w:r>
            <w:proofErr w:type="spellEnd"/>
            <w:r w:rsidRPr="00843905">
              <w:rPr>
                <w:rFonts w:ascii="Times New Roman" w:hAnsi="Times New Roman"/>
              </w:rPr>
              <w:t xml:space="preserve"> </w:t>
            </w:r>
            <w:proofErr w:type="spellStart"/>
            <w:r w:rsidRPr="00843905">
              <w:rPr>
                <w:rFonts w:ascii="Times New Roman" w:hAnsi="Times New Roman"/>
              </w:rPr>
              <w:t>kinh</w:t>
            </w:r>
            <w:proofErr w:type="spellEnd"/>
            <w:r w:rsidRPr="00843905">
              <w:rPr>
                <w:rFonts w:ascii="Times New Roman" w:hAnsi="Times New Roman"/>
              </w:rPr>
              <w:t xml:space="preserve"> </w:t>
            </w:r>
            <w:proofErr w:type="spellStart"/>
            <w:r w:rsidRPr="00843905">
              <w:rPr>
                <w:rFonts w:ascii="Times New Roman" w:hAnsi="Times New Roman"/>
              </w:rPr>
              <w:t>nghiệm</w:t>
            </w:r>
            <w:proofErr w:type="spellEnd"/>
            <w:r w:rsidRPr="00843905">
              <w:rPr>
                <w:rFonts w:ascii="Times New Roman" w:hAnsi="Times New Roman"/>
              </w:rPr>
              <w:t xml:space="preserve">, </w:t>
            </w:r>
            <w:proofErr w:type="spellStart"/>
            <w:r w:rsidRPr="00843905">
              <w:rPr>
                <w:rFonts w:ascii="Times New Roman" w:hAnsi="Times New Roman"/>
              </w:rPr>
              <w:t>nhiệt</w:t>
            </w:r>
            <w:proofErr w:type="spellEnd"/>
            <w:r w:rsidRPr="00843905">
              <w:rPr>
                <w:rFonts w:ascii="Times New Roman" w:hAnsi="Times New Roman"/>
              </w:rPr>
              <w:t xml:space="preserve"> </w:t>
            </w:r>
            <w:proofErr w:type="spellStart"/>
            <w:r w:rsidRPr="00843905">
              <w:rPr>
                <w:rFonts w:ascii="Times New Roman" w:hAnsi="Times New Roman"/>
              </w:rPr>
              <w:t>tình</w:t>
            </w:r>
            <w:proofErr w:type="spellEnd"/>
            <w:r w:rsidRPr="00843905">
              <w:rPr>
                <w:rFonts w:ascii="Times New Roman" w:hAnsi="Times New Roman"/>
              </w:rPr>
              <w:t xml:space="preserve"> </w:t>
            </w: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Bảo</w:t>
            </w:r>
            <w:proofErr w:type="spellEnd"/>
            <w:r w:rsidRPr="00843905">
              <w:rPr>
                <w:rFonts w:ascii="Times New Roman" w:hAnsi="Times New Roman"/>
              </w:rPr>
              <w:t xml:space="preserve"> </w:t>
            </w:r>
            <w:proofErr w:type="spellStart"/>
            <w:r w:rsidRPr="00843905">
              <w:rPr>
                <w:rFonts w:ascii="Times New Roman" w:hAnsi="Times New Roman"/>
              </w:rPr>
              <w:t>hiểm</w:t>
            </w:r>
            <w:proofErr w:type="spellEnd"/>
            <w:r w:rsidRPr="00843905">
              <w:rPr>
                <w:rFonts w:ascii="Times New Roman" w:hAnsi="Times New Roman"/>
              </w:rPr>
              <w:t xml:space="preserve"> du </w:t>
            </w:r>
            <w:proofErr w:type="spellStart"/>
            <w:r w:rsidRPr="00843905">
              <w:rPr>
                <w:rFonts w:ascii="Times New Roman" w:hAnsi="Times New Roman"/>
              </w:rPr>
              <w:t>lịch</w:t>
            </w:r>
            <w:proofErr w:type="spellEnd"/>
            <w:r w:rsidRPr="00843905">
              <w:rPr>
                <w:rFonts w:ascii="Times New Roman" w:hAnsi="Times New Roman"/>
              </w:rPr>
              <w:t xml:space="preserve"> </w:t>
            </w:r>
          </w:p>
          <w:p w:rsidR="00E91BC8" w:rsidRPr="00843905" w:rsidRDefault="00E91BC8" w:rsidP="00E91BC8">
            <w:pPr>
              <w:pStyle w:val="ListParagraph"/>
              <w:numPr>
                <w:ilvl w:val="0"/>
                <w:numId w:val="39"/>
              </w:numPr>
              <w:spacing w:after="200" w:line="276" w:lineRule="auto"/>
              <w:jc w:val="both"/>
              <w:rPr>
                <w:rFonts w:ascii="Times New Roman" w:hAnsi="Times New Roman"/>
              </w:rPr>
            </w:pPr>
            <w:r w:rsidRPr="00843905">
              <w:rPr>
                <w:rFonts w:ascii="Times New Roman" w:hAnsi="Times New Roman"/>
              </w:rPr>
              <w:t xml:space="preserve">VAT </w:t>
            </w:r>
          </w:p>
          <w:p w:rsidR="00E91BC8" w:rsidRPr="00843905" w:rsidRDefault="00E91BC8" w:rsidP="00E91BC8">
            <w:pPr>
              <w:pStyle w:val="ListParagraph"/>
              <w:numPr>
                <w:ilvl w:val="0"/>
                <w:numId w:val="39"/>
              </w:numPr>
              <w:spacing w:after="200" w:line="276" w:lineRule="auto"/>
              <w:jc w:val="both"/>
              <w:rPr>
                <w:rFonts w:ascii="Times New Roman" w:hAnsi="Times New Roman"/>
              </w:rPr>
            </w:pPr>
            <w:proofErr w:type="spellStart"/>
            <w:r w:rsidRPr="00843905">
              <w:rPr>
                <w:rFonts w:ascii="Times New Roman" w:hAnsi="Times New Roman"/>
              </w:rPr>
              <w:t>Trẻ</w:t>
            </w:r>
            <w:proofErr w:type="spellEnd"/>
            <w:r w:rsidRPr="00843905">
              <w:rPr>
                <w:rFonts w:ascii="Times New Roman" w:hAnsi="Times New Roman"/>
              </w:rPr>
              <w:t xml:space="preserve"> </w:t>
            </w:r>
            <w:proofErr w:type="spellStart"/>
            <w:r w:rsidRPr="00843905">
              <w:rPr>
                <w:rFonts w:ascii="Times New Roman" w:hAnsi="Times New Roman"/>
              </w:rPr>
              <w:t>em</w:t>
            </w:r>
            <w:proofErr w:type="spellEnd"/>
            <w:r w:rsidRPr="00843905">
              <w:rPr>
                <w:rFonts w:ascii="Times New Roman" w:hAnsi="Times New Roman"/>
              </w:rPr>
              <w:t xml:space="preserve"> </w:t>
            </w:r>
            <w:proofErr w:type="spellStart"/>
            <w:r w:rsidRPr="00843905">
              <w:rPr>
                <w:rFonts w:ascii="Times New Roman" w:hAnsi="Times New Roman"/>
              </w:rPr>
              <w:t>từ</w:t>
            </w:r>
            <w:proofErr w:type="spellEnd"/>
            <w:r w:rsidRPr="00843905">
              <w:rPr>
                <w:rFonts w:ascii="Times New Roman" w:hAnsi="Times New Roman"/>
              </w:rPr>
              <w:t xml:space="preserve"> 04 </w:t>
            </w:r>
            <w:proofErr w:type="spellStart"/>
            <w:r w:rsidRPr="00843905">
              <w:rPr>
                <w:rFonts w:ascii="Times New Roman" w:hAnsi="Times New Roman"/>
              </w:rPr>
              <w:t>tuổi</w:t>
            </w:r>
            <w:proofErr w:type="spellEnd"/>
            <w:r w:rsidRPr="00843905">
              <w:rPr>
                <w:rFonts w:ascii="Times New Roman" w:hAnsi="Times New Roman"/>
              </w:rPr>
              <w:t xml:space="preserve"> </w:t>
            </w:r>
            <w:proofErr w:type="spellStart"/>
            <w:r w:rsidRPr="00843905">
              <w:rPr>
                <w:rFonts w:ascii="Times New Roman" w:hAnsi="Times New Roman"/>
              </w:rPr>
              <w:t>trở</w:t>
            </w:r>
            <w:proofErr w:type="spellEnd"/>
            <w:r w:rsidRPr="00843905">
              <w:rPr>
                <w:rFonts w:ascii="Times New Roman" w:hAnsi="Times New Roman"/>
              </w:rPr>
              <w:t xml:space="preserve"> </w:t>
            </w:r>
            <w:proofErr w:type="spellStart"/>
            <w:r w:rsidRPr="00843905">
              <w:rPr>
                <w:rFonts w:ascii="Times New Roman" w:hAnsi="Times New Roman"/>
              </w:rPr>
              <w:t>lên</w:t>
            </w:r>
            <w:proofErr w:type="spellEnd"/>
            <w:r w:rsidRPr="00843905">
              <w:rPr>
                <w:rFonts w:ascii="Times New Roman" w:hAnsi="Times New Roman"/>
              </w:rPr>
              <w:t xml:space="preserve"> </w:t>
            </w:r>
            <w:proofErr w:type="spellStart"/>
            <w:r w:rsidRPr="00843905">
              <w:rPr>
                <w:rFonts w:ascii="Times New Roman" w:hAnsi="Times New Roman"/>
              </w:rPr>
              <w:t>có</w:t>
            </w:r>
            <w:proofErr w:type="spellEnd"/>
            <w:r w:rsidRPr="00843905">
              <w:rPr>
                <w:rFonts w:ascii="Times New Roman" w:hAnsi="Times New Roman"/>
              </w:rPr>
              <w:t xml:space="preserve"> </w:t>
            </w:r>
            <w:proofErr w:type="spellStart"/>
            <w:r w:rsidRPr="00843905">
              <w:rPr>
                <w:rFonts w:ascii="Times New Roman" w:hAnsi="Times New Roman"/>
              </w:rPr>
              <w:t>giường</w:t>
            </w:r>
            <w:proofErr w:type="spellEnd"/>
            <w:r w:rsidRPr="00843905">
              <w:rPr>
                <w:rFonts w:ascii="Times New Roman" w:hAnsi="Times New Roman"/>
              </w:rPr>
              <w:t xml:space="preserve"> </w:t>
            </w:r>
            <w:proofErr w:type="spellStart"/>
            <w:r w:rsidRPr="00843905">
              <w:rPr>
                <w:rFonts w:ascii="Times New Roman" w:hAnsi="Times New Roman"/>
              </w:rPr>
              <w:t>riêng</w:t>
            </w:r>
            <w:proofErr w:type="spellEnd"/>
            <w:r w:rsidRPr="00843905">
              <w:rPr>
                <w:rFonts w:ascii="Times New Roman" w:hAnsi="Times New Roman"/>
              </w:rPr>
              <w:t>.</w:t>
            </w:r>
          </w:p>
          <w:p w:rsidR="00C8109B" w:rsidRPr="00C8109B" w:rsidRDefault="00C8109B" w:rsidP="00E91BC8">
            <w:pPr>
              <w:spacing w:before="120"/>
              <w:ind w:left="360"/>
              <w:jc w:val="both"/>
              <w:rPr>
                <w:rFonts w:ascii="Times New Roman" w:hAnsi="Times New Roman"/>
                <w:sz w:val="24"/>
                <w:lang w:val="nb-NO"/>
              </w:rPr>
            </w:pPr>
          </w:p>
        </w:tc>
        <w:tc>
          <w:tcPr>
            <w:tcW w:w="5070" w:type="dxa"/>
            <w:gridSpan w:val="2"/>
            <w:tcBorders>
              <w:top w:val="double" w:sz="4" w:space="0" w:color="auto"/>
              <w:left w:val="single" w:sz="4" w:space="0" w:color="auto"/>
              <w:bottom w:val="single" w:sz="4" w:space="0" w:color="auto"/>
              <w:right w:val="double" w:sz="4" w:space="0" w:color="auto"/>
            </w:tcBorders>
          </w:tcPr>
          <w:p w:rsidR="00E91BC8" w:rsidRDefault="00E91BC8" w:rsidP="00C8109B">
            <w:pPr>
              <w:ind w:left="360"/>
              <w:jc w:val="both"/>
              <w:rPr>
                <w:rFonts w:ascii="Times New Roman" w:hAnsi="Times New Roman"/>
                <w:bCs/>
                <w:sz w:val="24"/>
              </w:rPr>
            </w:pPr>
          </w:p>
          <w:p w:rsidR="00E91BC8" w:rsidRDefault="00E91BC8" w:rsidP="00C8109B">
            <w:pPr>
              <w:ind w:left="360"/>
              <w:jc w:val="both"/>
              <w:rPr>
                <w:rFonts w:ascii="Times New Roman" w:hAnsi="Times New Roman"/>
                <w:bCs/>
                <w:sz w:val="24"/>
              </w:rPr>
            </w:pPr>
          </w:p>
          <w:p w:rsidR="00C8109B" w:rsidRPr="00E91BC8" w:rsidRDefault="00E91BC8" w:rsidP="00E91BC8">
            <w:pPr>
              <w:pStyle w:val="ListParagraph"/>
              <w:numPr>
                <w:ilvl w:val="0"/>
                <w:numId w:val="39"/>
              </w:numPr>
              <w:jc w:val="both"/>
              <w:rPr>
                <w:rFonts w:ascii="Times New Roman" w:hAnsi="Times New Roman"/>
                <w:lang w:val="nb-NO"/>
              </w:rPr>
            </w:pPr>
            <w:proofErr w:type="spellStart"/>
            <w:r w:rsidRPr="00E91BC8">
              <w:rPr>
                <w:rFonts w:ascii="Times New Roman" w:hAnsi="Times New Roman"/>
                <w:bCs/>
              </w:rPr>
              <w:t>Hộ</w:t>
            </w:r>
            <w:proofErr w:type="spellEnd"/>
            <w:r w:rsidRPr="00E91BC8">
              <w:rPr>
                <w:rFonts w:ascii="Times New Roman" w:hAnsi="Times New Roman"/>
                <w:bCs/>
              </w:rPr>
              <w:t xml:space="preserve"> </w:t>
            </w:r>
            <w:proofErr w:type="spellStart"/>
            <w:r w:rsidRPr="00E91BC8">
              <w:rPr>
                <w:rFonts w:ascii="Times New Roman" w:hAnsi="Times New Roman"/>
                <w:bCs/>
              </w:rPr>
              <w:t>chiếu</w:t>
            </w:r>
            <w:proofErr w:type="spellEnd"/>
            <w:r w:rsidRPr="00E91BC8">
              <w:rPr>
                <w:rFonts w:ascii="Times New Roman" w:hAnsi="Times New Roman"/>
                <w:bCs/>
              </w:rPr>
              <w:t xml:space="preserve">, chi </w:t>
            </w:r>
            <w:proofErr w:type="spellStart"/>
            <w:r w:rsidRPr="00E91BC8">
              <w:rPr>
                <w:rFonts w:ascii="Times New Roman" w:hAnsi="Times New Roman"/>
                <w:bCs/>
              </w:rPr>
              <w:t>phí</w:t>
            </w:r>
            <w:proofErr w:type="spellEnd"/>
            <w:r w:rsidRPr="00E91BC8">
              <w:rPr>
                <w:rFonts w:ascii="Times New Roman" w:hAnsi="Times New Roman"/>
                <w:bCs/>
              </w:rPr>
              <w:t xml:space="preserve"> </w:t>
            </w:r>
            <w:proofErr w:type="spellStart"/>
            <w:r w:rsidRPr="00E91BC8">
              <w:rPr>
                <w:rFonts w:ascii="Times New Roman" w:hAnsi="Times New Roman"/>
                <w:bCs/>
              </w:rPr>
              <w:t>cá</w:t>
            </w:r>
            <w:proofErr w:type="spellEnd"/>
            <w:r w:rsidRPr="00E91BC8">
              <w:rPr>
                <w:rFonts w:ascii="Times New Roman" w:hAnsi="Times New Roman"/>
                <w:bCs/>
              </w:rPr>
              <w:t xml:space="preserve"> </w:t>
            </w:r>
            <w:proofErr w:type="spellStart"/>
            <w:r w:rsidRPr="00E91BC8">
              <w:rPr>
                <w:rFonts w:ascii="Times New Roman" w:hAnsi="Times New Roman"/>
                <w:bCs/>
              </w:rPr>
              <w:t>nhân</w:t>
            </w:r>
            <w:proofErr w:type="spellEnd"/>
            <w:r w:rsidRPr="00E91BC8">
              <w:rPr>
                <w:rFonts w:ascii="Times New Roman" w:hAnsi="Times New Roman"/>
                <w:bCs/>
              </w:rPr>
              <w:t xml:space="preserve">, </w:t>
            </w:r>
            <w:proofErr w:type="spellStart"/>
            <w:r w:rsidRPr="00E91BC8">
              <w:rPr>
                <w:rFonts w:ascii="Times New Roman" w:hAnsi="Times New Roman"/>
                <w:bCs/>
              </w:rPr>
              <w:t>điện</w:t>
            </w:r>
            <w:proofErr w:type="spellEnd"/>
            <w:r w:rsidRPr="00E91BC8">
              <w:rPr>
                <w:rFonts w:ascii="Times New Roman" w:hAnsi="Times New Roman"/>
                <w:bCs/>
              </w:rPr>
              <w:t xml:space="preserve"> </w:t>
            </w:r>
            <w:proofErr w:type="spellStart"/>
            <w:r w:rsidRPr="00E91BC8">
              <w:rPr>
                <w:rFonts w:ascii="Times New Roman" w:hAnsi="Times New Roman"/>
                <w:bCs/>
              </w:rPr>
              <w:t>thoại</w:t>
            </w:r>
            <w:proofErr w:type="spellEnd"/>
            <w:r w:rsidRPr="00E91BC8">
              <w:rPr>
                <w:rFonts w:ascii="Times New Roman" w:hAnsi="Times New Roman"/>
                <w:bCs/>
              </w:rPr>
              <w:t xml:space="preserve">, </w:t>
            </w:r>
            <w:proofErr w:type="spellStart"/>
            <w:r w:rsidRPr="00E91BC8">
              <w:rPr>
                <w:rFonts w:ascii="Times New Roman" w:hAnsi="Times New Roman"/>
                <w:bCs/>
              </w:rPr>
              <w:t>giặt</w:t>
            </w:r>
            <w:proofErr w:type="spellEnd"/>
            <w:r w:rsidRPr="00E91BC8">
              <w:rPr>
                <w:rFonts w:ascii="Times New Roman" w:hAnsi="Times New Roman"/>
                <w:bCs/>
              </w:rPr>
              <w:t xml:space="preserve"> </w:t>
            </w:r>
            <w:proofErr w:type="spellStart"/>
            <w:r w:rsidRPr="00E91BC8">
              <w:rPr>
                <w:rFonts w:ascii="Times New Roman" w:hAnsi="Times New Roman"/>
                <w:bCs/>
              </w:rPr>
              <w:t>là</w:t>
            </w:r>
            <w:proofErr w:type="spellEnd"/>
            <w:r w:rsidRPr="00E91BC8">
              <w:rPr>
                <w:rFonts w:ascii="Times New Roman" w:hAnsi="Times New Roman"/>
                <w:bCs/>
              </w:rPr>
              <w:t xml:space="preserve">, </w:t>
            </w:r>
            <w:proofErr w:type="spellStart"/>
            <w:r w:rsidRPr="00E91BC8">
              <w:rPr>
                <w:rFonts w:ascii="Times New Roman" w:hAnsi="Times New Roman"/>
                <w:bCs/>
              </w:rPr>
              <w:t>hành</w:t>
            </w:r>
            <w:proofErr w:type="spellEnd"/>
            <w:r w:rsidRPr="00E91BC8">
              <w:rPr>
                <w:rFonts w:ascii="Times New Roman" w:hAnsi="Times New Roman"/>
                <w:bCs/>
              </w:rPr>
              <w:t xml:space="preserve"> </w:t>
            </w:r>
            <w:proofErr w:type="spellStart"/>
            <w:r w:rsidRPr="00E91BC8">
              <w:rPr>
                <w:rFonts w:ascii="Times New Roman" w:hAnsi="Times New Roman"/>
                <w:bCs/>
              </w:rPr>
              <w:t>lý</w:t>
            </w:r>
            <w:proofErr w:type="spellEnd"/>
            <w:r w:rsidRPr="00E91BC8">
              <w:rPr>
                <w:rFonts w:ascii="Times New Roman" w:hAnsi="Times New Roman"/>
                <w:bCs/>
              </w:rPr>
              <w:t xml:space="preserve"> </w:t>
            </w:r>
            <w:proofErr w:type="spellStart"/>
            <w:r w:rsidRPr="00E91BC8">
              <w:rPr>
                <w:rFonts w:ascii="Times New Roman" w:hAnsi="Times New Roman"/>
                <w:bCs/>
              </w:rPr>
              <w:t>quá</w:t>
            </w:r>
            <w:proofErr w:type="spellEnd"/>
            <w:r w:rsidRPr="00E91BC8">
              <w:rPr>
                <w:rFonts w:ascii="Times New Roman" w:hAnsi="Times New Roman"/>
                <w:bCs/>
              </w:rPr>
              <w:t xml:space="preserve"> </w:t>
            </w:r>
            <w:proofErr w:type="spellStart"/>
            <w:r w:rsidRPr="00E91BC8">
              <w:rPr>
                <w:rFonts w:ascii="Times New Roman" w:hAnsi="Times New Roman"/>
                <w:bCs/>
              </w:rPr>
              <w:t>cước</w:t>
            </w:r>
            <w:proofErr w:type="spellEnd"/>
            <w:r w:rsidRPr="00E91BC8">
              <w:rPr>
                <w:rFonts w:ascii="Times New Roman" w:hAnsi="Times New Roman"/>
                <w:bCs/>
              </w:rPr>
              <w:t xml:space="preserve">, </w:t>
            </w:r>
            <w:proofErr w:type="spellStart"/>
            <w:r w:rsidRPr="00E91BC8">
              <w:rPr>
                <w:rFonts w:ascii="Times New Roman" w:hAnsi="Times New Roman"/>
                <w:bCs/>
              </w:rPr>
              <w:t>nghỉ</w:t>
            </w:r>
            <w:proofErr w:type="spellEnd"/>
            <w:r w:rsidRPr="00E91BC8">
              <w:rPr>
                <w:rFonts w:ascii="Times New Roman" w:hAnsi="Times New Roman"/>
                <w:bCs/>
              </w:rPr>
              <w:t xml:space="preserve"> </w:t>
            </w:r>
            <w:proofErr w:type="spellStart"/>
            <w:r w:rsidRPr="00E91BC8">
              <w:rPr>
                <w:rFonts w:ascii="Times New Roman" w:hAnsi="Times New Roman"/>
                <w:bCs/>
              </w:rPr>
              <w:t>phòng</w:t>
            </w:r>
            <w:proofErr w:type="spellEnd"/>
            <w:r w:rsidRPr="00E91BC8">
              <w:rPr>
                <w:rFonts w:ascii="Times New Roman" w:hAnsi="Times New Roman"/>
                <w:bCs/>
              </w:rPr>
              <w:t xml:space="preserve"> </w:t>
            </w:r>
            <w:proofErr w:type="spellStart"/>
            <w:r w:rsidRPr="00E91BC8">
              <w:rPr>
                <w:rFonts w:ascii="Times New Roman" w:hAnsi="Times New Roman"/>
                <w:bCs/>
              </w:rPr>
              <w:t>đơn</w:t>
            </w:r>
            <w:proofErr w:type="spellEnd"/>
            <w:r w:rsidRPr="00E91BC8">
              <w:rPr>
                <w:rFonts w:ascii="Times New Roman" w:hAnsi="Times New Roman"/>
                <w:bCs/>
              </w:rPr>
              <w:t xml:space="preserve">, </w:t>
            </w:r>
            <w:proofErr w:type="spellStart"/>
            <w:r w:rsidRPr="00E91BC8">
              <w:rPr>
                <w:rFonts w:ascii="Times New Roman" w:hAnsi="Times New Roman"/>
                <w:bCs/>
              </w:rPr>
              <w:t>tiền</w:t>
            </w:r>
            <w:proofErr w:type="spellEnd"/>
            <w:r w:rsidRPr="00E91BC8">
              <w:rPr>
                <w:rFonts w:ascii="Times New Roman" w:hAnsi="Times New Roman"/>
                <w:bCs/>
              </w:rPr>
              <w:t xml:space="preserve"> </w:t>
            </w:r>
            <w:proofErr w:type="spellStart"/>
            <w:r w:rsidRPr="00E91BC8">
              <w:rPr>
                <w:rFonts w:ascii="Times New Roman" w:hAnsi="Times New Roman"/>
                <w:bCs/>
              </w:rPr>
              <w:t>bồi</w:t>
            </w:r>
            <w:proofErr w:type="spellEnd"/>
            <w:r w:rsidRPr="00E91BC8">
              <w:rPr>
                <w:rFonts w:ascii="Times New Roman" w:hAnsi="Times New Roman"/>
                <w:bCs/>
              </w:rPr>
              <w:t xml:space="preserve"> </w:t>
            </w:r>
            <w:proofErr w:type="spellStart"/>
            <w:r w:rsidRPr="00E91BC8">
              <w:rPr>
                <w:rFonts w:ascii="Times New Roman" w:hAnsi="Times New Roman"/>
                <w:bCs/>
              </w:rPr>
              <w:t>dưỡng</w:t>
            </w:r>
            <w:proofErr w:type="spellEnd"/>
            <w:r w:rsidRPr="00E91BC8">
              <w:rPr>
                <w:rFonts w:ascii="Times New Roman" w:hAnsi="Times New Roman"/>
                <w:bCs/>
              </w:rPr>
              <w:t xml:space="preserve"> </w:t>
            </w:r>
            <w:proofErr w:type="spellStart"/>
            <w:r w:rsidRPr="00E91BC8">
              <w:rPr>
                <w:rFonts w:ascii="Times New Roman" w:hAnsi="Times New Roman"/>
                <w:bCs/>
              </w:rPr>
              <w:t>cho</w:t>
            </w:r>
            <w:proofErr w:type="spellEnd"/>
            <w:r w:rsidRPr="00E91BC8">
              <w:rPr>
                <w:rFonts w:ascii="Times New Roman" w:hAnsi="Times New Roman"/>
                <w:bCs/>
              </w:rPr>
              <w:t xml:space="preserve"> </w:t>
            </w:r>
            <w:proofErr w:type="spellStart"/>
            <w:r w:rsidRPr="00E91BC8">
              <w:rPr>
                <w:rFonts w:ascii="Times New Roman" w:hAnsi="Times New Roman"/>
                <w:bCs/>
              </w:rPr>
              <w:t>hướng</w:t>
            </w:r>
            <w:proofErr w:type="spellEnd"/>
            <w:r w:rsidRPr="00E91BC8">
              <w:rPr>
                <w:rFonts w:ascii="Times New Roman" w:hAnsi="Times New Roman"/>
                <w:bCs/>
              </w:rPr>
              <w:t xml:space="preserve"> </w:t>
            </w:r>
            <w:proofErr w:type="spellStart"/>
            <w:r w:rsidRPr="00E91BC8">
              <w:rPr>
                <w:rFonts w:ascii="Times New Roman" w:hAnsi="Times New Roman"/>
                <w:bCs/>
              </w:rPr>
              <w:t>dẫn</w:t>
            </w:r>
            <w:proofErr w:type="spellEnd"/>
            <w:r w:rsidRPr="00E91BC8">
              <w:rPr>
                <w:rFonts w:ascii="Times New Roman" w:hAnsi="Times New Roman"/>
                <w:bCs/>
              </w:rPr>
              <w:t xml:space="preserve"> </w:t>
            </w:r>
            <w:proofErr w:type="spellStart"/>
            <w:r w:rsidRPr="00E91BC8">
              <w:rPr>
                <w:rFonts w:ascii="Times New Roman" w:hAnsi="Times New Roman"/>
                <w:bCs/>
              </w:rPr>
              <w:t>viên</w:t>
            </w:r>
            <w:proofErr w:type="spellEnd"/>
            <w:r w:rsidRPr="00E91BC8">
              <w:rPr>
                <w:rFonts w:ascii="Times New Roman" w:hAnsi="Times New Roman"/>
                <w:bCs/>
              </w:rPr>
              <w:t xml:space="preserve"> </w:t>
            </w:r>
            <w:proofErr w:type="spellStart"/>
            <w:r w:rsidRPr="00E91BC8">
              <w:rPr>
                <w:rFonts w:ascii="Times New Roman" w:hAnsi="Times New Roman"/>
                <w:bCs/>
              </w:rPr>
              <w:t>và</w:t>
            </w:r>
            <w:proofErr w:type="spellEnd"/>
            <w:r w:rsidRPr="00E91BC8">
              <w:rPr>
                <w:rFonts w:ascii="Times New Roman" w:hAnsi="Times New Roman"/>
                <w:bCs/>
              </w:rPr>
              <w:t xml:space="preserve"> </w:t>
            </w:r>
            <w:proofErr w:type="spellStart"/>
            <w:r w:rsidRPr="00E91BC8">
              <w:rPr>
                <w:rFonts w:ascii="Times New Roman" w:hAnsi="Times New Roman"/>
                <w:bCs/>
              </w:rPr>
              <w:t>lái</w:t>
            </w:r>
            <w:proofErr w:type="spellEnd"/>
            <w:r w:rsidRPr="00E91BC8">
              <w:rPr>
                <w:rFonts w:ascii="Times New Roman" w:hAnsi="Times New Roman"/>
                <w:bCs/>
              </w:rPr>
              <w:t xml:space="preserve"> </w:t>
            </w:r>
            <w:proofErr w:type="spellStart"/>
            <w:proofErr w:type="gramStart"/>
            <w:r w:rsidRPr="00E91BC8">
              <w:rPr>
                <w:rFonts w:ascii="Times New Roman" w:hAnsi="Times New Roman"/>
                <w:bCs/>
              </w:rPr>
              <w:t>xe</w:t>
            </w:r>
            <w:proofErr w:type="spellEnd"/>
            <w:proofErr w:type="gramEnd"/>
            <w:r w:rsidRPr="00E91BC8">
              <w:rPr>
                <w:rFonts w:ascii="Times New Roman" w:hAnsi="Times New Roman"/>
                <w:bCs/>
                <w:lang w:val="vi-VN"/>
              </w:rPr>
              <w:t xml:space="preserve"> (</w:t>
            </w:r>
            <w:r w:rsidRPr="00E91BC8">
              <w:rPr>
                <w:rFonts w:ascii="Times New Roman" w:hAnsi="Times New Roman"/>
                <w:bCs/>
              </w:rPr>
              <w:t xml:space="preserve">5 </w:t>
            </w:r>
            <w:r w:rsidRPr="00E91BC8">
              <w:rPr>
                <w:rFonts w:ascii="Times New Roman" w:hAnsi="Times New Roman"/>
                <w:bCs/>
                <w:lang w:val="vi-VN"/>
              </w:rPr>
              <w:t>USD/ khách)</w:t>
            </w:r>
            <w:r w:rsidRPr="00E91BC8">
              <w:rPr>
                <w:rFonts w:ascii="Times New Roman" w:hAnsi="Times New Roman"/>
                <w:bCs/>
              </w:rPr>
              <w:t xml:space="preserve">... </w:t>
            </w:r>
            <w:proofErr w:type="spellStart"/>
            <w:r w:rsidRPr="00E91BC8">
              <w:rPr>
                <w:rFonts w:ascii="Times New Roman" w:hAnsi="Times New Roman"/>
                <w:bCs/>
              </w:rPr>
              <w:t>các</w:t>
            </w:r>
            <w:proofErr w:type="spellEnd"/>
            <w:r w:rsidRPr="00E91BC8">
              <w:rPr>
                <w:rFonts w:ascii="Times New Roman" w:hAnsi="Times New Roman"/>
                <w:bCs/>
              </w:rPr>
              <w:t xml:space="preserve"> chi </w:t>
            </w:r>
            <w:proofErr w:type="spellStart"/>
            <w:r w:rsidRPr="00E91BC8">
              <w:rPr>
                <w:rFonts w:ascii="Times New Roman" w:hAnsi="Times New Roman"/>
                <w:bCs/>
              </w:rPr>
              <w:t>phí</w:t>
            </w:r>
            <w:proofErr w:type="spellEnd"/>
            <w:r w:rsidRPr="00E91BC8">
              <w:rPr>
                <w:rFonts w:ascii="Times New Roman" w:hAnsi="Times New Roman"/>
                <w:bCs/>
              </w:rPr>
              <w:t xml:space="preserve"> </w:t>
            </w:r>
            <w:proofErr w:type="spellStart"/>
            <w:r w:rsidRPr="00E91BC8">
              <w:rPr>
                <w:rFonts w:ascii="Times New Roman" w:hAnsi="Times New Roman"/>
                <w:bCs/>
              </w:rPr>
              <w:t>cá</w:t>
            </w:r>
            <w:proofErr w:type="spellEnd"/>
            <w:r w:rsidRPr="00E91BC8">
              <w:rPr>
                <w:rFonts w:ascii="Times New Roman" w:hAnsi="Times New Roman"/>
                <w:bCs/>
              </w:rPr>
              <w:t xml:space="preserve"> </w:t>
            </w:r>
            <w:proofErr w:type="spellStart"/>
            <w:r w:rsidRPr="00E91BC8">
              <w:rPr>
                <w:rFonts w:ascii="Times New Roman" w:hAnsi="Times New Roman"/>
                <w:bCs/>
              </w:rPr>
              <w:t>nhân</w:t>
            </w:r>
            <w:proofErr w:type="spellEnd"/>
            <w:r w:rsidRPr="00E91BC8">
              <w:rPr>
                <w:rFonts w:ascii="Times New Roman" w:hAnsi="Times New Roman"/>
                <w:bCs/>
              </w:rPr>
              <w:t xml:space="preserve"> </w:t>
            </w:r>
            <w:proofErr w:type="spellStart"/>
            <w:r w:rsidRPr="00E91BC8">
              <w:rPr>
                <w:rFonts w:ascii="Times New Roman" w:hAnsi="Times New Roman"/>
                <w:bCs/>
              </w:rPr>
              <w:t>khác</w:t>
            </w:r>
            <w:proofErr w:type="spellEnd"/>
            <w:r w:rsidRPr="00E91BC8">
              <w:rPr>
                <w:rFonts w:ascii="Times New Roman" w:hAnsi="Times New Roman"/>
                <w:bCs/>
              </w:rPr>
              <w:t xml:space="preserve"> </w:t>
            </w:r>
            <w:proofErr w:type="spellStart"/>
            <w:r w:rsidRPr="00E91BC8">
              <w:rPr>
                <w:rFonts w:ascii="Times New Roman" w:hAnsi="Times New Roman"/>
                <w:bCs/>
              </w:rPr>
              <w:t>ngoài</w:t>
            </w:r>
            <w:proofErr w:type="spellEnd"/>
            <w:r w:rsidRPr="00E91BC8">
              <w:rPr>
                <w:rFonts w:ascii="Times New Roman" w:hAnsi="Times New Roman"/>
                <w:bCs/>
              </w:rPr>
              <w:t xml:space="preserve"> </w:t>
            </w:r>
            <w:proofErr w:type="spellStart"/>
            <w:r w:rsidRPr="00E91BC8">
              <w:rPr>
                <w:rFonts w:ascii="Times New Roman" w:hAnsi="Times New Roman"/>
                <w:bCs/>
              </w:rPr>
              <w:t>chương</w:t>
            </w:r>
            <w:proofErr w:type="spellEnd"/>
            <w:r w:rsidRPr="00E91BC8">
              <w:rPr>
                <w:rFonts w:ascii="Times New Roman" w:hAnsi="Times New Roman"/>
                <w:bCs/>
              </w:rPr>
              <w:t xml:space="preserve"> </w:t>
            </w:r>
            <w:proofErr w:type="spellStart"/>
            <w:r w:rsidRPr="00E91BC8">
              <w:rPr>
                <w:rFonts w:ascii="Times New Roman" w:hAnsi="Times New Roman"/>
                <w:bCs/>
              </w:rPr>
              <w:t>trình</w:t>
            </w:r>
            <w:proofErr w:type="spellEnd"/>
            <w:r w:rsidRPr="00E91BC8">
              <w:rPr>
                <w:rFonts w:ascii="Times New Roman" w:hAnsi="Times New Roman"/>
                <w:bCs/>
              </w:rPr>
              <w:t>…</w:t>
            </w:r>
            <w:r w:rsidRPr="00E91BC8">
              <w:rPr>
                <w:rFonts w:cs="Arial"/>
                <w:bCs/>
              </w:rPr>
              <w:tab/>
            </w:r>
          </w:p>
        </w:tc>
      </w:tr>
    </w:tbl>
    <w:p w:rsidR="007A094D" w:rsidRDefault="007A094D" w:rsidP="00E91BC8">
      <w:pPr>
        <w:spacing w:before="120"/>
        <w:rPr>
          <w:rFonts w:ascii="Times New Roman" w:hAnsi="Times New Roman" w:cs="Times New Roman"/>
          <w:color w:val="000000"/>
          <w:sz w:val="24"/>
        </w:rPr>
      </w:pPr>
    </w:p>
    <w:p w:rsidR="00E91BC8" w:rsidRPr="00182824" w:rsidRDefault="00E91BC8" w:rsidP="00E91BC8">
      <w:pPr>
        <w:spacing w:line="312" w:lineRule="auto"/>
        <w:jc w:val="both"/>
        <w:rPr>
          <w:rFonts w:ascii="Times New Roman" w:hAnsi="Times New Roman"/>
          <w:b/>
          <w:bCs/>
          <w:color w:val="FF0000"/>
          <w:sz w:val="24"/>
          <w:u w:val="single"/>
        </w:rPr>
      </w:pPr>
      <w:r w:rsidRPr="00182824">
        <w:rPr>
          <w:rFonts w:ascii="Times New Roman" w:hAnsi="Times New Roman"/>
          <w:b/>
          <w:bCs/>
          <w:color w:val="FF0000"/>
          <w:sz w:val="24"/>
          <w:u w:val="single"/>
        </w:rPr>
        <w:t>GHI CHÚ</w:t>
      </w:r>
    </w:p>
    <w:p w:rsidR="00E91BC8" w:rsidRPr="00182824" w:rsidRDefault="00E91BC8" w:rsidP="00E91BC8">
      <w:pPr>
        <w:numPr>
          <w:ilvl w:val="0"/>
          <w:numId w:val="44"/>
        </w:numPr>
        <w:spacing w:line="312" w:lineRule="auto"/>
        <w:jc w:val="both"/>
        <w:rPr>
          <w:rFonts w:ascii="Times New Roman" w:hAnsi="Times New Roman"/>
          <w:bCs/>
          <w:color w:val="FF0000"/>
          <w:sz w:val="24"/>
        </w:rPr>
      </w:pPr>
      <w:proofErr w:type="spellStart"/>
      <w:r w:rsidRPr="00182824">
        <w:rPr>
          <w:rFonts w:ascii="Times New Roman" w:hAnsi="Times New Roman"/>
          <w:bCs/>
          <w:color w:val="FF0000"/>
          <w:sz w:val="24"/>
        </w:rPr>
        <w:t>Thời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hạn</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đăng</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ký</w:t>
      </w:r>
      <w:proofErr w:type="spellEnd"/>
      <w:r w:rsidRPr="00182824">
        <w:rPr>
          <w:rFonts w:ascii="Times New Roman" w:hAnsi="Times New Roman"/>
          <w:bCs/>
          <w:color w:val="FF0000"/>
          <w:sz w:val="24"/>
        </w:rPr>
        <w:t xml:space="preserve"> tour </w:t>
      </w:r>
      <w:proofErr w:type="spellStart"/>
      <w:r w:rsidRPr="00182824">
        <w:rPr>
          <w:rFonts w:ascii="Times New Roman" w:hAnsi="Times New Roman"/>
          <w:bCs/>
          <w:color w:val="FF0000"/>
          <w:sz w:val="24"/>
        </w:rPr>
        <w:t>trước</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ngày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khởi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hành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ít</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nhất</w:t>
      </w:r>
      <w:proofErr w:type="spellEnd"/>
      <w:r w:rsidRPr="00182824">
        <w:rPr>
          <w:rFonts w:ascii="Times New Roman" w:hAnsi="Times New Roman"/>
          <w:bCs/>
          <w:color w:val="FF0000"/>
          <w:sz w:val="24"/>
        </w:rPr>
        <w:t xml:space="preserve"> 10 </w:t>
      </w:r>
      <w:proofErr w:type="spellStart"/>
      <w:r w:rsidRPr="00182824">
        <w:rPr>
          <w:rFonts w:ascii="Times New Roman" w:hAnsi="Times New Roman"/>
          <w:bCs/>
          <w:color w:val="FF0000"/>
          <w:sz w:val="24"/>
        </w:rPr>
        <w:t>ngày</w:t>
      </w:r>
      <w:proofErr w:type="spellEnd"/>
      <w:r w:rsidRPr="00182824">
        <w:rPr>
          <w:rFonts w:ascii="Times New Roman" w:hAnsi="Times New Roman"/>
          <w:bCs/>
          <w:color w:val="FF0000"/>
          <w:sz w:val="24"/>
        </w:rPr>
        <w:t>.</w:t>
      </w:r>
    </w:p>
    <w:p w:rsidR="00E91BC8" w:rsidRPr="00182824" w:rsidRDefault="00E91BC8" w:rsidP="00E91BC8">
      <w:pPr>
        <w:numPr>
          <w:ilvl w:val="0"/>
          <w:numId w:val="44"/>
        </w:numPr>
        <w:spacing w:line="312" w:lineRule="auto"/>
        <w:jc w:val="both"/>
        <w:rPr>
          <w:rFonts w:ascii="Times New Roman" w:hAnsi="Times New Roman"/>
          <w:bCs/>
          <w:color w:val="FF0000"/>
          <w:sz w:val="24"/>
        </w:rPr>
      </w:pPr>
      <w:proofErr w:type="spellStart"/>
      <w:r w:rsidRPr="00182824">
        <w:rPr>
          <w:rFonts w:ascii="Times New Roman" w:hAnsi="Times New Roman"/>
          <w:bCs/>
          <w:color w:val="FF0000"/>
          <w:sz w:val="24"/>
        </w:rPr>
        <w:t>Người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già</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trên</w:t>
      </w:r>
      <w:proofErr w:type="spellEnd"/>
      <w:r w:rsidRPr="00182824">
        <w:rPr>
          <w:rFonts w:ascii="Times New Roman" w:hAnsi="Times New Roman"/>
          <w:bCs/>
          <w:color w:val="FF0000"/>
          <w:sz w:val="24"/>
        </w:rPr>
        <w:t xml:space="preserve"> 70 </w:t>
      </w:r>
      <w:proofErr w:type="spellStart"/>
      <w:r w:rsidRPr="00182824">
        <w:rPr>
          <w:rFonts w:ascii="Times New Roman" w:hAnsi="Times New Roman"/>
          <w:bCs/>
          <w:color w:val="FF0000"/>
          <w:sz w:val="24"/>
        </w:rPr>
        <w:t>tuổi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phải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có</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giấy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khám</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sức</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khỏe</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và</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có</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người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thân</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đi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cùng</w:t>
      </w:r>
      <w:proofErr w:type="spellEnd"/>
      <w:r w:rsidRPr="00182824">
        <w:rPr>
          <w:rFonts w:ascii="Times New Roman" w:hAnsi="Times New Roman"/>
          <w:bCs/>
          <w:color w:val="FF0000"/>
          <w:sz w:val="24"/>
        </w:rPr>
        <w:t>.</w:t>
      </w:r>
    </w:p>
    <w:p w:rsidR="00E91BC8" w:rsidRPr="00182824" w:rsidRDefault="00E91BC8" w:rsidP="00E91BC8">
      <w:pPr>
        <w:numPr>
          <w:ilvl w:val="0"/>
          <w:numId w:val="44"/>
        </w:numPr>
        <w:spacing w:line="312" w:lineRule="auto"/>
        <w:jc w:val="both"/>
        <w:rPr>
          <w:rFonts w:ascii="Times New Roman" w:hAnsi="Times New Roman"/>
          <w:bCs/>
          <w:color w:val="FF0000"/>
          <w:sz w:val="24"/>
        </w:rPr>
      </w:pPr>
      <w:proofErr w:type="spellStart"/>
      <w:r w:rsidRPr="00182824">
        <w:rPr>
          <w:rFonts w:ascii="Times New Roman" w:hAnsi="Times New Roman"/>
          <w:bCs/>
          <w:color w:val="FF0000"/>
          <w:sz w:val="24"/>
        </w:rPr>
        <w:t>Đặt</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cọc</w:t>
      </w:r>
      <w:proofErr w:type="spellEnd"/>
      <w:r w:rsidRPr="00182824">
        <w:rPr>
          <w:rFonts w:ascii="Times New Roman" w:hAnsi="Times New Roman"/>
          <w:bCs/>
          <w:color w:val="FF0000"/>
          <w:sz w:val="24"/>
        </w:rPr>
        <w:t xml:space="preserve"> </w:t>
      </w:r>
      <w:r w:rsidRPr="00182824">
        <w:rPr>
          <w:rFonts w:ascii="Times New Roman" w:hAnsi="Times New Roman"/>
          <w:bCs/>
          <w:color w:val="FF0000"/>
          <w:sz w:val="24"/>
          <w:lang w:val="vi-VN"/>
        </w:rPr>
        <w:t>70%</w:t>
      </w:r>
      <w:r w:rsidRPr="00182824">
        <w:rPr>
          <w:rFonts w:ascii="Times New Roman" w:hAnsi="Times New Roman"/>
          <w:bCs/>
          <w:color w:val="FF0000"/>
          <w:sz w:val="24"/>
        </w:rPr>
        <w:t>/</w:t>
      </w:r>
      <w:proofErr w:type="spellStart"/>
      <w:r w:rsidRPr="00182824">
        <w:rPr>
          <w:rFonts w:ascii="Times New Roman" w:hAnsi="Times New Roman"/>
          <w:bCs/>
          <w:color w:val="FF0000"/>
          <w:sz w:val="24"/>
        </w:rPr>
        <w:t>khách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khi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đăng</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ký</w:t>
      </w:r>
      <w:proofErr w:type="spellEnd"/>
      <w:r w:rsidRPr="00182824">
        <w:rPr>
          <w:rFonts w:ascii="Times New Roman" w:hAnsi="Times New Roman"/>
          <w:bCs/>
          <w:color w:val="FF0000"/>
          <w:sz w:val="24"/>
        </w:rPr>
        <w:t xml:space="preserve"> tour. </w:t>
      </w:r>
      <w:r w:rsidRPr="00182824">
        <w:rPr>
          <w:rFonts w:ascii="Times New Roman" w:hAnsi="Times New Roman"/>
          <w:bCs/>
          <w:color w:val="FF0000"/>
          <w:sz w:val="24"/>
          <w:lang w:val="vi-VN"/>
        </w:rPr>
        <w:t xml:space="preserve">Thanh toán toàn bộ trước khởi hành 7 ngày </w:t>
      </w:r>
    </w:p>
    <w:p w:rsidR="00E91BC8" w:rsidRPr="00182824" w:rsidRDefault="00E91BC8" w:rsidP="00E91BC8">
      <w:pPr>
        <w:numPr>
          <w:ilvl w:val="0"/>
          <w:numId w:val="44"/>
        </w:numPr>
        <w:spacing w:line="312" w:lineRule="auto"/>
        <w:jc w:val="both"/>
        <w:rPr>
          <w:rFonts w:ascii="Times New Roman" w:hAnsi="Times New Roman"/>
          <w:bCs/>
          <w:color w:val="FF0000"/>
          <w:sz w:val="24"/>
        </w:rPr>
      </w:pPr>
      <w:proofErr w:type="spellStart"/>
      <w:r w:rsidRPr="00182824">
        <w:rPr>
          <w:rFonts w:ascii="Times New Roman" w:hAnsi="Times New Roman"/>
          <w:bCs/>
          <w:color w:val="FF0000"/>
          <w:sz w:val="24"/>
        </w:rPr>
        <w:t>Chương</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trình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có</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thể</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thay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đổi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tùy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vào</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tình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hình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thực</w:t>
      </w:r>
      <w:proofErr w:type="spellEnd"/>
      <w:r w:rsidRPr="00182824">
        <w:rPr>
          <w:rFonts w:ascii="Times New Roman" w:hAnsi="Times New Roman"/>
          <w:bCs/>
          <w:color w:val="FF0000"/>
          <w:sz w:val="24"/>
        </w:rPr>
        <w:t xml:space="preserve"> </w:t>
      </w:r>
      <w:proofErr w:type="spellStart"/>
      <w:proofErr w:type="gramStart"/>
      <w:r w:rsidRPr="00182824">
        <w:rPr>
          <w:rFonts w:ascii="Times New Roman" w:hAnsi="Times New Roman"/>
          <w:bCs/>
          <w:color w:val="FF0000"/>
          <w:sz w:val="24"/>
        </w:rPr>
        <w:t>tế</w:t>
      </w:r>
      <w:proofErr w:type="spellEnd"/>
      <w:r w:rsidRPr="00182824">
        <w:rPr>
          <w:rFonts w:ascii="Times New Roman" w:hAnsi="Times New Roman"/>
          <w:bCs/>
          <w:color w:val="FF0000"/>
          <w:sz w:val="24"/>
        </w:rPr>
        <w:t xml:space="preserve"> .</w:t>
      </w:r>
      <w:proofErr w:type="gramEnd"/>
    </w:p>
    <w:p w:rsidR="00E91BC8" w:rsidRPr="00182824" w:rsidRDefault="00E91BC8" w:rsidP="00E91BC8">
      <w:pPr>
        <w:numPr>
          <w:ilvl w:val="0"/>
          <w:numId w:val="44"/>
        </w:numPr>
        <w:spacing w:line="312" w:lineRule="auto"/>
        <w:jc w:val="both"/>
        <w:rPr>
          <w:rFonts w:ascii="Times New Roman" w:hAnsi="Times New Roman"/>
          <w:bCs/>
          <w:color w:val="FF0000"/>
          <w:sz w:val="24"/>
        </w:rPr>
      </w:pPr>
      <w:proofErr w:type="spellStart"/>
      <w:r w:rsidRPr="00182824">
        <w:rPr>
          <w:rFonts w:ascii="Times New Roman" w:hAnsi="Times New Roman"/>
          <w:bCs/>
          <w:color w:val="FF0000"/>
          <w:sz w:val="24"/>
        </w:rPr>
        <w:t>Quý</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khách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nộp</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hồ</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sơ</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trước</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ngày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khởi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hành</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tối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thiểu</w:t>
      </w:r>
      <w:proofErr w:type="spellEnd"/>
      <w:r w:rsidRPr="00182824">
        <w:rPr>
          <w:rFonts w:ascii="Times New Roman" w:hAnsi="Times New Roman"/>
          <w:bCs/>
          <w:color w:val="FF0000"/>
          <w:sz w:val="24"/>
        </w:rPr>
        <w:t xml:space="preserve"> </w:t>
      </w:r>
      <w:r w:rsidRPr="00182824">
        <w:rPr>
          <w:rFonts w:ascii="Times New Roman" w:hAnsi="Times New Roman"/>
          <w:bCs/>
          <w:color w:val="FF0000"/>
          <w:sz w:val="24"/>
          <w:lang w:val="vi-VN"/>
        </w:rPr>
        <w:t>07</w:t>
      </w:r>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ngày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Thời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gian</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xét</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duyệt</w:t>
      </w:r>
      <w:proofErr w:type="spellEnd"/>
      <w:r w:rsidRPr="00182824">
        <w:rPr>
          <w:rFonts w:ascii="Times New Roman" w:hAnsi="Times New Roman"/>
          <w:bCs/>
          <w:color w:val="FF0000"/>
          <w:sz w:val="24"/>
        </w:rPr>
        <w:t xml:space="preserve"> visa </w:t>
      </w:r>
      <w:proofErr w:type="spellStart"/>
      <w:r w:rsidRPr="00182824">
        <w:rPr>
          <w:rFonts w:ascii="Times New Roman" w:hAnsi="Times New Roman"/>
          <w:bCs/>
          <w:color w:val="FF0000"/>
          <w:sz w:val="24"/>
        </w:rPr>
        <w:t>là</w:t>
      </w:r>
      <w:proofErr w:type="spellEnd"/>
      <w:r w:rsidRPr="00182824">
        <w:rPr>
          <w:rFonts w:ascii="Times New Roman" w:hAnsi="Times New Roman"/>
          <w:bCs/>
          <w:color w:val="FF0000"/>
          <w:sz w:val="24"/>
        </w:rPr>
        <w:t xml:space="preserve"> </w:t>
      </w:r>
      <w:r w:rsidRPr="00182824">
        <w:rPr>
          <w:rFonts w:ascii="Times New Roman" w:hAnsi="Times New Roman"/>
          <w:bCs/>
          <w:color w:val="FF0000"/>
          <w:sz w:val="24"/>
          <w:lang w:val="vi-VN"/>
        </w:rPr>
        <w:t>07</w:t>
      </w:r>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ngày</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có</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thể</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sẽ</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kéo</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dài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thêm</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nếu</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Đại</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sự</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quán</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cần</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có</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bổ</w:t>
      </w:r>
      <w:proofErr w:type="spellEnd"/>
      <w:r w:rsidRPr="00182824">
        <w:rPr>
          <w:rFonts w:ascii="Times New Roman" w:hAnsi="Times New Roman"/>
          <w:bCs/>
          <w:color w:val="FF0000"/>
          <w:sz w:val="24"/>
        </w:rPr>
        <w:t xml:space="preserve"> sung </w:t>
      </w:r>
      <w:proofErr w:type="spellStart"/>
      <w:r w:rsidRPr="00182824">
        <w:rPr>
          <w:rFonts w:ascii="Times New Roman" w:hAnsi="Times New Roman"/>
          <w:bCs/>
          <w:color w:val="FF0000"/>
          <w:sz w:val="24"/>
        </w:rPr>
        <w:t>thêm</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hồ</w:t>
      </w:r>
      <w:proofErr w:type="spellEnd"/>
      <w:r w:rsidRPr="00182824">
        <w:rPr>
          <w:rFonts w:ascii="Times New Roman" w:hAnsi="Times New Roman"/>
          <w:bCs/>
          <w:color w:val="FF0000"/>
          <w:sz w:val="24"/>
        </w:rPr>
        <w:t xml:space="preserve"> </w:t>
      </w:r>
      <w:proofErr w:type="spellStart"/>
      <w:r w:rsidRPr="00182824">
        <w:rPr>
          <w:rFonts w:ascii="Times New Roman" w:hAnsi="Times New Roman"/>
          <w:bCs/>
          <w:color w:val="FF0000"/>
          <w:sz w:val="24"/>
        </w:rPr>
        <w:t>sơ</w:t>
      </w:r>
      <w:proofErr w:type="spellEnd"/>
      <w:r w:rsidRPr="00182824">
        <w:rPr>
          <w:rFonts w:ascii="Times New Roman" w:hAnsi="Times New Roman"/>
          <w:bCs/>
          <w:color w:val="FF0000"/>
          <w:sz w:val="24"/>
        </w:rPr>
        <w:t>.</w:t>
      </w:r>
    </w:p>
    <w:p w:rsidR="00E91BC8" w:rsidRPr="00E41A88" w:rsidRDefault="00E91BC8" w:rsidP="00E91BC8">
      <w:pPr>
        <w:spacing w:before="120"/>
        <w:rPr>
          <w:rFonts w:ascii="Times New Roman" w:hAnsi="Times New Roman" w:cs="Times New Roman"/>
          <w:color w:val="000000"/>
          <w:sz w:val="24"/>
        </w:rPr>
      </w:pPr>
      <w:bookmarkStart w:id="0" w:name="_GoBack"/>
      <w:bookmarkEnd w:id="0"/>
    </w:p>
    <w:sectPr w:rsidR="00E91BC8" w:rsidRPr="00E41A88" w:rsidSect="006132FC">
      <w:headerReference w:type="default" r:id="rId13"/>
      <w:pgSz w:w="11907" w:h="16840" w:code="9"/>
      <w:pgMar w:top="891" w:right="992" w:bottom="720" w:left="1152" w:header="284"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F0" w:rsidRDefault="005771F0">
      <w:r>
        <w:separator/>
      </w:r>
    </w:p>
  </w:endnote>
  <w:endnote w:type="continuationSeparator" w:id="0">
    <w:p w:rsidR="005771F0" w:rsidRDefault="005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MS Song"/>
    <w:panose1 w:val="00000000000000000000"/>
    <w:charset w:val="80"/>
    <w:family w:val="auto"/>
    <w:notTrueType/>
    <w:pitch w:val="default"/>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F0" w:rsidRDefault="005771F0">
      <w:r>
        <w:separator/>
      </w:r>
    </w:p>
  </w:footnote>
  <w:footnote w:type="continuationSeparator" w:id="0">
    <w:p w:rsidR="005771F0" w:rsidRDefault="0057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DF" w:rsidRDefault="002711DF">
    <w:pPr>
      <w:pStyle w:val="Header"/>
    </w:pPr>
    <w:r w:rsidRPr="005F70B4">
      <w:rPr>
        <w:noProof/>
      </w:rPr>
      <w:drawing>
        <wp:inline distT="0" distB="0" distL="0" distR="0">
          <wp:extent cx="6381750" cy="910991"/>
          <wp:effectExtent l="19050" t="0" r="0" b="0"/>
          <wp:docPr id="4" name="Picture 3"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22.jpg"/>
                  <pic:cNvPicPr/>
                </pic:nvPicPr>
                <pic:blipFill>
                  <a:blip r:embed="rId1"/>
                  <a:stretch>
                    <a:fillRect/>
                  </a:stretch>
                </pic:blipFill>
                <pic:spPr>
                  <a:xfrm>
                    <a:off x="0" y="0"/>
                    <a:ext cx="6380443" cy="910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
      </v:shape>
    </w:pict>
  </w:numPicBullet>
  <w:abstractNum w:abstractNumId="0">
    <w:nsid w:val="035F0CCF"/>
    <w:multiLevelType w:val="hybridMultilevel"/>
    <w:tmpl w:val="10980BC6"/>
    <w:lvl w:ilvl="0" w:tplc="2538603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B54"/>
    <w:multiLevelType w:val="hybridMultilevel"/>
    <w:tmpl w:val="07AEF49A"/>
    <w:lvl w:ilvl="0" w:tplc="E27E9A4E">
      <w:start w:val="4"/>
      <w:numFmt w:val="bullet"/>
      <w:lvlText w:val="-"/>
      <w:lvlJc w:val="left"/>
      <w:pPr>
        <w:tabs>
          <w:tab w:val="num" w:pos="360"/>
        </w:tabs>
        <w:ind w:left="360" w:hanging="360"/>
      </w:pPr>
      <w:rPr>
        <w:rFonts w:ascii="Tahoma" w:eastAsia="Times New Roman" w:hAnsi="Tahoma" w:cs="Tahoma"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AF49A5"/>
    <w:multiLevelType w:val="hybridMultilevel"/>
    <w:tmpl w:val="AEE4F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51B4C"/>
    <w:multiLevelType w:val="hybridMultilevel"/>
    <w:tmpl w:val="AE1E4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64982"/>
    <w:multiLevelType w:val="hybridMultilevel"/>
    <w:tmpl w:val="4A2263A6"/>
    <w:lvl w:ilvl="0" w:tplc="2C6CAB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D4DEC"/>
    <w:multiLevelType w:val="hybridMultilevel"/>
    <w:tmpl w:val="273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25989"/>
    <w:multiLevelType w:val="hybridMultilevel"/>
    <w:tmpl w:val="2C90E3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C310BF"/>
    <w:multiLevelType w:val="hybridMultilevel"/>
    <w:tmpl w:val="438CCA5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762D1B"/>
    <w:multiLevelType w:val="hybridMultilevel"/>
    <w:tmpl w:val="564AC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244510"/>
    <w:multiLevelType w:val="hybridMultilevel"/>
    <w:tmpl w:val="97F89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7F41AC"/>
    <w:multiLevelType w:val="hybridMultilevel"/>
    <w:tmpl w:val="7D521390"/>
    <w:lvl w:ilvl="0" w:tplc="CF26827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7457D"/>
    <w:multiLevelType w:val="hybridMultilevel"/>
    <w:tmpl w:val="2DE625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33389"/>
    <w:multiLevelType w:val="hybridMultilevel"/>
    <w:tmpl w:val="E7C4FF4E"/>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450"/>
        </w:tabs>
        <w:ind w:left="45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F5811"/>
    <w:multiLevelType w:val="hybridMultilevel"/>
    <w:tmpl w:val="B468A3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641A9"/>
    <w:multiLevelType w:val="hybridMultilevel"/>
    <w:tmpl w:val="CC5C6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A96434"/>
    <w:multiLevelType w:val="hybridMultilevel"/>
    <w:tmpl w:val="6B7CF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EF1E0A"/>
    <w:multiLevelType w:val="hybridMultilevel"/>
    <w:tmpl w:val="AE0EFFA4"/>
    <w:lvl w:ilvl="0" w:tplc="D3C49F84">
      <w:start w:val="1"/>
      <w:numFmt w:val="bullet"/>
      <w:lvlText w:val=""/>
      <w:lvlPicBulletId w:val="0"/>
      <w:lvlJc w:val="left"/>
      <w:pPr>
        <w:tabs>
          <w:tab w:val="num" w:pos="1800"/>
        </w:tabs>
        <w:ind w:left="1800" w:hanging="360"/>
      </w:pPr>
      <w:rPr>
        <w:rFonts w:ascii="Symbol" w:hAnsi="Symbol" w:hint="default"/>
        <w:sz w:val="34"/>
      </w:rPr>
    </w:lvl>
    <w:lvl w:ilvl="1" w:tplc="7C146B86" w:tentative="1">
      <w:start w:val="1"/>
      <w:numFmt w:val="bullet"/>
      <w:lvlText w:val=""/>
      <w:lvlJc w:val="left"/>
      <w:pPr>
        <w:tabs>
          <w:tab w:val="num" w:pos="2520"/>
        </w:tabs>
        <w:ind w:left="2520" w:hanging="360"/>
      </w:pPr>
      <w:rPr>
        <w:rFonts w:ascii="Symbol" w:hAnsi="Symbol" w:hint="default"/>
      </w:rPr>
    </w:lvl>
    <w:lvl w:ilvl="2" w:tplc="61E62E24" w:tentative="1">
      <w:start w:val="1"/>
      <w:numFmt w:val="bullet"/>
      <w:lvlText w:val=""/>
      <w:lvlJc w:val="left"/>
      <w:pPr>
        <w:tabs>
          <w:tab w:val="num" w:pos="3240"/>
        </w:tabs>
        <w:ind w:left="3240" w:hanging="360"/>
      </w:pPr>
      <w:rPr>
        <w:rFonts w:ascii="Symbol" w:hAnsi="Symbol" w:hint="default"/>
      </w:rPr>
    </w:lvl>
    <w:lvl w:ilvl="3" w:tplc="95DECF28" w:tentative="1">
      <w:start w:val="1"/>
      <w:numFmt w:val="bullet"/>
      <w:lvlText w:val=""/>
      <w:lvlJc w:val="left"/>
      <w:pPr>
        <w:tabs>
          <w:tab w:val="num" w:pos="3960"/>
        </w:tabs>
        <w:ind w:left="3960" w:hanging="360"/>
      </w:pPr>
      <w:rPr>
        <w:rFonts w:ascii="Symbol" w:hAnsi="Symbol" w:hint="default"/>
      </w:rPr>
    </w:lvl>
    <w:lvl w:ilvl="4" w:tplc="AB2EB044" w:tentative="1">
      <w:start w:val="1"/>
      <w:numFmt w:val="bullet"/>
      <w:lvlText w:val=""/>
      <w:lvlJc w:val="left"/>
      <w:pPr>
        <w:tabs>
          <w:tab w:val="num" w:pos="4680"/>
        </w:tabs>
        <w:ind w:left="4680" w:hanging="360"/>
      </w:pPr>
      <w:rPr>
        <w:rFonts w:ascii="Symbol" w:hAnsi="Symbol" w:hint="default"/>
      </w:rPr>
    </w:lvl>
    <w:lvl w:ilvl="5" w:tplc="AC8ACB1C" w:tentative="1">
      <w:start w:val="1"/>
      <w:numFmt w:val="bullet"/>
      <w:lvlText w:val=""/>
      <w:lvlJc w:val="left"/>
      <w:pPr>
        <w:tabs>
          <w:tab w:val="num" w:pos="5400"/>
        </w:tabs>
        <w:ind w:left="5400" w:hanging="360"/>
      </w:pPr>
      <w:rPr>
        <w:rFonts w:ascii="Symbol" w:hAnsi="Symbol" w:hint="default"/>
      </w:rPr>
    </w:lvl>
    <w:lvl w:ilvl="6" w:tplc="74D47F2E" w:tentative="1">
      <w:start w:val="1"/>
      <w:numFmt w:val="bullet"/>
      <w:lvlText w:val=""/>
      <w:lvlJc w:val="left"/>
      <w:pPr>
        <w:tabs>
          <w:tab w:val="num" w:pos="6120"/>
        </w:tabs>
        <w:ind w:left="6120" w:hanging="360"/>
      </w:pPr>
      <w:rPr>
        <w:rFonts w:ascii="Symbol" w:hAnsi="Symbol" w:hint="default"/>
      </w:rPr>
    </w:lvl>
    <w:lvl w:ilvl="7" w:tplc="93D6DC0C" w:tentative="1">
      <w:start w:val="1"/>
      <w:numFmt w:val="bullet"/>
      <w:lvlText w:val=""/>
      <w:lvlJc w:val="left"/>
      <w:pPr>
        <w:tabs>
          <w:tab w:val="num" w:pos="6840"/>
        </w:tabs>
        <w:ind w:left="6840" w:hanging="360"/>
      </w:pPr>
      <w:rPr>
        <w:rFonts w:ascii="Symbol" w:hAnsi="Symbol" w:hint="default"/>
      </w:rPr>
    </w:lvl>
    <w:lvl w:ilvl="8" w:tplc="3DFA0CCA" w:tentative="1">
      <w:start w:val="1"/>
      <w:numFmt w:val="bullet"/>
      <w:lvlText w:val=""/>
      <w:lvlJc w:val="left"/>
      <w:pPr>
        <w:tabs>
          <w:tab w:val="num" w:pos="7560"/>
        </w:tabs>
        <w:ind w:left="7560" w:hanging="360"/>
      </w:pPr>
      <w:rPr>
        <w:rFonts w:ascii="Symbol" w:hAnsi="Symbol" w:hint="default"/>
      </w:rPr>
    </w:lvl>
  </w:abstractNum>
  <w:abstractNum w:abstractNumId="17">
    <w:nsid w:val="3C73522C"/>
    <w:multiLevelType w:val="multilevel"/>
    <w:tmpl w:val="7F60F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A00FAF"/>
    <w:multiLevelType w:val="hybridMultilevel"/>
    <w:tmpl w:val="C18A804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1C21BB"/>
    <w:multiLevelType w:val="hybridMultilevel"/>
    <w:tmpl w:val="9140BB18"/>
    <w:lvl w:ilvl="0" w:tplc="25386030">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563CAF"/>
    <w:multiLevelType w:val="hybridMultilevel"/>
    <w:tmpl w:val="7854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2236C"/>
    <w:multiLevelType w:val="hybridMultilevel"/>
    <w:tmpl w:val="1C7055C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F23E57"/>
    <w:multiLevelType w:val="hybridMultilevel"/>
    <w:tmpl w:val="458C962C"/>
    <w:lvl w:ilvl="0" w:tplc="E2AA4FD0">
      <w:numFmt w:val="bullet"/>
      <w:lvlText w:val="-"/>
      <w:lvlJc w:val="left"/>
      <w:pPr>
        <w:tabs>
          <w:tab w:val="num" w:pos="689"/>
        </w:tabs>
        <w:ind w:left="689" w:hanging="360"/>
      </w:pPr>
      <w:rPr>
        <w:rFonts w:ascii="Arial" w:eastAsia="Times New Roman" w:hAnsi="Arial" w:cs="Arial" w:hint="default"/>
      </w:rPr>
    </w:lvl>
    <w:lvl w:ilvl="1" w:tplc="04090003" w:tentative="1">
      <w:start w:val="1"/>
      <w:numFmt w:val="bullet"/>
      <w:lvlText w:val="o"/>
      <w:lvlJc w:val="left"/>
      <w:pPr>
        <w:tabs>
          <w:tab w:val="num" w:pos="1409"/>
        </w:tabs>
        <w:ind w:left="1409" w:hanging="360"/>
      </w:pPr>
      <w:rPr>
        <w:rFonts w:ascii="Courier New" w:hAnsi="Courier New" w:cs="Courier New" w:hint="default"/>
      </w:rPr>
    </w:lvl>
    <w:lvl w:ilvl="2" w:tplc="04090005" w:tentative="1">
      <w:start w:val="1"/>
      <w:numFmt w:val="bullet"/>
      <w:lvlText w:val=""/>
      <w:lvlJc w:val="left"/>
      <w:pPr>
        <w:tabs>
          <w:tab w:val="num" w:pos="2129"/>
        </w:tabs>
        <w:ind w:left="2129" w:hanging="360"/>
      </w:pPr>
      <w:rPr>
        <w:rFonts w:ascii="Wingdings" w:hAnsi="Wingdings" w:hint="default"/>
      </w:rPr>
    </w:lvl>
    <w:lvl w:ilvl="3" w:tplc="04090001" w:tentative="1">
      <w:start w:val="1"/>
      <w:numFmt w:val="bullet"/>
      <w:lvlText w:val=""/>
      <w:lvlJc w:val="left"/>
      <w:pPr>
        <w:tabs>
          <w:tab w:val="num" w:pos="2849"/>
        </w:tabs>
        <w:ind w:left="2849" w:hanging="360"/>
      </w:pPr>
      <w:rPr>
        <w:rFonts w:ascii="Symbol" w:hAnsi="Symbol" w:hint="default"/>
      </w:rPr>
    </w:lvl>
    <w:lvl w:ilvl="4" w:tplc="04090003" w:tentative="1">
      <w:start w:val="1"/>
      <w:numFmt w:val="bullet"/>
      <w:lvlText w:val="o"/>
      <w:lvlJc w:val="left"/>
      <w:pPr>
        <w:tabs>
          <w:tab w:val="num" w:pos="3569"/>
        </w:tabs>
        <w:ind w:left="3569" w:hanging="360"/>
      </w:pPr>
      <w:rPr>
        <w:rFonts w:ascii="Courier New" w:hAnsi="Courier New" w:cs="Courier New" w:hint="default"/>
      </w:rPr>
    </w:lvl>
    <w:lvl w:ilvl="5" w:tplc="04090005" w:tentative="1">
      <w:start w:val="1"/>
      <w:numFmt w:val="bullet"/>
      <w:lvlText w:val=""/>
      <w:lvlJc w:val="left"/>
      <w:pPr>
        <w:tabs>
          <w:tab w:val="num" w:pos="4289"/>
        </w:tabs>
        <w:ind w:left="4289" w:hanging="360"/>
      </w:pPr>
      <w:rPr>
        <w:rFonts w:ascii="Wingdings" w:hAnsi="Wingdings" w:hint="default"/>
      </w:rPr>
    </w:lvl>
    <w:lvl w:ilvl="6" w:tplc="04090001" w:tentative="1">
      <w:start w:val="1"/>
      <w:numFmt w:val="bullet"/>
      <w:lvlText w:val=""/>
      <w:lvlJc w:val="left"/>
      <w:pPr>
        <w:tabs>
          <w:tab w:val="num" w:pos="5009"/>
        </w:tabs>
        <w:ind w:left="5009" w:hanging="360"/>
      </w:pPr>
      <w:rPr>
        <w:rFonts w:ascii="Symbol" w:hAnsi="Symbol" w:hint="default"/>
      </w:rPr>
    </w:lvl>
    <w:lvl w:ilvl="7" w:tplc="04090003" w:tentative="1">
      <w:start w:val="1"/>
      <w:numFmt w:val="bullet"/>
      <w:lvlText w:val="o"/>
      <w:lvlJc w:val="left"/>
      <w:pPr>
        <w:tabs>
          <w:tab w:val="num" w:pos="5729"/>
        </w:tabs>
        <w:ind w:left="5729" w:hanging="360"/>
      </w:pPr>
      <w:rPr>
        <w:rFonts w:ascii="Courier New" w:hAnsi="Courier New" w:cs="Courier New" w:hint="default"/>
      </w:rPr>
    </w:lvl>
    <w:lvl w:ilvl="8" w:tplc="04090005" w:tentative="1">
      <w:start w:val="1"/>
      <w:numFmt w:val="bullet"/>
      <w:lvlText w:val=""/>
      <w:lvlJc w:val="left"/>
      <w:pPr>
        <w:tabs>
          <w:tab w:val="num" w:pos="6449"/>
        </w:tabs>
        <w:ind w:left="6449" w:hanging="360"/>
      </w:pPr>
      <w:rPr>
        <w:rFonts w:ascii="Wingdings" w:hAnsi="Wingdings" w:hint="default"/>
      </w:rPr>
    </w:lvl>
  </w:abstractNum>
  <w:abstractNum w:abstractNumId="23">
    <w:nsid w:val="495D2DAC"/>
    <w:multiLevelType w:val="hybridMultilevel"/>
    <w:tmpl w:val="D5F6C966"/>
    <w:lvl w:ilvl="0" w:tplc="FF1C994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596F25"/>
    <w:multiLevelType w:val="hybridMultilevel"/>
    <w:tmpl w:val="B7060174"/>
    <w:lvl w:ilvl="0" w:tplc="87D469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E94476"/>
    <w:multiLevelType w:val="hybridMultilevel"/>
    <w:tmpl w:val="02D2A68E"/>
    <w:lvl w:ilvl="0" w:tplc="732A78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51840212"/>
    <w:multiLevelType w:val="hybridMultilevel"/>
    <w:tmpl w:val="8194A698"/>
    <w:lvl w:ilvl="0" w:tplc="D50CD7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6A23D5C"/>
    <w:multiLevelType w:val="hybridMultilevel"/>
    <w:tmpl w:val="46AED8E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8561D0"/>
    <w:multiLevelType w:val="hybridMultilevel"/>
    <w:tmpl w:val="4E545A5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A238F3"/>
    <w:multiLevelType w:val="hybridMultilevel"/>
    <w:tmpl w:val="092AF4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75216D"/>
    <w:multiLevelType w:val="hybridMultilevel"/>
    <w:tmpl w:val="84F2B002"/>
    <w:lvl w:ilvl="0" w:tplc="25386030">
      <w:numFmt w:val="bullet"/>
      <w:lvlText w:val="-"/>
      <w:lvlJc w:val="left"/>
      <w:pPr>
        <w:ind w:left="383" w:hanging="360"/>
      </w:pPr>
      <w:rPr>
        <w:rFonts w:ascii="Times New Roman" w:eastAsia="Calibri" w:hAnsi="Times New Roman" w:cs="Times New Roman" w:hint="default"/>
        <w:i w:val="0"/>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31">
    <w:nsid w:val="5A2F09D9"/>
    <w:multiLevelType w:val="hybridMultilevel"/>
    <w:tmpl w:val="F59C0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038A2"/>
    <w:multiLevelType w:val="hybridMultilevel"/>
    <w:tmpl w:val="A06A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C4327B"/>
    <w:multiLevelType w:val="hybridMultilevel"/>
    <w:tmpl w:val="BA887258"/>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DD00179"/>
    <w:multiLevelType w:val="multilevel"/>
    <w:tmpl w:val="6DD4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67C36"/>
    <w:multiLevelType w:val="hybridMultilevel"/>
    <w:tmpl w:val="D304F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E7687C"/>
    <w:multiLevelType w:val="hybridMultilevel"/>
    <w:tmpl w:val="AFDC02FC"/>
    <w:lvl w:ilvl="0" w:tplc="87D469B4">
      <w:start w:val="1"/>
      <w:numFmt w:val="decimal"/>
      <w:lvlText w:val="%1."/>
      <w:lvlJc w:val="left"/>
      <w:pPr>
        <w:tabs>
          <w:tab w:val="num" w:pos="480"/>
        </w:tabs>
        <w:ind w:left="480" w:hanging="360"/>
      </w:pPr>
      <w:rPr>
        <w:rFonts w:hint="default"/>
        <w:b/>
      </w:rPr>
    </w:lvl>
    <w:lvl w:ilvl="1" w:tplc="04090001">
      <w:start w:val="1"/>
      <w:numFmt w:val="bullet"/>
      <w:lvlText w:val=""/>
      <w:lvlJc w:val="left"/>
      <w:pPr>
        <w:tabs>
          <w:tab w:val="num" w:pos="840"/>
        </w:tabs>
        <w:ind w:left="840" w:hanging="360"/>
      </w:pPr>
      <w:rPr>
        <w:rFonts w:ascii="Symbol" w:hAnsi="Symbol"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7">
    <w:nsid w:val="74693E36"/>
    <w:multiLevelType w:val="hybridMultilevel"/>
    <w:tmpl w:val="AD10E5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482058"/>
    <w:multiLevelType w:val="hybridMultilevel"/>
    <w:tmpl w:val="140E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D33F3"/>
    <w:multiLevelType w:val="hybridMultilevel"/>
    <w:tmpl w:val="39B6809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625086"/>
    <w:multiLevelType w:val="hybridMultilevel"/>
    <w:tmpl w:val="966E7694"/>
    <w:lvl w:ilvl="0" w:tplc="EDEE5F0C">
      <w:numFmt w:val="bullet"/>
      <w:lvlText w:val=""/>
      <w:lvlJc w:val="left"/>
      <w:pPr>
        <w:tabs>
          <w:tab w:val="num" w:pos="720"/>
        </w:tabs>
        <w:ind w:left="720" w:hanging="360"/>
      </w:pPr>
      <w:rPr>
        <w:rFonts w:ascii="Wingdings" w:eastAsia="ArialUnicodeMS" w:hAnsi="Wingdings" w:cs="Arial" w:hint="default"/>
      </w:rPr>
    </w:lvl>
    <w:lvl w:ilvl="1" w:tplc="9CC85630">
      <w:numFmt w:val="bullet"/>
      <w:lvlText w:val=""/>
      <w:lvlJc w:val="left"/>
      <w:pPr>
        <w:tabs>
          <w:tab w:val="num" w:pos="1800"/>
        </w:tabs>
        <w:ind w:left="1800" w:hanging="720"/>
      </w:pPr>
      <w:rPr>
        <w:rFonts w:ascii="Wingdings" w:eastAsia="ArialUnicode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6C3E95"/>
    <w:multiLevelType w:val="hybridMultilevel"/>
    <w:tmpl w:val="26FC0AA6"/>
    <w:lvl w:ilvl="0" w:tplc="57CA5660">
      <w:numFmt w:val="bullet"/>
      <w:lvlText w:val="-"/>
      <w:lvlJc w:val="left"/>
      <w:pPr>
        <w:ind w:left="346" w:hanging="360"/>
      </w:pPr>
      <w:rPr>
        <w:rFonts w:ascii="Times New Roman" w:eastAsia="SimSun" w:hAnsi="Times New Roman" w:cs="Times New Roman" w:hint="default"/>
      </w:rPr>
    </w:lvl>
    <w:lvl w:ilvl="1" w:tplc="04090003" w:tentative="1">
      <w:start w:val="1"/>
      <w:numFmt w:val="bullet"/>
      <w:lvlText w:val=""/>
      <w:lvlJc w:val="left"/>
      <w:pPr>
        <w:ind w:left="826" w:hanging="420"/>
      </w:pPr>
      <w:rPr>
        <w:rFonts w:ascii="Wingdings" w:hAnsi="Wingdings" w:hint="default"/>
      </w:rPr>
    </w:lvl>
    <w:lvl w:ilvl="2" w:tplc="04090005"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3" w:tentative="1">
      <w:start w:val="1"/>
      <w:numFmt w:val="bullet"/>
      <w:lvlText w:val=""/>
      <w:lvlJc w:val="left"/>
      <w:pPr>
        <w:ind w:left="2086" w:hanging="420"/>
      </w:pPr>
      <w:rPr>
        <w:rFonts w:ascii="Wingdings" w:hAnsi="Wingdings" w:hint="default"/>
      </w:rPr>
    </w:lvl>
    <w:lvl w:ilvl="5" w:tplc="04090005"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3" w:tentative="1">
      <w:start w:val="1"/>
      <w:numFmt w:val="bullet"/>
      <w:lvlText w:val=""/>
      <w:lvlJc w:val="left"/>
      <w:pPr>
        <w:ind w:left="3346" w:hanging="420"/>
      </w:pPr>
      <w:rPr>
        <w:rFonts w:ascii="Wingdings" w:hAnsi="Wingdings" w:hint="default"/>
      </w:rPr>
    </w:lvl>
    <w:lvl w:ilvl="8" w:tplc="04090005" w:tentative="1">
      <w:start w:val="1"/>
      <w:numFmt w:val="bullet"/>
      <w:lvlText w:val=""/>
      <w:lvlJc w:val="left"/>
      <w:pPr>
        <w:ind w:left="3766" w:hanging="420"/>
      </w:pPr>
      <w:rPr>
        <w:rFonts w:ascii="Wingdings" w:hAnsi="Wingdings" w:hint="default"/>
      </w:rPr>
    </w:lvl>
  </w:abstractNum>
  <w:abstractNum w:abstractNumId="42">
    <w:nsid w:val="7EC80436"/>
    <w:multiLevelType w:val="hybridMultilevel"/>
    <w:tmpl w:val="66727F5A"/>
    <w:lvl w:ilvl="0" w:tplc="2538603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6"/>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2"/>
  </w:num>
  <w:num w:numId="12">
    <w:abstractNumId w:val="31"/>
  </w:num>
  <w:num w:numId="13">
    <w:abstractNumId w:val="17"/>
  </w:num>
  <w:num w:numId="14">
    <w:abstractNumId w:val="9"/>
  </w:num>
  <w:num w:numId="15">
    <w:abstractNumId w:val="8"/>
  </w:num>
  <w:num w:numId="16">
    <w:abstractNumId w:val="4"/>
  </w:num>
  <w:num w:numId="17">
    <w:abstractNumId w:val="1"/>
  </w:num>
  <w:num w:numId="18">
    <w:abstractNumId w:val="15"/>
  </w:num>
  <w:num w:numId="19">
    <w:abstractNumId w:val="22"/>
  </w:num>
  <w:num w:numId="20">
    <w:abstractNumId w:val="40"/>
  </w:num>
  <w:num w:numId="21">
    <w:abstractNumId w:val="28"/>
  </w:num>
  <w:num w:numId="22">
    <w:abstractNumId w:val="12"/>
  </w:num>
  <w:num w:numId="23">
    <w:abstractNumId w:val="3"/>
  </w:num>
  <w:num w:numId="24">
    <w:abstractNumId w:val="23"/>
  </w:num>
  <w:num w:numId="25">
    <w:abstractNumId w:val="24"/>
  </w:num>
  <w:num w:numId="26">
    <w:abstractNumId w:val="36"/>
  </w:num>
  <w:num w:numId="27">
    <w:abstractNumId w:val="27"/>
  </w:num>
  <w:num w:numId="28">
    <w:abstractNumId w:val="11"/>
  </w:num>
  <w:num w:numId="29">
    <w:abstractNumId w:val="37"/>
  </w:num>
  <w:num w:numId="30">
    <w:abstractNumId w:val="29"/>
  </w:num>
  <w:num w:numId="31">
    <w:abstractNumId w:val="13"/>
  </w:num>
  <w:num w:numId="32">
    <w:abstractNumId w:val="16"/>
  </w:num>
  <w:num w:numId="33">
    <w:abstractNumId w:val="10"/>
  </w:num>
  <w:num w:numId="34">
    <w:abstractNumId w:val="25"/>
  </w:num>
  <w:num w:numId="35">
    <w:abstractNumId w:val="41"/>
  </w:num>
  <w:num w:numId="36">
    <w:abstractNumId w:val="34"/>
  </w:num>
  <w:num w:numId="37">
    <w:abstractNumId w:val="30"/>
  </w:num>
  <w:num w:numId="38">
    <w:abstractNumId w:val="19"/>
  </w:num>
  <w:num w:numId="39">
    <w:abstractNumId w:val="42"/>
  </w:num>
  <w:num w:numId="40">
    <w:abstractNumId w:val="20"/>
  </w:num>
  <w:num w:numId="41">
    <w:abstractNumId w:val="38"/>
  </w:num>
  <w:num w:numId="42">
    <w:abstractNumId w:val="0"/>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39f,#f39,#ff6,#c06,#fff1b7,#d1ecff,#3cc,#96f"/>
    </o:shapedefaults>
  </w:hdrShapeDefaults>
  <w:footnotePr>
    <w:footnote w:id="-1"/>
    <w:footnote w:id="0"/>
  </w:footnotePr>
  <w:endnotePr>
    <w:endnote w:id="-1"/>
    <w:endnote w:id="0"/>
  </w:endnotePr>
  <w:compat>
    <w:compatSetting w:name="compatibilityMode" w:uri="http://schemas.microsoft.com/office/word" w:val="12"/>
  </w:compat>
  <w:rsids>
    <w:rsidRoot w:val="001D77DA"/>
    <w:rsid w:val="00000ADB"/>
    <w:rsid w:val="0000451A"/>
    <w:rsid w:val="00005723"/>
    <w:rsid w:val="000126F9"/>
    <w:rsid w:val="00015E92"/>
    <w:rsid w:val="00015FD6"/>
    <w:rsid w:val="00017202"/>
    <w:rsid w:val="00017BDA"/>
    <w:rsid w:val="0002052F"/>
    <w:rsid w:val="000250BA"/>
    <w:rsid w:val="00025B32"/>
    <w:rsid w:val="00027449"/>
    <w:rsid w:val="000339E2"/>
    <w:rsid w:val="0003461A"/>
    <w:rsid w:val="00035499"/>
    <w:rsid w:val="00036C3A"/>
    <w:rsid w:val="00040DAC"/>
    <w:rsid w:val="000417F4"/>
    <w:rsid w:val="000429D2"/>
    <w:rsid w:val="000500AB"/>
    <w:rsid w:val="000502E0"/>
    <w:rsid w:val="00051BE0"/>
    <w:rsid w:val="00052C1B"/>
    <w:rsid w:val="000532EA"/>
    <w:rsid w:val="00055E3C"/>
    <w:rsid w:val="0005603A"/>
    <w:rsid w:val="00060317"/>
    <w:rsid w:val="00060E92"/>
    <w:rsid w:val="00067997"/>
    <w:rsid w:val="00072A3A"/>
    <w:rsid w:val="00072C36"/>
    <w:rsid w:val="000734E2"/>
    <w:rsid w:val="0007517F"/>
    <w:rsid w:val="00081EFF"/>
    <w:rsid w:val="00081FEF"/>
    <w:rsid w:val="0008260A"/>
    <w:rsid w:val="0008265C"/>
    <w:rsid w:val="00082ACA"/>
    <w:rsid w:val="0009160E"/>
    <w:rsid w:val="000937E1"/>
    <w:rsid w:val="000A3682"/>
    <w:rsid w:val="000A3AA2"/>
    <w:rsid w:val="000A4435"/>
    <w:rsid w:val="000A7060"/>
    <w:rsid w:val="000B1773"/>
    <w:rsid w:val="000B3837"/>
    <w:rsid w:val="000B3CF4"/>
    <w:rsid w:val="000B5949"/>
    <w:rsid w:val="000B678C"/>
    <w:rsid w:val="000C1B18"/>
    <w:rsid w:val="000C625B"/>
    <w:rsid w:val="000C78A7"/>
    <w:rsid w:val="000D1F03"/>
    <w:rsid w:val="000D21C8"/>
    <w:rsid w:val="000D255A"/>
    <w:rsid w:val="000D35BC"/>
    <w:rsid w:val="000D5093"/>
    <w:rsid w:val="000D6C5F"/>
    <w:rsid w:val="000E250F"/>
    <w:rsid w:val="000E3C03"/>
    <w:rsid w:val="000E55EC"/>
    <w:rsid w:val="000E58C5"/>
    <w:rsid w:val="000F05A4"/>
    <w:rsid w:val="000F05EF"/>
    <w:rsid w:val="000F0996"/>
    <w:rsid w:val="000F129A"/>
    <w:rsid w:val="000F14ED"/>
    <w:rsid w:val="000F23B6"/>
    <w:rsid w:val="000F25C7"/>
    <w:rsid w:val="000F3801"/>
    <w:rsid w:val="000F4576"/>
    <w:rsid w:val="000F4FFC"/>
    <w:rsid w:val="000F5965"/>
    <w:rsid w:val="000F6DC0"/>
    <w:rsid w:val="00103D91"/>
    <w:rsid w:val="0010418C"/>
    <w:rsid w:val="00106AAE"/>
    <w:rsid w:val="00112E28"/>
    <w:rsid w:val="001156BE"/>
    <w:rsid w:val="001201EF"/>
    <w:rsid w:val="001204DD"/>
    <w:rsid w:val="00125319"/>
    <w:rsid w:val="00125401"/>
    <w:rsid w:val="00125888"/>
    <w:rsid w:val="00125A8F"/>
    <w:rsid w:val="001318F0"/>
    <w:rsid w:val="00131D0F"/>
    <w:rsid w:val="00135336"/>
    <w:rsid w:val="00144244"/>
    <w:rsid w:val="00146A6E"/>
    <w:rsid w:val="00147774"/>
    <w:rsid w:val="00151B0B"/>
    <w:rsid w:val="0015206D"/>
    <w:rsid w:val="00153DB1"/>
    <w:rsid w:val="00154164"/>
    <w:rsid w:val="00156D0A"/>
    <w:rsid w:val="00157960"/>
    <w:rsid w:val="00157BBB"/>
    <w:rsid w:val="00160777"/>
    <w:rsid w:val="00162F6E"/>
    <w:rsid w:val="0016544A"/>
    <w:rsid w:val="0016604B"/>
    <w:rsid w:val="00170C70"/>
    <w:rsid w:val="0017293D"/>
    <w:rsid w:val="00175C5C"/>
    <w:rsid w:val="00176742"/>
    <w:rsid w:val="00176C3E"/>
    <w:rsid w:val="001809F5"/>
    <w:rsid w:val="001812EB"/>
    <w:rsid w:val="0018168C"/>
    <w:rsid w:val="00182824"/>
    <w:rsid w:val="00184073"/>
    <w:rsid w:val="00184F25"/>
    <w:rsid w:val="0018659C"/>
    <w:rsid w:val="00187327"/>
    <w:rsid w:val="001877DE"/>
    <w:rsid w:val="00192195"/>
    <w:rsid w:val="00196C2D"/>
    <w:rsid w:val="00197DCF"/>
    <w:rsid w:val="001A3BA4"/>
    <w:rsid w:val="001A509E"/>
    <w:rsid w:val="001A52C7"/>
    <w:rsid w:val="001A79DE"/>
    <w:rsid w:val="001C2BCA"/>
    <w:rsid w:val="001C3D39"/>
    <w:rsid w:val="001C5739"/>
    <w:rsid w:val="001D16F2"/>
    <w:rsid w:val="001D1E70"/>
    <w:rsid w:val="001D33B8"/>
    <w:rsid w:val="001D427A"/>
    <w:rsid w:val="001D440D"/>
    <w:rsid w:val="001D6BDB"/>
    <w:rsid w:val="001D77DA"/>
    <w:rsid w:val="001E01E7"/>
    <w:rsid w:val="001E134F"/>
    <w:rsid w:val="001E2892"/>
    <w:rsid w:val="001E46AA"/>
    <w:rsid w:val="001E7812"/>
    <w:rsid w:val="001F09E6"/>
    <w:rsid w:val="001F0DD4"/>
    <w:rsid w:val="001F2233"/>
    <w:rsid w:val="001F3C17"/>
    <w:rsid w:val="001F3DAD"/>
    <w:rsid w:val="001F523C"/>
    <w:rsid w:val="001F5470"/>
    <w:rsid w:val="001F64C6"/>
    <w:rsid w:val="00203003"/>
    <w:rsid w:val="002030E8"/>
    <w:rsid w:val="002047FF"/>
    <w:rsid w:val="0020492B"/>
    <w:rsid w:val="00204CFD"/>
    <w:rsid w:val="00205322"/>
    <w:rsid w:val="00205672"/>
    <w:rsid w:val="00205830"/>
    <w:rsid w:val="00213C42"/>
    <w:rsid w:val="002153BC"/>
    <w:rsid w:val="00215AC4"/>
    <w:rsid w:val="0022079F"/>
    <w:rsid w:val="00222666"/>
    <w:rsid w:val="00225B41"/>
    <w:rsid w:val="00226081"/>
    <w:rsid w:val="0022634B"/>
    <w:rsid w:val="00227F1D"/>
    <w:rsid w:val="002305A0"/>
    <w:rsid w:val="00232243"/>
    <w:rsid w:val="00235ACD"/>
    <w:rsid w:val="002413B0"/>
    <w:rsid w:val="00242C5D"/>
    <w:rsid w:val="002440BC"/>
    <w:rsid w:val="00244CAA"/>
    <w:rsid w:val="00246733"/>
    <w:rsid w:val="002521C1"/>
    <w:rsid w:val="00255F8B"/>
    <w:rsid w:val="00260321"/>
    <w:rsid w:val="00260B4E"/>
    <w:rsid w:val="002611B1"/>
    <w:rsid w:val="00261C6D"/>
    <w:rsid w:val="00264D23"/>
    <w:rsid w:val="00265F76"/>
    <w:rsid w:val="00266007"/>
    <w:rsid w:val="00266C1B"/>
    <w:rsid w:val="00267372"/>
    <w:rsid w:val="00267D4E"/>
    <w:rsid w:val="002711DF"/>
    <w:rsid w:val="002720B0"/>
    <w:rsid w:val="00273895"/>
    <w:rsid w:val="00275E53"/>
    <w:rsid w:val="002770BE"/>
    <w:rsid w:val="00282A1B"/>
    <w:rsid w:val="00285EC4"/>
    <w:rsid w:val="00290BBD"/>
    <w:rsid w:val="00291C60"/>
    <w:rsid w:val="00291CC5"/>
    <w:rsid w:val="0029213A"/>
    <w:rsid w:val="002926ED"/>
    <w:rsid w:val="002B049E"/>
    <w:rsid w:val="002B0674"/>
    <w:rsid w:val="002B07CE"/>
    <w:rsid w:val="002B0E77"/>
    <w:rsid w:val="002B1093"/>
    <w:rsid w:val="002B30D3"/>
    <w:rsid w:val="002B3DE1"/>
    <w:rsid w:val="002B4EF2"/>
    <w:rsid w:val="002B7427"/>
    <w:rsid w:val="002C0FD5"/>
    <w:rsid w:val="002C188A"/>
    <w:rsid w:val="002C3524"/>
    <w:rsid w:val="002C360D"/>
    <w:rsid w:val="002C5F79"/>
    <w:rsid w:val="002C6591"/>
    <w:rsid w:val="002D1EB1"/>
    <w:rsid w:val="002D3BCB"/>
    <w:rsid w:val="002D4F96"/>
    <w:rsid w:val="002D5F3B"/>
    <w:rsid w:val="002D6729"/>
    <w:rsid w:val="002E0B8D"/>
    <w:rsid w:val="002E57B6"/>
    <w:rsid w:val="002E6D02"/>
    <w:rsid w:val="002E6EBE"/>
    <w:rsid w:val="002E79CF"/>
    <w:rsid w:val="002F02DB"/>
    <w:rsid w:val="002F0926"/>
    <w:rsid w:val="002F1114"/>
    <w:rsid w:val="002F23DA"/>
    <w:rsid w:val="002F2FEA"/>
    <w:rsid w:val="002F42C9"/>
    <w:rsid w:val="002F7630"/>
    <w:rsid w:val="00300B87"/>
    <w:rsid w:val="003028CF"/>
    <w:rsid w:val="00305158"/>
    <w:rsid w:val="00305B36"/>
    <w:rsid w:val="0030624E"/>
    <w:rsid w:val="003168D3"/>
    <w:rsid w:val="00321D51"/>
    <w:rsid w:val="003235A4"/>
    <w:rsid w:val="003237E0"/>
    <w:rsid w:val="00324D83"/>
    <w:rsid w:val="003269E6"/>
    <w:rsid w:val="00330F0F"/>
    <w:rsid w:val="00331398"/>
    <w:rsid w:val="0033173A"/>
    <w:rsid w:val="00332E41"/>
    <w:rsid w:val="00333F0F"/>
    <w:rsid w:val="00334BD3"/>
    <w:rsid w:val="003359F2"/>
    <w:rsid w:val="00335D61"/>
    <w:rsid w:val="00336B6A"/>
    <w:rsid w:val="003415E1"/>
    <w:rsid w:val="0034379A"/>
    <w:rsid w:val="00343DE7"/>
    <w:rsid w:val="003443D4"/>
    <w:rsid w:val="003449AA"/>
    <w:rsid w:val="003473E1"/>
    <w:rsid w:val="00347BE6"/>
    <w:rsid w:val="00353862"/>
    <w:rsid w:val="003540EA"/>
    <w:rsid w:val="003541DA"/>
    <w:rsid w:val="0035471B"/>
    <w:rsid w:val="00354BD6"/>
    <w:rsid w:val="00356D62"/>
    <w:rsid w:val="00356FB2"/>
    <w:rsid w:val="00366AB0"/>
    <w:rsid w:val="00370F0B"/>
    <w:rsid w:val="003730DB"/>
    <w:rsid w:val="00373BE6"/>
    <w:rsid w:val="00376F3F"/>
    <w:rsid w:val="00383F26"/>
    <w:rsid w:val="00384659"/>
    <w:rsid w:val="00387A18"/>
    <w:rsid w:val="00387DA9"/>
    <w:rsid w:val="00390CC8"/>
    <w:rsid w:val="00391285"/>
    <w:rsid w:val="00391EF4"/>
    <w:rsid w:val="0039323B"/>
    <w:rsid w:val="0039485B"/>
    <w:rsid w:val="00394876"/>
    <w:rsid w:val="003956C2"/>
    <w:rsid w:val="00397454"/>
    <w:rsid w:val="003A0214"/>
    <w:rsid w:val="003A0D3F"/>
    <w:rsid w:val="003A1A09"/>
    <w:rsid w:val="003A5413"/>
    <w:rsid w:val="003A60D5"/>
    <w:rsid w:val="003A6799"/>
    <w:rsid w:val="003B10F9"/>
    <w:rsid w:val="003B124E"/>
    <w:rsid w:val="003B6983"/>
    <w:rsid w:val="003B7402"/>
    <w:rsid w:val="003B7AA3"/>
    <w:rsid w:val="003C0078"/>
    <w:rsid w:val="003C2363"/>
    <w:rsid w:val="003C268E"/>
    <w:rsid w:val="003C4A5A"/>
    <w:rsid w:val="003D5875"/>
    <w:rsid w:val="003E1814"/>
    <w:rsid w:val="003E2461"/>
    <w:rsid w:val="003E28DB"/>
    <w:rsid w:val="003E2DC4"/>
    <w:rsid w:val="003E555A"/>
    <w:rsid w:val="003E6BBA"/>
    <w:rsid w:val="003E7B4A"/>
    <w:rsid w:val="003F5BA0"/>
    <w:rsid w:val="003F6E36"/>
    <w:rsid w:val="00400B68"/>
    <w:rsid w:val="00405024"/>
    <w:rsid w:val="0040566C"/>
    <w:rsid w:val="00407AD7"/>
    <w:rsid w:val="00410C20"/>
    <w:rsid w:val="004159C1"/>
    <w:rsid w:val="00415E92"/>
    <w:rsid w:val="00421CBF"/>
    <w:rsid w:val="004228B8"/>
    <w:rsid w:val="00422DBA"/>
    <w:rsid w:val="00422FC4"/>
    <w:rsid w:val="00423D30"/>
    <w:rsid w:val="00424F54"/>
    <w:rsid w:val="00425911"/>
    <w:rsid w:val="00427150"/>
    <w:rsid w:val="004307BF"/>
    <w:rsid w:val="00432884"/>
    <w:rsid w:val="00433172"/>
    <w:rsid w:val="00434DEA"/>
    <w:rsid w:val="00437397"/>
    <w:rsid w:val="00445DB4"/>
    <w:rsid w:val="00447772"/>
    <w:rsid w:val="00450C13"/>
    <w:rsid w:val="004521B9"/>
    <w:rsid w:val="00452F25"/>
    <w:rsid w:val="00454D52"/>
    <w:rsid w:val="00455286"/>
    <w:rsid w:val="004558C2"/>
    <w:rsid w:val="00455B84"/>
    <w:rsid w:val="004659BA"/>
    <w:rsid w:val="00467216"/>
    <w:rsid w:val="004679A5"/>
    <w:rsid w:val="00471314"/>
    <w:rsid w:val="00472F1C"/>
    <w:rsid w:val="004774B3"/>
    <w:rsid w:val="004850CC"/>
    <w:rsid w:val="00492F52"/>
    <w:rsid w:val="00495D86"/>
    <w:rsid w:val="004961DB"/>
    <w:rsid w:val="00496CC5"/>
    <w:rsid w:val="004A1FC1"/>
    <w:rsid w:val="004A4429"/>
    <w:rsid w:val="004B03FB"/>
    <w:rsid w:val="004B2656"/>
    <w:rsid w:val="004B4773"/>
    <w:rsid w:val="004B6DE9"/>
    <w:rsid w:val="004C0329"/>
    <w:rsid w:val="004C3676"/>
    <w:rsid w:val="004C7D72"/>
    <w:rsid w:val="004D6B70"/>
    <w:rsid w:val="004D7B91"/>
    <w:rsid w:val="004E2399"/>
    <w:rsid w:val="004E2A52"/>
    <w:rsid w:val="004F1DA5"/>
    <w:rsid w:val="004F22E9"/>
    <w:rsid w:val="004F400C"/>
    <w:rsid w:val="004F4A8B"/>
    <w:rsid w:val="00501892"/>
    <w:rsid w:val="005022E3"/>
    <w:rsid w:val="005039C5"/>
    <w:rsid w:val="00506FB8"/>
    <w:rsid w:val="005117FE"/>
    <w:rsid w:val="00512D1D"/>
    <w:rsid w:val="00513D6B"/>
    <w:rsid w:val="00513E71"/>
    <w:rsid w:val="00514623"/>
    <w:rsid w:val="00514BE8"/>
    <w:rsid w:val="00515B21"/>
    <w:rsid w:val="00515D1F"/>
    <w:rsid w:val="00516552"/>
    <w:rsid w:val="005257C6"/>
    <w:rsid w:val="00525FC8"/>
    <w:rsid w:val="00530455"/>
    <w:rsid w:val="00531D53"/>
    <w:rsid w:val="00532ABB"/>
    <w:rsid w:val="00534D27"/>
    <w:rsid w:val="005367C6"/>
    <w:rsid w:val="005369CB"/>
    <w:rsid w:val="00536CBB"/>
    <w:rsid w:val="00541931"/>
    <w:rsid w:val="005426DD"/>
    <w:rsid w:val="00542D62"/>
    <w:rsid w:val="00546300"/>
    <w:rsid w:val="0054769E"/>
    <w:rsid w:val="005500B5"/>
    <w:rsid w:val="005501A2"/>
    <w:rsid w:val="00552292"/>
    <w:rsid w:val="0055532C"/>
    <w:rsid w:val="005555F7"/>
    <w:rsid w:val="00555888"/>
    <w:rsid w:val="005572E4"/>
    <w:rsid w:val="0056229C"/>
    <w:rsid w:val="00562E59"/>
    <w:rsid w:val="005637D6"/>
    <w:rsid w:val="005642C2"/>
    <w:rsid w:val="005648F2"/>
    <w:rsid w:val="00565726"/>
    <w:rsid w:val="00573C3B"/>
    <w:rsid w:val="00574260"/>
    <w:rsid w:val="00574C9A"/>
    <w:rsid w:val="00575536"/>
    <w:rsid w:val="00575E8B"/>
    <w:rsid w:val="005771F0"/>
    <w:rsid w:val="00580704"/>
    <w:rsid w:val="00581FB3"/>
    <w:rsid w:val="00584EBF"/>
    <w:rsid w:val="00585717"/>
    <w:rsid w:val="00585F94"/>
    <w:rsid w:val="005904BA"/>
    <w:rsid w:val="00590634"/>
    <w:rsid w:val="005910EE"/>
    <w:rsid w:val="005911EE"/>
    <w:rsid w:val="00592001"/>
    <w:rsid w:val="00592213"/>
    <w:rsid w:val="00592C3A"/>
    <w:rsid w:val="005930BD"/>
    <w:rsid w:val="005939BC"/>
    <w:rsid w:val="005951E3"/>
    <w:rsid w:val="005953EF"/>
    <w:rsid w:val="005972BA"/>
    <w:rsid w:val="005A04EE"/>
    <w:rsid w:val="005A0721"/>
    <w:rsid w:val="005A2E51"/>
    <w:rsid w:val="005A3FAE"/>
    <w:rsid w:val="005A7B0B"/>
    <w:rsid w:val="005A7F47"/>
    <w:rsid w:val="005B0740"/>
    <w:rsid w:val="005B59B4"/>
    <w:rsid w:val="005B5BBF"/>
    <w:rsid w:val="005B7123"/>
    <w:rsid w:val="005C265D"/>
    <w:rsid w:val="005C3983"/>
    <w:rsid w:val="005C573F"/>
    <w:rsid w:val="005C5811"/>
    <w:rsid w:val="005D032D"/>
    <w:rsid w:val="005D2745"/>
    <w:rsid w:val="005D3B6D"/>
    <w:rsid w:val="005D431A"/>
    <w:rsid w:val="005D6959"/>
    <w:rsid w:val="005D7709"/>
    <w:rsid w:val="005E4C6B"/>
    <w:rsid w:val="005E68C9"/>
    <w:rsid w:val="005E784B"/>
    <w:rsid w:val="005F031B"/>
    <w:rsid w:val="005F3565"/>
    <w:rsid w:val="005F39F8"/>
    <w:rsid w:val="005F47AC"/>
    <w:rsid w:val="005F70B4"/>
    <w:rsid w:val="00600DFE"/>
    <w:rsid w:val="00600E9E"/>
    <w:rsid w:val="00600F22"/>
    <w:rsid w:val="00602C99"/>
    <w:rsid w:val="006035A2"/>
    <w:rsid w:val="00604BC6"/>
    <w:rsid w:val="006063DD"/>
    <w:rsid w:val="0060742D"/>
    <w:rsid w:val="00611535"/>
    <w:rsid w:val="00611A0C"/>
    <w:rsid w:val="00612550"/>
    <w:rsid w:val="006132FC"/>
    <w:rsid w:val="00614189"/>
    <w:rsid w:val="006201AE"/>
    <w:rsid w:val="006234AA"/>
    <w:rsid w:val="00623E47"/>
    <w:rsid w:val="00625345"/>
    <w:rsid w:val="006259FB"/>
    <w:rsid w:val="00625B9A"/>
    <w:rsid w:val="0062751F"/>
    <w:rsid w:val="00631FC0"/>
    <w:rsid w:val="00646890"/>
    <w:rsid w:val="00646BB4"/>
    <w:rsid w:val="0065025C"/>
    <w:rsid w:val="00651418"/>
    <w:rsid w:val="006523D1"/>
    <w:rsid w:val="00652916"/>
    <w:rsid w:val="006531A4"/>
    <w:rsid w:val="0065329A"/>
    <w:rsid w:val="00655127"/>
    <w:rsid w:val="00655B7B"/>
    <w:rsid w:val="00657132"/>
    <w:rsid w:val="0066092D"/>
    <w:rsid w:val="006620C9"/>
    <w:rsid w:val="0067223F"/>
    <w:rsid w:val="006725FE"/>
    <w:rsid w:val="006734F7"/>
    <w:rsid w:val="006735D0"/>
    <w:rsid w:val="00673BCF"/>
    <w:rsid w:val="00674F34"/>
    <w:rsid w:val="006817F9"/>
    <w:rsid w:val="00692C02"/>
    <w:rsid w:val="00693FCD"/>
    <w:rsid w:val="00694141"/>
    <w:rsid w:val="00694B16"/>
    <w:rsid w:val="006961A2"/>
    <w:rsid w:val="00697D48"/>
    <w:rsid w:val="006A30BF"/>
    <w:rsid w:val="006A423B"/>
    <w:rsid w:val="006A4F62"/>
    <w:rsid w:val="006B0087"/>
    <w:rsid w:val="006B0935"/>
    <w:rsid w:val="006B0A44"/>
    <w:rsid w:val="006B34CE"/>
    <w:rsid w:val="006B5039"/>
    <w:rsid w:val="006C1968"/>
    <w:rsid w:val="006C1D21"/>
    <w:rsid w:val="006C4641"/>
    <w:rsid w:val="006C4A3D"/>
    <w:rsid w:val="006C5ACF"/>
    <w:rsid w:val="006C7655"/>
    <w:rsid w:val="006D2051"/>
    <w:rsid w:val="006D2B05"/>
    <w:rsid w:val="006D394E"/>
    <w:rsid w:val="006D41A8"/>
    <w:rsid w:val="006D469E"/>
    <w:rsid w:val="006D587A"/>
    <w:rsid w:val="006D6DF0"/>
    <w:rsid w:val="006D7217"/>
    <w:rsid w:val="006D723F"/>
    <w:rsid w:val="006E23CD"/>
    <w:rsid w:val="006E2D71"/>
    <w:rsid w:val="006E3F1F"/>
    <w:rsid w:val="006E516C"/>
    <w:rsid w:val="006E574B"/>
    <w:rsid w:val="006E6892"/>
    <w:rsid w:val="006F0560"/>
    <w:rsid w:val="006F2674"/>
    <w:rsid w:val="006F2FBE"/>
    <w:rsid w:val="00700B12"/>
    <w:rsid w:val="00702020"/>
    <w:rsid w:val="0070235A"/>
    <w:rsid w:val="007044A5"/>
    <w:rsid w:val="00710C84"/>
    <w:rsid w:val="00711228"/>
    <w:rsid w:val="00712DCD"/>
    <w:rsid w:val="00714FB6"/>
    <w:rsid w:val="00716DE5"/>
    <w:rsid w:val="00717AE8"/>
    <w:rsid w:val="00717AF2"/>
    <w:rsid w:val="00723277"/>
    <w:rsid w:val="00724C8D"/>
    <w:rsid w:val="00730616"/>
    <w:rsid w:val="00737F63"/>
    <w:rsid w:val="007401EE"/>
    <w:rsid w:val="007408BD"/>
    <w:rsid w:val="00745169"/>
    <w:rsid w:val="007500B2"/>
    <w:rsid w:val="00754A58"/>
    <w:rsid w:val="00756A44"/>
    <w:rsid w:val="00762B4D"/>
    <w:rsid w:val="0076536C"/>
    <w:rsid w:val="00765A01"/>
    <w:rsid w:val="00766638"/>
    <w:rsid w:val="00770F81"/>
    <w:rsid w:val="00774210"/>
    <w:rsid w:val="00774BDF"/>
    <w:rsid w:val="007829CA"/>
    <w:rsid w:val="00791E1C"/>
    <w:rsid w:val="007963A6"/>
    <w:rsid w:val="007969FA"/>
    <w:rsid w:val="007A094D"/>
    <w:rsid w:val="007A0C72"/>
    <w:rsid w:val="007A1513"/>
    <w:rsid w:val="007A1D92"/>
    <w:rsid w:val="007A28F6"/>
    <w:rsid w:val="007A3F9B"/>
    <w:rsid w:val="007B506B"/>
    <w:rsid w:val="007C5888"/>
    <w:rsid w:val="007D110C"/>
    <w:rsid w:val="007D73D7"/>
    <w:rsid w:val="007E08BD"/>
    <w:rsid w:val="007E228C"/>
    <w:rsid w:val="007E2A30"/>
    <w:rsid w:val="007E377B"/>
    <w:rsid w:val="007E4D00"/>
    <w:rsid w:val="007E4E8D"/>
    <w:rsid w:val="007E51C4"/>
    <w:rsid w:val="007E609D"/>
    <w:rsid w:val="007E6AAD"/>
    <w:rsid w:val="007E76DE"/>
    <w:rsid w:val="007F0235"/>
    <w:rsid w:val="007F0A89"/>
    <w:rsid w:val="007F1EAF"/>
    <w:rsid w:val="007F27AF"/>
    <w:rsid w:val="007F7128"/>
    <w:rsid w:val="008041A1"/>
    <w:rsid w:val="00806183"/>
    <w:rsid w:val="00810AB9"/>
    <w:rsid w:val="00811AB3"/>
    <w:rsid w:val="0081246B"/>
    <w:rsid w:val="0081621C"/>
    <w:rsid w:val="008164EC"/>
    <w:rsid w:val="00821AC3"/>
    <w:rsid w:val="00823756"/>
    <w:rsid w:val="00825F0F"/>
    <w:rsid w:val="00832DF3"/>
    <w:rsid w:val="008332EF"/>
    <w:rsid w:val="008339D2"/>
    <w:rsid w:val="00834C8E"/>
    <w:rsid w:val="0083548F"/>
    <w:rsid w:val="00836906"/>
    <w:rsid w:val="008446FF"/>
    <w:rsid w:val="0084475B"/>
    <w:rsid w:val="00844C70"/>
    <w:rsid w:val="0084562A"/>
    <w:rsid w:val="00846296"/>
    <w:rsid w:val="0084722E"/>
    <w:rsid w:val="008576E7"/>
    <w:rsid w:val="008600EE"/>
    <w:rsid w:val="008621DE"/>
    <w:rsid w:val="00864FBC"/>
    <w:rsid w:val="00866AF5"/>
    <w:rsid w:val="00870434"/>
    <w:rsid w:val="00871B76"/>
    <w:rsid w:val="00873A9B"/>
    <w:rsid w:val="00875CB4"/>
    <w:rsid w:val="0088077A"/>
    <w:rsid w:val="0088132D"/>
    <w:rsid w:val="008829D7"/>
    <w:rsid w:val="008830EE"/>
    <w:rsid w:val="008847F9"/>
    <w:rsid w:val="00884DA4"/>
    <w:rsid w:val="008871AA"/>
    <w:rsid w:val="00887308"/>
    <w:rsid w:val="00887DFC"/>
    <w:rsid w:val="00893337"/>
    <w:rsid w:val="008944BB"/>
    <w:rsid w:val="00896DE9"/>
    <w:rsid w:val="008A029A"/>
    <w:rsid w:val="008A0F3B"/>
    <w:rsid w:val="008A1593"/>
    <w:rsid w:val="008A1795"/>
    <w:rsid w:val="008A58C4"/>
    <w:rsid w:val="008A796A"/>
    <w:rsid w:val="008A7C0F"/>
    <w:rsid w:val="008B1412"/>
    <w:rsid w:val="008B4C26"/>
    <w:rsid w:val="008B5890"/>
    <w:rsid w:val="008B6939"/>
    <w:rsid w:val="008B78BC"/>
    <w:rsid w:val="008C0372"/>
    <w:rsid w:val="008C3A95"/>
    <w:rsid w:val="008C3F8B"/>
    <w:rsid w:val="008D0D11"/>
    <w:rsid w:val="008E0C4C"/>
    <w:rsid w:val="008E1313"/>
    <w:rsid w:val="008E306E"/>
    <w:rsid w:val="008E5ADF"/>
    <w:rsid w:val="008E7A92"/>
    <w:rsid w:val="008F1997"/>
    <w:rsid w:val="008F30FD"/>
    <w:rsid w:val="008F5446"/>
    <w:rsid w:val="009017D0"/>
    <w:rsid w:val="00903350"/>
    <w:rsid w:val="00904B29"/>
    <w:rsid w:val="0091150F"/>
    <w:rsid w:val="00912701"/>
    <w:rsid w:val="00914240"/>
    <w:rsid w:val="00917735"/>
    <w:rsid w:val="009215CB"/>
    <w:rsid w:val="009228FE"/>
    <w:rsid w:val="009263C5"/>
    <w:rsid w:val="00930580"/>
    <w:rsid w:val="009338AC"/>
    <w:rsid w:val="0093559A"/>
    <w:rsid w:val="00935E15"/>
    <w:rsid w:val="0093624A"/>
    <w:rsid w:val="00936831"/>
    <w:rsid w:val="00937860"/>
    <w:rsid w:val="00946762"/>
    <w:rsid w:val="00946DCB"/>
    <w:rsid w:val="00953F06"/>
    <w:rsid w:val="009549FB"/>
    <w:rsid w:val="00955B34"/>
    <w:rsid w:val="00956ECB"/>
    <w:rsid w:val="00957093"/>
    <w:rsid w:val="00960692"/>
    <w:rsid w:val="009609CF"/>
    <w:rsid w:val="009620E6"/>
    <w:rsid w:val="00962CD5"/>
    <w:rsid w:val="00962E42"/>
    <w:rsid w:val="009632F5"/>
    <w:rsid w:val="00966DAA"/>
    <w:rsid w:val="00967BAA"/>
    <w:rsid w:val="00970798"/>
    <w:rsid w:val="00971012"/>
    <w:rsid w:val="009711E2"/>
    <w:rsid w:val="00972423"/>
    <w:rsid w:val="00974E03"/>
    <w:rsid w:val="009809A2"/>
    <w:rsid w:val="00980A9A"/>
    <w:rsid w:val="00985B18"/>
    <w:rsid w:val="00986076"/>
    <w:rsid w:val="00987090"/>
    <w:rsid w:val="009872E3"/>
    <w:rsid w:val="009912B1"/>
    <w:rsid w:val="009940D1"/>
    <w:rsid w:val="00995339"/>
    <w:rsid w:val="0099622E"/>
    <w:rsid w:val="00996658"/>
    <w:rsid w:val="009A03E5"/>
    <w:rsid w:val="009A2C7D"/>
    <w:rsid w:val="009A47CF"/>
    <w:rsid w:val="009A6CF2"/>
    <w:rsid w:val="009B3633"/>
    <w:rsid w:val="009B5340"/>
    <w:rsid w:val="009C1426"/>
    <w:rsid w:val="009C169A"/>
    <w:rsid w:val="009C1915"/>
    <w:rsid w:val="009C1E09"/>
    <w:rsid w:val="009C2B36"/>
    <w:rsid w:val="009C46A3"/>
    <w:rsid w:val="009C5CC5"/>
    <w:rsid w:val="009C68FD"/>
    <w:rsid w:val="009E02A8"/>
    <w:rsid w:val="009E1AC8"/>
    <w:rsid w:val="009E40AD"/>
    <w:rsid w:val="009F0133"/>
    <w:rsid w:val="009F1292"/>
    <w:rsid w:val="00A01523"/>
    <w:rsid w:val="00A03E0F"/>
    <w:rsid w:val="00A043BC"/>
    <w:rsid w:val="00A05BBA"/>
    <w:rsid w:val="00A06FE5"/>
    <w:rsid w:val="00A07504"/>
    <w:rsid w:val="00A108D6"/>
    <w:rsid w:val="00A14047"/>
    <w:rsid w:val="00A16096"/>
    <w:rsid w:val="00A16E0F"/>
    <w:rsid w:val="00A17842"/>
    <w:rsid w:val="00A21606"/>
    <w:rsid w:val="00A22FDE"/>
    <w:rsid w:val="00A2316B"/>
    <w:rsid w:val="00A25BAE"/>
    <w:rsid w:val="00A261C2"/>
    <w:rsid w:val="00A26FD8"/>
    <w:rsid w:val="00A278D6"/>
    <w:rsid w:val="00A30C00"/>
    <w:rsid w:val="00A361B9"/>
    <w:rsid w:val="00A42140"/>
    <w:rsid w:val="00A428EE"/>
    <w:rsid w:val="00A51898"/>
    <w:rsid w:val="00A518E5"/>
    <w:rsid w:val="00A53CB4"/>
    <w:rsid w:val="00A5416B"/>
    <w:rsid w:val="00A54DC8"/>
    <w:rsid w:val="00A6013D"/>
    <w:rsid w:val="00A6058D"/>
    <w:rsid w:val="00A61062"/>
    <w:rsid w:val="00A610BC"/>
    <w:rsid w:val="00A65086"/>
    <w:rsid w:val="00A664D0"/>
    <w:rsid w:val="00A70951"/>
    <w:rsid w:val="00A747E3"/>
    <w:rsid w:val="00A753F9"/>
    <w:rsid w:val="00A80656"/>
    <w:rsid w:val="00A810FB"/>
    <w:rsid w:val="00A81920"/>
    <w:rsid w:val="00A81973"/>
    <w:rsid w:val="00A84354"/>
    <w:rsid w:val="00A845A7"/>
    <w:rsid w:val="00A8483C"/>
    <w:rsid w:val="00A859AB"/>
    <w:rsid w:val="00A85CBF"/>
    <w:rsid w:val="00A85F2D"/>
    <w:rsid w:val="00A878C3"/>
    <w:rsid w:val="00A96345"/>
    <w:rsid w:val="00AA0275"/>
    <w:rsid w:val="00AA0658"/>
    <w:rsid w:val="00AA2404"/>
    <w:rsid w:val="00AA4674"/>
    <w:rsid w:val="00AA4F70"/>
    <w:rsid w:val="00AA6C14"/>
    <w:rsid w:val="00AA6CEA"/>
    <w:rsid w:val="00AB5759"/>
    <w:rsid w:val="00AB62C7"/>
    <w:rsid w:val="00AB662F"/>
    <w:rsid w:val="00AB6F98"/>
    <w:rsid w:val="00AC1C9F"/>
    <w:rsid w:val="00AC6348"/>
    <w:rsid w:val="00AD0E5B"/>
    <w:rsid w:val="00AD4F30"/>
    <w:rsid w:val="00AD5F17"/>
    <w:rsid w:val="00AE0490"/>
    <w:rsid w:val="00AE3CDA"/>
    <w:rsid w:val="00AE5311"/>
    <w:rsid w:val="00AE5D5F"/>
    <w:rsid w:val="00AE7B05"/>
    <w:rsid w:val="00AF4642"/>
    <w:rsid w:val="00AF6003"/>
    <w:rsid w:val="00AF61E8"/>
    <w:rsid w:val="00B00C79"/>
    <w:rsid w:val="00B01156"/>
    <w:rsid w:val="00B0261A"/>
    <w:rsid w:val="00B03D9A"/>
    <w:rsid w:val="00B05754"/>
    <w:rsid w:val="00B07AC3"/>
    <w:rsid w:val="00B12979"/>
    <w:rsid w:val="00B1417D"/>
    <w:rsid w:val="00B15B3D"/>
    <w:rsid w:val="00B15CC9"/>
    <w:rsid w:val="00B20937"/>
    <w:rsid w:val="00B21508"/>
    <w:rsid w:val="00B2321B"/>
    <w:rsid w:val="00B241E3"/>
    <w:rsid w:val="00B24C77"/>
    <w:rsid w:val="00B26C72"/>
    <w:rsid w:val="00B32B0E"/>
    <w:rsid w:val="00B37C2A"/>
    <w:rsid w:val="00B41391"/>
    <w:rsid w:val="00B42525"/>
    <w:rsid w:val="00B42843"/>
    <w:rsid w:val="00B42F76"/>
    <w:rsid w:val="00B52BF3"/>
    <w:rsid w:val="00B5561D"/>
    <w:rsid w:val="00B55F54"/>
    <w:rsid w:val="00B57933"/>
    <w:rsid w:val="00B6068C"/>
    <w:rsid w:val="00B60A0F"/>
    <w:rsid w:val="00B63830"/>
    <w:rsid w:val="00B676B1"/>
    <w:rsid w:val="00B6773A"/>
    <w:rsid w:val="00B704EC"/>
    <w:rsid w:val="00B70B41"/>
    <w:rsid w:val="00B71642"/>
    <w:rsid w:val="00B717ED"/>
    <w:rsid w:val="00B7466C"/>
    <w:rsid w:val="00B77463"/>
    <w:rsid w:val="00B82F2D"/>
    <w:rsid w:val="00B87127"/>
    <w:rsid w:val="00B87C0D"/>
    <w:rsid w:val="00B9063F"/>
    <w:rsid w:val="00B90B61"/>
    <w:rsid w:val="00B90C02"/>
    <w:rsid w:val="00B93711"/>
    <w:rsid w:val="00B95D50"/>
    <w:rsid w:val="00B97D42"/>
    <w:rsid w:val="00BA0477"/>
    <w:rsid w:val="00BA07A8"/>
    <w:rsid w:val="00BA0E39"/>
    <w:rsid w:val="00BA26E0"/>
    <w:rsid w:val="00BA4D14"/>
    <w:rsid w:val="00BA6F36"/>
    <w:rsid w:val="00BB1676"/>
    <w:rsid w:val="00BB31ED"/>
    <w:rsid w:val="00BB42AB"/>
    <w:rsid w:val="00BB4D5C"/>
    <w:rsid w:val="00BB5708"/>
    <w:rsid w:val="00BB5D11"/>
    <w:rsid w:val="00BB6B99"/>
    <w:rsid w:val="00BC08A4"/>
    <w:rsid w:val="00BC1208"/>
    <w:rsid w:val="00BC3A18"/>
    <w:rsid w:val="00BC50E0"/>
    <w:rsid w:val="00BC5A3B"/>
    <w:rsid w:val="00BC63C9"/>
    <w:rsid w:val="00BC6726"/>
    <w:rsid w:val="00BD04B6"/>
    <w:rsid w:val="00BD3A5F"/>
    <w:rsid w:val="00BD4E6E"/>
    <w:rsid w:val="00BD5BFC"/>
    <w:rsid w:val="00BD5D89"/>
    <w:rsid w:val="00BD661C"/>
    <w:rsid w:val="00BD772B"/>
    <w:rsid w:val="00BE46C8"/>
    <w:rsid w:val="00BE4890"/>
    <w:rsid w:val="00BE4D3E"/>
    <w:rsid w:val="00BF17B8"/>
    <w:rsid w:val="00BF22B5"/>
    <w:rsid w:val="00BF39D0"/>
    <w:rsid w:val="00BF3F3B"/>
    <w:rsid w:val="00BF46D9"/>
    <w:rsid w:val="00BF51AC"/>
    <w:rsid w:val="00BF63A5"/>
    <w:rsid w:val="00BF751E"/>
    <w:rsid w:val="00C0034C"/>
    <w:rsid w:val="00C005BA"/>
    <w:rsid w:val="00C0286D"/>
    <w:rsid w:val="00C047FB"/>
    <w:rsid w:val="00C0579E"/>
    <w:rsid w:val="00C065E1"/>
    <w:rsid w:val="00C06A4A"/>
    <w:rsid w:val="00C06B5F"/>
    <w:rsid w:val="00C1303B"/>
    <w:rsid w:val="00C22D41"/>
    <w:rsid w:val="00C242A7"/>
    <w:rsid w:val="00C25F82"/>
    <w:rsid w:val="00C276D3"/>
    <w:rsid w:val="00C31F56"/>
    <w:rsid w:val="00C32F17"/>
    <w:rsid w:val="00C346EB"/>
    <w:rsid w:val="00C34FA0"/>
    <w:rsid w:val="00C35D24"/>
    <w:rsid w:val="00C36A0E"/>
    <w:rsid w:val="00C3701F"/>
    <w:rsid w:val="00C412F7"/>
    <w:rsid w:val="00C460E4"/>
    <w:rsid w:val="00C46DB9"/>
    <w:rsid w:val="00C4719D"/>
    <w:rsid w:val="00C47D54"/>
    <w:rsid w:val="00C51EF7"/>
    <w:rsid w:val="00C51FBF"/>
    <w:rsid w:val="00C52A43"/>
    <w:rsid w:val="00C55F85"/>
    <w:rsid w:val="00C56417"/>
    <w:rsid w:val="00C61F46"/>
    <w:rsid w:val="00C6279E"/>
    <w:rsid w:val="00C63532"/>
    <w:rsid w:val="00C64775"/>
    <w:rsid w:val="00C65D91"/>
    <w:rsid w:val="00C66697"/>
    <w:rsid w:val="00C67288"/>
    <w:rsid w:val="00C80786"/>
    <w:rsid w:val="00C8109B"/>
    <w:rsid w:val="00C810CE"/>
    <w:rsid w:val="00C81A3F"/>
    <w:rsid w:val="00C82AC0"/>
    <w:rsid w:val="00C84B92"/>
    <w:rsid w:val="00C86163"/>
    <w:rsid w:val="00C90B92"/>
    <w:rsid w:val="00C90D68"/>
    <w:rsid w:val="00C91D6D"/>
    <w:rsid w:val="00C92455"/>
    <w:rsid w:val="00C93CA7"/>
    <w:rsid w:val="00C95601"/>
    <w:rsid w:val="00CA0F24"/>
    <w:rsid w:val="00CA3009"/>
    <w:rsid w:val="00CA5313"/>
    <w:rsid w:val="00CB23D9"/>
    <w:rsid w:val="00CB702F"/>
    <w:rsid w:val="00CB70A1"/>
    <w:rsid w:val="00CC07D7"/>
    <w:rsid w:val="00CC0C72"/>
    <w:rsid w:val="00CC0C9F"/>
    <w:rsid w:val="00CC5BC2"/>
    <w:rsid w:val="00CD5B0F"/>
    <w:rsid w:val="00CD6EDD"/>
    <w:rsid w:val="00CE2AEB"/>
    <w:rsid w:val="00CE2E5B"/>
    <w:rsid w:val="00CE634B"/>
    <w:rsid w:val="00CE69E1"/>
    <w:rsid w:val="00CE79CC"/>
    <w:rsid w:val="00CE7E8B"/>
    <w:rsid w:val="00CF41B3"/>
    <w:rsid w:val="00CF7944"/>
    <w:rsid w:val="00D0031A"/>
    <w:rsid w:val="00D01113"/>
    <w:rsid w:val="00D04357"/>
    <w:rsid w:val="00D05B6F"/>
    <w:rsid w:val="00D07524"/>
    <w:rsid w:val="00D07CCF"/>
    <w:rsid w:val="00D127BD"/>
    <w:rsid w:val="00D15D84"/>
    <w:rsid w:val="00D22BA5"/>
    <w:rsid w:val="00D252C8"/>
    <w:rsid w:val="00D32BDB"/>
    <w:rsid w:val="00D357B3"/>
    <w:rsid w:val="00D3607C"/>
    <w:rsid w:val="00D41018"/>
    <w:rsid w:val="00D41BF0"/>
    <w:rsid w:val="00D44B52"/>
    <w:rsid w:val="00D44FF5"/>
    <w:rsid w:val="00D46910"/>
    <w:rsid w:val="00D47924"/>
    <w:rsid w:val="00D50E2A"/>
    <w:rsid w:val="00D510FB"/>
    <w:rsid w:val="00D5337F"/>
    <w:rsid w:val="00D56CB3"/>
    <w:rsid w:val="00D5743E"/>
    <w:rsid w:val="00D6111D"/>
    <w:rsid w:val="00D63740"/>
    <w:rsid w:val="00D64434"/>
    <w:rsid w:val="00D65B77"/>
    <w:rsid w:val="00D65D2B"/>
    <w:rsid w:val="00D6631C"/>
    <w:rsid w:val="00D7083A"/>
    <w:rsid w:val="00D71D9C"/>
    <w:rsid w:val="00D73391"/>
    <w:rsid w:val="00D76470"/>
    <w:rsid w:val="00D77D61"/>
    <w:rsid w:val="00D8315B"/>
    <w:rsid w:val="00D834D7"/>
    <w:rsid w:val="00D83CDC"/>
    <w:rsid w:val="00D84997"/>
    <w:rsid w:val="00D85256"/>
    <w:rsid w:val="00D86194"/>
    <w:rsid w:val="00D91AC7"/>
    <w:rsid w:val="00D936EB"/>
    <w:rsid w:val="00D93C3C"/>
    <w:rsid w:val="00D94B44"/>
    <w:rsid w:val="00D97B56"/>
    <w:rsid w:val="00D97CF8"/>
    <w:rsid w:val="00DA12CA"/>
    <w:rsid w:val="00DA2D12"/>
    <w:rsid w:val="00DA4A8F"/>
    <w:rsid w:val="00DB12C9"/>
    <w:rsid w:val="00DB38C2"/>
    <w:rsid w:val="00DB7679"/>
    <w:rsid w:val="00DC0177"/>
    <w:rsid w:val="00DC1345"/>
    <w:rsid w:val="00DC39B2"/>
    <w:rsid w:val="00DC4452"/>
    <w:rsid w:val="00DC5420"/>
    <w:rsid w:val="00DC78E8"/>
    <w:rsid w:val="00DD0691"/>
    <w:rsid w:val="00DD1272"/>
    <w:rsid w:val="00DD2BB6"/>
    <w:rsid w:val="00DD31FB"/>
    <w:rsid w:val="00DD37B1"/>
    <w:rsid w:val="00DD42FE"/>
    <w:rsid w:val="00DD5008"/>
    <w:rsid w:val="00DD7484"/>
    <w:rsid w:val="00DD79E4"/>
    <w:rsid w:val="00DE2663"/>
    <w:rsid w:val="00DE287B"/>
    <w:rsid w:val="00DE2CC5"/>
    <w:rsid w:val="00DE5664"/>
    <w:rsid w:val="00DE6CBF"/>
    <w:rsid w:val="00DF09E1"/>
    <w:rsid w:val="00DF4DB8"/>
    <w:rsid w:val="00DF4EAB"/>
    <w:rsid w:val="00DF589C"/>
    <w:rsid w:val="00DF750B"/>
    <w:rsid w:val="00DF78F8"/>
    <w:rsid w:val="00E03092"/>
    <w:rsid w:val="00E03AF6"/>
    <w:rsid w:val="00E0524D"/>
    <w:rsid w:val="00E063FD"/>
    <w:rsid w:val="00E13C11"/>
    <w:rsid w:val="00E161BC"/>
    <w:rsid w:val="00E21B20"/>
    <w:rsid w:val="00E226BD"/>
    <w:rsid w:val="00E239C3"/>
    <w:rsid w:val="00E242B2"/>
    <w:rsid w:val="00E27419"/>
    <w:rsid w:val="00E31C49"/>
    <w:rsid w:val="00E35AAB"/>
    <w:rsid w:val="00E41584"/>
    <w:rsid w:val="00E41A88"/>
    <w:rsid w:val="00E42714"/>
    <w:rsid w:val="00E428B3"/>
    <w:rsid w:val="00E42EE5"/>
    <w:rsid w:val="00E44066"/>
    <w:rsid w:val="00E458BD"/>
    <w:rsid w:val="00E5047F"/>
    <w:rsid w:val="00E5060C"/>
    <w:rsid w:val="00E51839"/>
    <w:rsid w:val="00E52E5D"/>
    <w:rsid w:val="00E53649"/>
    <w:rsid w:val="00E549B5"/>
    <w:rsid w:val="00E61C51"/>
    <w:rsid w:val="00E620FD"/>
    <w:rsid w:val="00E63B27"/>
    <w:rsid w:val="00E64377"/>
    <w:rsid w:val="00E643B1"/>
    <w:rsid w:val="00E64511"/>
    <w:rsid w:val="00E64614"/>
    <w:rsid w:val="00E65579"/>
    <w:rsid w:val="00E657A4"/>
    <w:rsid w:val="00E66E5E"/>
    <w:rsid w:val="00E70F94"/>
    <w:rsid w:val="00E71F38"/>
    <w:rsid w:val="00E74A57"/>
    <w:rsid w:val="00E75756"/>
    <w:rsid w:val="00E82C59"/>
    <w:rsid w:val="00E835CF"/>
    <w:rsid w:val="00E83C2E"/>
    <w:rsid w:val="00E85741"/>
    <w:rsid w:val="00E90146"/>
    <w:rsid w:val="00E905CF"/>
    <w:rsid w:val="00E90743"/>
    <w:rsid w:val="00E91BC8"/>
    <w:rsid w:val="00E92C1F"/>
    <w:rsid w:val="00EA159F"/>
    <w:rsid w:val="00EA662A"/>
    <w:rsid w:val="00EB04B2"/>
    <w:rsid w:val="00EB0766"/>
    <w:rsid w:val="00EB0F82"/>
    <w:rsid w:val="00EB1E4F"/>
    <w:rsid w:val="00EB3861"/>
    <w:rsid w:val="00EB3E2E"/>
    <w:rsid w:val="00EB3EA4"/>
    <w:rsid w:val="00EB5B89"/>
    <w:rsid w:val="00EB6325"/>
    <w:rsid w:val="00EB7A65"/>
    <w:rsid w:val="00EB7DD7"/>
    <w:rsid w:val="00EC05A5"/>
    <w:rsid w:val="00EC05E8"/>
    <w:rsid w:val="00EC185C"/>
    <w:rsid w:val="00EC2FAC"/>
    <w:rsid w:val="00EC5AE5"/>
    <w:rsid w:val="00EC714B"/>
    <w:rsid w:val="00ED3BE1"/>
    <w:rsid w:val="00ED69DB"/>
    <w:rsid w:val="00ED7A10"/>
    <w:rsid w:val="00EE075F"/>
    <w:rsid w:val="00EE14D3"/>
    <w:rsid w:val="00EE7435"/>
    <w:rsid w:val="00EF0A93"/>
    <w:rsid w:val="00EF18AB"/>
    <w:rsid w:val="00EF2C14"/>
    <w:rsid w:val="00EF4892"/>
    <w:rsid w:val="00EF6136"/>
    <w:rsid w:val="00EF76DD"/>
    <w:rsid w:val="00F029D3"/>
    <w:rsid w:val="00F04903"/>
    <w:rsid w:val="00F067F6"/>
    <w:rsid w:val="00F127E4"/>
    <w:rsid w:val="00F16FA4"/>
    <w:rsid w:val="00F170EE"/>
    <w:rsid w:val="00F20006"/>
    <w:rsid w:val="00F245A5"/>
    <w:rsid w:val="00F30C9E"/>
    <w:rsid w:val="00F3315C"/>
    <w:rsid w:val="00F34206"/>
    <w:rsid w:val="00F367EF"/>
    <w:rsid w:val="00F37993"/>
    <w:rsid w:val="00F427F2"/>
    <w:rsid w:val="00F43107"/>
    <w:rsid w:val="00F464DE"/>
    <w:rsid w:val="00F46B94"/>
    <w:rsid w:val="00F46F40"/>
    <w:rsid w:val="00F47D49"/>
    <w:rsid w:val="00F506A1"/>
    <w:rsid w:val="00F51223"/>
    <w:rsid w:val="00F5298D"/>
    <w:rsid w:val="00F535F9"/>
    <w:rsid w:val="00F549C9"/>
    <w:rsid w:val="00F556F6"/>
    <w:rsid w:val="00F60156"/>
    <w:rsid w:val="00F616C7"/>
    <w:rsid w:val="00F630B2"/>
    <w:rsid w:val="00F70559"/>
    <w:rsid w:val="00F71434"/>
    <w:rsid w:val="00F7170B"/>
    <w:rsid w:val="00F731CC"/>
    <w:rsid w:val="00F7706B"/>
    <w:rsid w:val="00F8107E"/>
    <w:rsid w:val="00F8116A"/>
    <w:rsid w:val="00F82A53"/>
    <w:rsid w:val="00F82D0C"/>
    <w:rsid w:val="00F87327"/>
    <w:rsid w:val="00F97DA9"/>
    <w:rsid w:val="00FA2FE8"/>
    <w:rsid w:val="00FA4020"/>
    <w:rsid w:val="00FA4F6B"/>
    <w:rsid w:val="00FA75DD"/>
    <w:rsid w:val="00FB0A58"/>
    <w:rsid w:val="00FB115D"/>
    <w:rsid w:val="00FB34CC"/>
    <w:rsid w:val="00FB4156"/>
    <w:rsid w:val="00FB5C37"/>
    <w:rsid w:val="00FB7EC3"/>
    <w:rsid w:val="00FC1312"/>
    <w:rsid w:val="00FC1845"/>
    <w:rsid w:val="00FC2396"/>
    <w:rsid w:val="00FC3951"/>
    <w:rsid w:val="00FC4B1A"/>
    <w:rsid w:val="00FC724B"/>
    <w:rsid w:val="00FD0874"/>
    <w:rsid w:val="00FD1127"/>
    <w:rsid w:val="00FD22EB"/>
    <w:rsid w:val="00FD2E8E"/>
    <w:rsid w:val="00FE0136"/>
    <w:rsid w:val="00FE2817"/>
    <w:rsid w:val="00FE2873"/>
    <w:rsid w:val="00FE3390"/>
    <w:rsid w:val="00FE47F9"/>
    <w:rsid w:val="00FE5398"/>
    <w:rsid w:val="00FE705A"/>
    <w:rsid w:val="00FE7690"/>
    <w:rsid w:val="00FF2688"/>
    <w:rsid w:val="00FF29B4"/>
    <w:rsid w:val="00FF31FA"/>
    <w:rsid w:val="00FF4E7D"/>
    <w:rsid w:val="00FF5BE8"/>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f39,#ff6,#c06,#fff1b7,#d1ecff,#3c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F7"/>
    <w:rPr>
      <w:rFonts w:ascii="Arial" w:hAnsi="Arial" w:cs="Arial"/>
      <w:szCs w:val="24"/>
    </w:rPr>
  </w:style>
  <w:style w:type="paragraph" w:styleId="Heading1">
    <w:name w:val="heading 1"/>
    <w:basedOn w:val="Normal"/>
    <w:next w:val="Normal"/>
    <w:qFormat/>
    <w:rsid w:val="00333F0F"/>
    <w:pPr>
      <w:keepNext/>
      <w:jc w:val="center"/>
      <w:outlineLvl w:val="0"/>
    </w:pPr>
    <w:rPr>
      <w:rFonts w:ascii=".VnArial Narrow" w:hAnsi=".VnArial Narrow" w:cs="Times New Roman"/>
      <w:b/>
      <w:sz w:val="24"/>
      <w:szCs w:val="20"/>
    </w:rPr>
  </w:style>
  <w:style w:type="paragraph" w:styleId="Heading2">
    <w:name w:val="heading 2"/>
    <w:basedOn w:val="Normal"/>
    <w:next w:val="Normal"/>
    <w:qFormat/>
    <w:rsid w:val="0081621C"/>
    <w:pPr>
      <w:keepNext/>
      <w:jc w:val="both"/>
      <w:outlineLvl w:val="1"/>
    </w:pPr>
    <w:rPr>
      <w:rFonts w:ascii="Tahoma" w:eastAsia="Batang" w:hAnsi="Tahoma" w:cs="Times New Roman"/>
      <w:b/>
      <w:szCs w:val="20"/>
    </w:rPr>
  </w:style>
  <w:style w:type="paragraph" w:styleId="Heading3">
    <w:name w:val="heading 3"/>
    <w:basedOn w:val="Normal"/>
    <w:next w:val="Normal"/>
    <w:qFormat/>
    <w:rsid w:val="005367C6"/>
    <w:pPr>
      <w:keepNext/>
      <w:spacing w:before="240" w:after="60"/>
      <w:outlineLvl w:val="2"/>
    </w:pPr>
    <w:rPr>
      <w:b/>
      <w:bCs/>
      <w:sz w:val="26"/>
      <w:szCs w:val="26"/>
    </w:rPr>
  </w:style>
  <w:style w:type="paragraph" w:styleId="Heading4">
    <w:name w:val="heading 4"/>
    <w:basedOn w:val="Normal"/>
    <w:next w:val="Normal"/>
    <w:qFormat/>
    <w:rsid w:val="0005603A"/>
    <w:pPr>
      <w:keepNext/>
      <w:jc w:val="center"/>
      <w:outlineLvl w:val="3"/>
    </w:pPr>
    <w:rPr>
      <w:rFonts w:ascii=".VnAvant" w:hAnsi=".VnAvant" w:cs="Times New Roman"/>
      <w:b/>
      <w:noProof/>
      <w:sz w:val="22"/>
      <w:szCs w:val="20"/>
      <w:lang w:val="vi-VN"/>
    </w:rPr>
  </w:style>
  <w:style w:type="paragraph" w:styleId="Heading6">
    <w:name w:val="heading 6"/>
    <w:basedOn w:val="Normal"/>
    <w:next w:val="Normal"/>
    <w:qFormat/>
    <w:rsid w:val="00333F0F"/>
    <w:pPr>
      <w:keepNext/>
      <w:jc w:val="center"/>
      <w:outlineLvl w:val="5"/>
    </w:pPr>
    <w:rPr>
      <w:rFonts w:ascii=".VnArial Narrow" w:hAnsi=".VnArial Narrow" w:cs="Times New Roman"/>
      <w:b/>
      <w:sz w:val="28"/>
      <w:szCs w:val="20"/>
    </w:rPr>
  </w:style>
  <w:style w:type="paragraph" w:styleId="Heading8">
    <w:name w:val="heading 8"/>
    <w:basedOn w:val="Normal"/>
    <w:next w:val="Normal"/>
    <w:qFormat/>
    <w:rsid w:val="00E53649"/>
    <w:pPr>
      <w:spacing w:before="240" w:after="60"/>
      <w:outlineLvl w:val="7"/>
    </w:pPr>
    <w:rPr>
      <w:rFonts w:ascii="Times New Roman" w:hAnsi="Times New Roman" w:cs="Times New Roman"/>
      <w:i/>
      <w:iCs/>
      <w:sz w:val="24"/>
    </w:rPr>
  </w:style>
  <w:style w:type="paragraph" w:styleId="Heading9">
    <w:name w:val="heading 9"/>
    <w:basedOn w:val="Normal"/>
    <w:next w:val="Normal"/>
    <w:qFormat/>
    <w:rsid w:val="005B5BB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0C72"/>
    <w:pPr>
      <w:spacing w:before="100" w:beforeAutospacing="1" w:after="100" w:afterAutospacing="1"/>
    </w:pPr>
    <w:rPr>
      <w:rFonts w:ascii="Times New Roman" w:hAnsi="Times New Roman" w:cs="Times New Roman"/>
      <w:sz w:val="24"/>
    </w:rPr>
  </w:style>
  <w:style w:type="character" w:styleId="Strong">
    <w:name w:val="Strong"/>
    <w:basedOn w:val="DefaultParagraphFont"/>
    <w:qFormat/>
    <w:rsid w:val="00CC0C72"/>
    <w:rPr>
      <w:b/>
      <w:bCs/>
    </w:rPr>
  </w:style>
  <w:style w:type="paragraph" w:styleId="BodyTextIndent2">
    <w:name w:val="Body Text Indent 2"/>
    <w:basedOn w:val="Normal"/>
    <w:rsid w:val="00333F0F"/>
    <w:pPr>
      <w:ind w:firstLine="720"/>
      <w:jc w:val="both"/>
    </w:pPr>
    <w:rPr>
      <w:rFonts w:ascii=".VnArial Narrow" w:hAnsi=".VnArial Narrow" w:cs="Times New Roman"/>
      <w:i/>
      <w:sz w:val="24"/>
      <w:szCs w:val="20"/>
    </w:rPr>
  </w:style>
  <w:style w:type="table" w:styleId="TableGrid">
    <w:name w:val="Table Grid"/>
    <w:basedOn w:val="TableNormal"/>
    <w:uiPriority w:val="59"/>
    <w:rsid w:val="00F4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5286"/>
    <w:pPr>
      <w:tabs>
        <w:tab w:val="center" w:pos="4320"/>
        <w:tab w:val="right" w:pos="8640"/>
      </w:tabs>
    </w:pPr>
  </w:style>
  <w:style w:type="paragraph" w:styleId="Footer">
    <w:name w:val="footer"/>
    <w:basedOn w:val="Normal"/>
    <w:rsid w:val="00455286"/>
    <w:pPr>
      <w:tabs>
        <w:tab w:val="center" w:pos="4320"/>
        <w:tab w:val="right" w:pos="8640"/>
      </w:tabs>
    </w:pPr>
  </w:style>
  <w:style w:type="paragraph" w:styleId="Title">
    <w:name w:val="Title"/>
    <w:basedOn w:val="Normal"/>
    <w:qFormat/>
    <w:rsid w:val="00EB3EA4"/>
    <w:pPr>
      <w:jc w:val="center"/>
    </w:pPr>
    <w:rPr>
      <w:rFonts w:cs="Times New Roman"/>
      <w:b/>
      <w:bCs/>
      <w:sz w:val="32"/>
    </w:rPr>
  </w:style>
  <w:style w:type="paragraph" w:styleId="BodyTextIndent">
    <w:name w:val="Body Text Indent"/>
    <w:basedOn w:val="Normal"/>
    <w:rsid w:val="00EB3EA4"/>
    <w:pPr>
      <w:spacing w:after="120"/>
      <w:ind w:left="360"/>
    </w:pPr>
  </w:style>
  <w:style w:type="paragraph" w:styleId="BodyText2">
    <w:name w:val="Body Text 2"/>
    <w:basedOn w:val="Normal"/>
    <w:rsid w:val="005367C6"/>
    <w:pPr>
      <w:spacing w:after="120" w:line="480" w:lineRule="auto"/>
    </w:pPr>
  </w:style>
  <w:style w:type="paragraph" w:styleId="BodyText">
    <w:name w:val="Body Text"/>
    <w:basedOn w:val="Normal"/>
    <w:rsid w:val="000F6DC0"/>
    <w:pPr>
      <w:spacing w:after="120"/>
    </w:pPr>
  </w:style>
  <w:style w:type="paragraph" w:styleId="BodyText3">
    <w:name w:val="Body Text 3"/>
    <w:basedOn w:val="Normal"/>
    <w:rsid w:val="004558C2"/>
    <w:pPr>
      <w:spacing w:after="120"/>
    </w:pPr>
    <w:rPr>
      <w:sz w:val="16"/>
      <w:szCs w:val="16"/>
    </w:rPr>
  </w:style>
  <w:style w:type="paragraph" w:styleId="BalloonText">
    <w:name w:val="Balloon Text"/>
    <w:basedOn w:val="Normal"/>
    <w:semiHidden/>
    <w:rsid w:val="007F27AF"/>
    <w:rPr>
      <w:rFonts w:ascii="Tahoma" w:hAnsi="Tahoma" w:cs="Tahoma"/>
      <w:sz w:val="16"/>
      <w:szCs w:val="16"/>
    </w:rPr>
  </w:style>
  <w:style w:type="character" w:styleId="Emphasis">
    <w:name w:val="Emphasis"/>
    <w:basedOn w:val="DefaultParagraphFont"/>
    <w:qFormat/>
    <w:rsid w:val="00C51FBF"/>
    <w:rPr>
      <w:i/>
      <w:iCs/>
    </w:rPr>
  </w:style>
  <w:style w:type="character" w:styleId="Hyperlink">
    <w:name w:val="Hyperlink"/>
    <w:basedOn w:val="DefaultParagraphFont"/>
    <w:rsid w:val="000A3682"/>
    <w:rPr>
      <w:color w:val="0000FF"/>
      <w:u w:val="single"/>
    </w:rPr>
  </w:style>
  <w:style w:type="paragraph" w:customStyle="1" w:styleId="CharCharCharChar">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HeaderChar">
    <w:name w:val="Header Char"/>
    <w:basedOn w:val="DefaultParagraphFont"/>
    <w:link w:val="Header"/>
    <w:rsid w:val="00EB7A65"/>
    <w:rPr>
      <w:rFonts w:ascii="Arial" w:hAnsi="Arial" w:cs="Arial"/>
      <w:szCs w:val="24"/>
      <w:lang w:val="en-US" w:eastAsia="en-US" w:bidi="ar-SA"/>
    </w:rPr>
  </w:style>
  <w:style w:type="paragraph" w:customStyle="1" w:styleId="CharCharCharChar0">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longtext">
    <w:name w:val="long_text"/>
    <w:basedOn w:val="DefaultParagraphFont"/>
    <w:rsid w:val="00FC2396"/>
  </w:style>
  <w:style w:type="paragraph" w:customStyle="1" w:styleId="CharCharCharCharCharCharCharCharCharCharChar">
    <w:name w:val="Char Char Char Char Char Char Char Char Char Char Char"/>
    <w:basedOn w:val="Normal"/>
    <w:rsid w:val="008A0F3B"/>
    <w:pPr>
      <w:spacing w:after="160" w:line="240" w:lineRule="exact"/>
    </w:pPr>
    <w:rPr>
      <w:rFonts w:ascii="Verdana" w:hAnsi="Verdana" w:cs="Times New Roman"/>
      <w:szCs w:val="20"/>
    </w:rPr>
  </w:style>
  <w:style w:type="paragraph" w:customStyle="1" w:styleId="CharChar">
    <w:name w:val="Char Char"/>
    <w:basedOn w:val="Normal"/>
    <w:next w:val="Normal"/>
    <w:autoRedefine/>
    <w:rsid w:val="007E51C4"/>
    <w:pPr>
      <w:spacing w:after="160" w:line="240" w:lineRule="exact"/>
    </w:pPr>
    <w:rPr>
      <w:rFonts w:ascii="Verdana" w:eastAsia="SimSun" w:hAnsi="Verdana" w:cs="Times New Roman"/>
      <w:szCs w:val="20"/>
    </w:rPr>
  </w:style>
  <w:style w:type="paragraph" w:customStyle="1" w:styleId="CharCharCharCharCharChar2CharCharCharChar">
    <w:name w:val="Char Char Char Char Char Char2 Char Char Char Char"/>
    <w:basedOn w:val="Normal"/>
    <w:semiHidden/>
    <w:rsid w:val="009711E2"/>
    <w:pPr>
      <w:spacing w:after="160" w:line="240" w:lineRule="exact"/>
    </w:pPr>
    <w:rPr>
      <w:rFonts w:cs="Times New Roman"/>
      <w:sz w:val="22"/>
      <w:szCs w:val="22"/>
    </w:rPr>
  </w:style>
  <w:style w:type="paragraph" w:customStyle="1" w:styleId="Char">
    <w:name w:val="Char"/>
    <w:basedOn w:val="Normal"/>
    <w:semiHidden/>
    <w:rsid w:val="009632F5"/>
    <w:pPr>
      <w:spacing w:after="160" w:line="240" w:lineRule="exact"/>
    </w:pPr>
    <w:rPr>
      <w:rFonts w:cs="Times New Roman"/>
      <w:sz w:val="22"/>
      <w:szCs w:val="22"/>
    </w:rPr>
  </w:style>
  <w:style w:type="character" w:customStyle="1" w:styleId="apple-converted-space">
    <w:name w:val="apple-converted-space"/>
    <w:basedOn w:val="DefaultParagraphFont"/>
    <w:rsid w:val="002E79CF"/>
  </w:style>
  <w:style w:type="character" w:customStyle="1" w:styleId="apple-tab-span">
    <w:name w:val="apple-tab-span"/>
    <w:basedOn w:val="DefaultParagraphFont"/>
    <w:rsid w:val="00D05B6F"/>
  </w:style>
  <w:style w:type="paragraph" w:styleId="ListParagraph">
    <w:name w:val="List Paragraph"/>
    <w:basedOn w:val="Normal"/>
    <w:uiPriority w:val="34"/>
    <w:qFormat/>
    <w:rsid w:val="005F70B4"/>
    <w:pPr>
      <w:ind w:left="720"/>
      <w:contextualSpacing/>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176">
      <w:bodyDiv w:val="1"/>
      <w:marLeft w:val="0"/>
      <w:marRight w:val="0"/>
      <w:marTop w:val="0"/>
      <w:marBottom w:val="0"/>
      <w:divBdr>
        <w:top w:val="none" w:sz="0" w:space="0" w:color="auto"/>
        <w:left w:val="none" w:sz="0" w:space="0" w:color="auto"/>
        <w:bottom w:val="none" w:sz="0" w:space="0" w:color="auto"/>
        <w:right w:val="none" w:sz="0" w:space="0" w:color="auto"/>
      </w:divBdr>
    </w:div>
    <w:div w:id="293023711">
      <w:bodyDiv w:val="1"/>
      <w:marLeft w:val="0"/>
      <w:marRight w:val="0"/>
      <w:marTop w:val="0"/>
      <w:marBottom w:val="0"/>
      <w:divBdr>
        <w:top w:val="none" w:sz="0" w:space="0" w:color="auto"/>
        <w:left w:val="none" w:sz="0" w:space="0" w:color="auto"/>
        <w:bottom w:val="none" w:sz="0" w:space="0" w:color="auto"/>
        <w:right w:val="none" w:sz="0" w:space="0" w:color="auto"/>
      </w:divBdr>
    </w:div>
    <w:div w:id="596333503">
      <w:bodyDiv w:val="1"/>
      <w:marLeft w:val="0"/>
      <w:marRight w:val="0"/>
      <w:marTop w:val="0"/>
      <w:marBottom w:val="0"/>
      <w:divBdr>
        <w:top w:val="none" w:sz="0" w:space="0" w:color="auto"/>
        <w:left w:val="none" w:sz="0" w:space="0" w:color="auto"/>
        <w:bottom w:val="none" w:sz="0" w:space="0" w:color="auto"/>
        <w:right w:val="none" w:sz="0" w:space="0" w:color="auto"/>
      </w:divBdr>
    </w:div>
    <w:div w:id="1235967906">
      <w:bodyDiv w:val="1"/>
      <w:marLeft w:val="0"/>
      <w:marRight w:val="0"/>
      <w:marTop w:val="0"/>
      <w:marBottom w:val="0"/>
      <w:divBdr>
        <w:top w:val="none" w:sz="0" w:space="0" w:color="auto"/>
        <w:left w:val="none" w:sz="0" w:space="0" w:color="auto"/>
        <w:bottom w:val="none" w:sz="0" w:space="0" w:color="auto"/>
        <w:right w:val="none" w:sz="0" w:space="0" w:color="auto"/>
      </w:divBdr>
    </w:div>
    <w:div w:id="1251962950">
      <w:bodyDiv w:val="1"/>
      <w:marLeft w:val="0"/>
      <w:marRight w:val="0"/>
      <w:marTop w:val="0"/>
      <w:marBottom w:val="0"/>
      <w:divBdr>
        <w:top w:val="none" w:sz="0" w:space="0" w:color="auto"/>
        <w:left w:val="none" w:sz="0" w:space="0" w:color="auto"/>
        <w:bottom w:val="none" w:sz="0" w:space="0" w:color="auto"/>
        <w:right w:val="none" w:sz="0" w:space="0" w:color="auto"/>
      </w:divBdr>
    </w:div>
    <w:div w:id="1746950533">
      <w:bodyDiv w:val="1"/>
      <w:marLeft w:val="0"/>
      <w:marRight w:val="0"/>
      <w:marTop w:val="0"/>
      <w:marBottom w:val="0"/>
      <w:divBdr>
        <w:top w:val="none" w:sz="0" w:space="0" w:color="auto"/>
        <w:left w:val="none" w:sz="0" w:space="0" w:color="auto"/>
        <w:bottom w:val="none" w:sz="0" w:space="0" w:color="auto"/>
        <w:right w:val="none" w:sz="0" w:space="0" w:color="auto"/>
      </w:divBdr>
    </w:div>
    <w:div w:id="1822965475">
      <w:bodyDiv w:val="1"/>
      <w:marLeft w:val="0"/>
      <w:marRight w:val="0"/>
      <w:marTop w:val="0"/>
      <w:marBottom w:val="0"/>
      <w:divBdr>
        <w:top w:val="none" w:sz="0" w:space="0" w:color="auto"/>
        <w:left w:val="none" w:sz="0" w:space="0" w:color="auto"/>
        <w:bottom w:val="none" w:sz="0" w:space="0" w:color="auto"/>
        <w:right w:val="none" w:sz="0" w:space="0" w:color="auto"/>
      </w:divBdr>
      <w:divsChild>
        <w:div w:id="598024307">
          <w:marLeft w:val="0"/>
          <w:marRight w:val="0"/>
          <w:marTop w:val="200"/>
          <w:marBottom w:val="200"/>
          <w:divBdr>
            <w:top w:val="none" w:sz="0" w:space="0" w:color="auto"/>
            <w:left w:val="none" w:sz="0" w:space="0" w:color="auto"/>
            <w:bottom w:val="none" w:sz="0" w:space="0" w:color="auto"/>
            <w:right w:val="none" w:sz="0" w:space="0" w:color="auto"/>
          </w:divBdr>
          <w:divsChild>
            <w:div w:id="198201624">
              <w:marLeft w:val="0"/>
              <w:marRight w:val="0"/>
              <w:marTop w:val="200"/>
              <w:marBottom w:val="200"/>
              <w:divBdr>
                <w:top w:val="none" w:sz="0" w:space="0" w:color="auto"/>
                <w:left w:val="none" w:sz="0" w:space="0" w:color="auto"/>
                <w:bottom w:val="none" w:sz="0" w:space="0" w:color="auto"/>
                <w:right w:val="none" w:sz="0" w:space="0" w:color="auto"/>
              </w:divBdr>
              <w:divsChild>
                <w:div w:id="622468822">
                  <w:marLeft w:val="0"/>
                  <w:marRight w:val="0"/>
                  <w:marTop w:val="200"/>
                  <w:marBottom w:val="40"/>
                  <w:divBdr>
                    <w:top w:val="none" w:sz="0" w:space="0" w:color="auto"/>
                    <w:left w:val="none" w:sz="0" w:space="0" w:color="auto"/>
                    <w:bottom w:val="none" w:sz="0" w:space="0" w:color="auto"/>
                    <w:right w:val="none" w:sz="0" w:space="0" w:color="auto"/>
                  </w:divBdr>
                  <w:divsChild>
                    <w:div w:id="1378509560">
                      <w:marLeft w:val="0"/>
                      <w:marRight w:val="0"/>
                      <w:marTop w:val="0"/>
                      <w:marBottom w:val="0"/>
                      <w:divBdr>
                        <w:top w:val="none" w:sz="0" w:space="0" w:color="auto"/>
                        <w:left w:val="none" w:sz="0" w:space="0" w:color="auto"/>
                        <w:bottom w:val="none" w:sz="0" w:space="0" w:color="auto"/>
                        <w:right w:val="none" w:sz="0" w:space="0" w:color="auto"/>
                      </w:divBdr>
                    </w:div>
                    <w:div w:id="17493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1090</Words>
  <Characters>3993</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Singapore : SINGAPORE (4 ngày)</vt:lpstr>
    </vt:vector>
  </TitlesOfParts>
  <Company>OtherWays</Company>
  <LinksUpToDate>false</LinksUpToDate>
  <CharactersWithSpaces>5073</CharactersWithSpaces>
  <SharedDoc>false</SharedDoc>
  <HLinks>
    <vt:vector size="12" baseType="variant">
      <vt:variant>
        <vt:i4>4325442</vt:i4>
      </vt:variant>
      <vt:variant>
        <vt:i4>3</vt:i4>
      </vt:variant>
      <vt:variant>
        <vt:i4>0</vt:i4>
      </vt:variant>
      <vt:variant>
        <vt:i4>5</vt:i4>
      </vt:variant>
      <vt:variant>
        <vt:lpwstr>http://www.hathaitravel.net/</vt:lpwstr>
      </vt:variant>
      <vt:variant>
        <vt:lpwstr/>
      </vt:variant>
      <vt:variant>
        <vt:i4>4980846</vt:i4>
      </vt:variant>
      <vt:variant>
        <vt:i4>0</vt:i4>
      </vt:variant>
      <vt:variant>
        <vt:i4>0</vt:i4>
      </vt:variant>
      <vt:variant>
        <vt:i4>5</vt:i4>
      </vt:variant>
      <vt:variant>
        <vt:lpwstr>mailto:hoaian@hathaitravel.com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 SINGAPORE (4 ngày)</dc:title>
  <dc:creator>Mai</dc:creator>
  <cp:lastModifiedBy>Admin</cp:lastModifiedBy>
  <cp:revision>10</cp:revision>
  <cp:lastPrinted>2018-10-26T02:25:00Z</cp:lastPrinted>
  <dcterms:created xsi:type="dcterms:W3CDTF">2018-11-24T01:54:00Z</dcterms:created>
  <dcterms:modified xsi:type="dcterms:W3CDTF">2018-12-11T04:03:00Z</dcterms:modified>
</cp:coreProperties>
</file>